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4862E3" w14:textId="77777777" w:rsidR="00177303" w:rsidRPr="00FE0BCA" w:rsidRDefault="00177303">
      <w:pPr>
        <w:rPr>
          <w:rFonts w:asciiTheme="majorBidi" w:hAnsiTheme="majorBidi" w:cstheme="majorBidi"/>
        </w:rPr>
      </w:pPr>
      <w:r w:rsidRPr="00FE0BCA">
        <w:rPr>
          <w:rFonts w:asciiTheme="majorBidi" w:hAnsiTheme="majorBidi" w:cstheme="majorBidi"/>
          <w:noProof/>
        </w:rPr>
        <w:drawing>
          <wp:anchor distT="0" distB="0" distL="114300" distR="114300" simplePos="0" relativeHeight="251658240" behindDoc="0" locked="0" layoutInCell="1" allowOverlap="1" wp14:anchorId="112C5352" wp14:editId="55FB2ACA">
            <wp:simplePos x="0" y="0"/>
            <wp:positionH relativeFrom="margin">
              <wp:posOffset>2094230</wp:posOffset>
            </wp:positionH>
            <wp:positionV relativeFrom="paragraph">
              <wp:posOffset>0</wp:posOffset>
            </wp:positionV>
            <wp:extent cx="1892808" cy="813816"/>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2808" cy="813816"/>
                    </a:xfrm>
                    <a:prstGeom prst="rect">
                      <a:avLst/>
                    </a:prstGeom>
                    <a:noFill/>
                  </pic:spPr>
                </pic:pic>
              </a:graphicData>
            </a:graphic>
            <wp14:sizeRelH relativeFrom="page">
              <wp14:pctWidth>0</wp14:pctWidth>
            </wp14:sizeRelH>
            <wp14:sizeRelV relativeFrom="page">
              <wp14:pctHeight>0</wp14:pctHeight>
            </wp14:sizeRelV>
          </wp:anchor>
        </w:drawing>
      </w:r>
    </w:p>
    <w:p w14:paraId="4E06620D" w14:textId="77777777" w:rsidR="00177303" w:rsidRPr="00FE0BCA" w:rsidRDefault="00177303" w:rsidP="00177303">
      <w:pPr>
        <w:rPr>
          <w:rFonts w:asciiTheme="majorBidi" w:hAnsiTheme="majorBidi" w:cstheme="majorBidi"/>
        </w:rPr>
      </w:pPr>
    </w:p>
    <w:p w14:paraId="65EC606A" w14:textId="77777777" w:rsidR="00177303" w:rsidRPr="00FE0BCA" w:rsidRDefault="00177303" w:rsidP="00177303">
      <w:pPr>
        <w:rPr>
          <w:rFonts w:asciiTheme="majorBidi" w:hAnsiTheme="majorBidi" w:cstheme="majorBidi"/>
        </w:rPr>
      </w:pPr>
    </w:p>
    <w:p w14:paraId="670B78E6" w14:textId="77777777" w:rsidR="00177303" w:rsidRPr="00FE0BCA" w:rsidRDefault="00177303" w:rsidP="00177303">
      <w:pPr>
        <w:spacing w:after="120"/>
        <w:jc w:val="center"/>
        <w:rPr>
          <w:rFonts w:asciiTheme="majorBidi" w:hAnsiTheme="majorBidi" w:cstheme="majorBidi"/>
          <w:b/>
          <w:bCs/>
        </w:rPr>
      </w:pPr>
      <w:r w:rsidRPr="00FE0BCA">
        <w:rPr>
          <w:rFonts w:asciiTheme="majorBidi" w:hAnsiTheme="majorBidi" w:cstheme="majorBidi"/>
          <w:b/>
          <w:bCs/>
        </w:rPr>
        <w:t xml:space="preserve">COLLEGE </w:t>
      </w:r>
      <w:r w:rsidR="0034356E" w:rsidRPr="00FE0BCA">
        <w:rPr>
          <w:rFonts w:asciiTheme="majorBidi" w:hAnsiTheme="majorBidi" w:cstheme="majorBidi"/>
          <w:b/>
          <w:bCs/>
        </w:rPr>
        <w:t>OF INFORMATION TECHNOLOGY</w:t>
      </w:r>
    </w:p>
    <w:p w14:paraId="3E2A0BC9" w14:textId="77777777" w:rsidR="00177303" w:rsidRPr="00FE0BCA" w:rsidRDefault="00177303" w:rsidP="00177303">
      <w:pPr>
        <w:spacing w:after="120"/>
        <w:jc w:val="center"/>
        <w:rPr>
          <w:rFonts w:asciiTheme="majorBidi" w:hAnsiTheme="majorBidi" w:cstheme="majorBidi"/>
          <w:b/>
          <w:bCs/>
        </w:rPr>
      </w:pPr>
      <w:r w:rsidRPr="00FE0BCA">
        <w:rPr>
          <w:rFonts w:asciiTheme="majorBidi" w:hAnsiTheme="majorBidi" w:cstheme="majorBidi"/>
          <w:b/>
          <w:bCs/>
        </w:rPr>
        <w:t xml:space="preserve">DEPARTMENT OF </w:t>
      </w:r>
      <w:r w:rsidR="0034356E" w:rsidRPr="00FE0BCA">
        <w:rPr>
          <w:rFonts w:asciiTheme="majorBidi" w:hAnsiTheme="majorBidi" w:cstheme="majorBidi"/>
          <w:b/>
          <w:bCs/>
        </w:rPr>
        <w:t>INFORMATION TECHNOLOGY</w:t>
      </w:r>
    </w:p>
    <w:p w14:paraId="6E12FE00" w14:textId="77777777" w:rsidR="00177303" w:rsidRPr="00FE0BCA" w:rsidRDefault="00177303" w:rsidP="00177303">
      <w:pPr>
        <w:spacing w:after="120"/>
        <w:jc w:val="center"/>
        <w:rPr>
          <w:rStyle w:val="Strong"/>
          <w:rFonts w:asciiTheme="majorBidi" w:hAnsiTheme="majorBidi" w:cstheme="majorBidi"/>
          <w:u w:val="single"/>
        </w:rPr>
      </w:pPr>
      <w:r w:rsidRPr="00FE0BCA">
        <w:rPr>
          <w:rStyle w:val="Strong"/>
          <w:rFonts w:asciiTheme="majorBidi" w:hAnsiTheme="majorBidi" w:cstheme="majorBidi"/>
          <w:u w:val="single"/>
        </w:rPr>
        <w:t>COURSE SYLLABUS/ SPECIFICATION</w:t>
      </w:r>
    </w:p>
    <w:p w14:paraId="69A739FD" w14:textId="77777777" w:rsidR="00011AE3" w:rsidRPr="00FE0BCA" w:rsidRDefault="00011AE3" w:rsidP="00177303">
      <w:pPr>
        <w:jc w:val="center"/>
        <w:rPr>
          <w:rFonts w:asciiTheme="majorBidi" w:hAnsiTheme="majorBidi" w:cstheme="majorBidi"/>
        </w:rPr>
      </w:pPr>
    </w:p>
    <w:p w14:paraId="4F687FA4" w14:textId="4092B36C" w:rsidR="00177303" w:rsidRPr="00FE0BCA" w:rsidRDefault="00177303" w:rsidP="006138D8">
      <w:pPr>
        <w:rPr>
          <w:rFonts w:asciiTheme="majorBidi" w:hAnsiTheme="majorBidi" w:cstheme="majorBidi"/>
          <w:b/>
          <w:bCs/>
          <w:sz w:val="24"/>
          <w:szCs w:val="24"/>
        </w:rPr>
      </w:pPr>
      <w:r w:rsidRPr="00FE0BCA">
        <w:rPr>
          <w:rFonts w:asciiTheme="majorBidi" w:hAnsiTheme="majorBidi" w:cstheme="majorBidi"/>
          <w:b/>
          <w:bCs/>
          <w:sz w:val="24"/>
          <w:szCs w:val="24"/>
        </w:rPr>
        <w:t>Course Code &amp; Title:</w:t>
      </w:r>
      <w:r w:rsidR="00233EE4" w:rsidRPr="00FE0BCA">
        <w:rPr>
          <w:rFonts w:asciiTheme="majorBidi" w:hAnsiTheme="majorBidi" w:cstheme="majorBidi"/>
          <w:b/>
          <w:bCs/>
          <w:sz w:val="24"/>
          <w:szCs w:val="24"/>
        </w:rPr>
        <w:t xml:space="preserve"> </w:t>
      </w:r>
      <w:r w:rsidR="000835F2" w:rsidRPr="00FE0BCA">
        <w:rPr>
          <w:rFonts w:asciiTheme="majorBidi" w:hAnsiTheme="majorBidi" w:cstheme="majorBidi"/>
          <w:b/>
          <w:bCs/>
          <w:sz w:val="24"/>
          <w:szCs w:val="24"/>
        </w:rPr>
        <w:tab/>
      </w:r>
      <w:r w:rsidR="00FE0BCA">
        <w:rPr>
          <w:rFonts w:asciiTheme="majorBidi" w:hAnsiTheme="majorBidi" w:cstheme="majorBidi"/>
          <w:b/>
          <w:bCs/>
          <w:sz w:val="24"/>
          <w:szCs w:val="24"/>
        </w:rPr>
        <w:tab/>
      </w:r>
      <w:r w:rsidR="00FE0BCA">
        <w:rPr>
          <w:rFonts w:asciiTheme="majorBidi" w:hAnsiTheme="majorBidi" w:cstheme="majorBidi"/>
          <w:b/>
          <w:bCs/>
          <w:sz w:val="24"/>
          <w:szCs w:val="24"/>
        </w:rPr>
        <w:tab/>
      </w:r>
      <w:r w:rsidR="006138D8" w:rsidRPr="00FE0BCA">
        <w:rPr>
          <w:rFonts w:asciiTheme="majorBidi" w:hAnsiTheme="majorBidi" w:cstheme="majorBidi"/>
          <w:sz w:val="24"/>
          <w:szCs w:val="24"/>
        </w:rPr>
        <w:t>ITCS 443</w:t>
      </w:r>
      <w:r w:rsidR="006138D8">
        <w:rPr>
          <w:rFonts w:asciiTheme="majorBidi" w:hAnsiTheme="majorBidi" w:cstheme="majorBidi"/>
          <w:sz w:val="24"/>
          <w:szCs w:val="24"/>
        </w:rPr>
        <w:t xml:space="preserve"> - </w:t>
      </w:r>
      <w:r w:rsidR="00B47105" w:rsidRPr="00FE0BCA">
        <w:rPr>
          <w:rFonts w:asciiTheme="majorBidi" w:hAnsiTheme="majorBidi" w:cstheme="majorBidi"/>
          <w:bCs/>
          <w:sz w:val="24"/>
          <w:szCs w:val="24"/>
        </w:rPr>
        <w:t>Security</w:t>
      </w:r>
      <w:r w:rsidR="00B47105" w:rsidRPr="00FE0BCA">
        <w:rPr>
          <w:rFonts w:asciiTheme="majorBidi" w:hAnsiTheme="majorBidi" w:cstheme="majorBidi"/>
          <w:b/>
          <w:bCs/>
          <w:sz w:val="24"/>
          <w:szCs w:val="24"/>
        </w:rPr>
        <w:t xml:space="preserve"> </w:t>
      </w:r>
      <w:r w:rsidR="006138D8">
        <w:rPr>
          <w:rFonts w:asciiTheme="majorBidi" w:hAnsiTheme="majorBidi" w:cstheme="majorBidi"/>
          <w:sz w:val="24"/>
          <w:szCs w:val="24"/>
        </w:rPr>
        <w:t>Services</w:t>
      </w:r>
      <w:r w:rsidR="0034356E" w:rsidRPr="00FE0BCA">
        <w:rPr>
          <w:rFonts w:asciiTheme="majorBidi" w:hAnsiTheme="majorBidi" w:cstheme="majorBidi"/>
          <w:b/>
          <w:bCs/>
          <w:sz w:val="24"/>
          <w:szCs w:val="24"/>
        </w:rPr>
        <w:tab/>
      </w:r>
    </w:p>
    <w:p w14:paraId="76F5A385" w14:textId="227EEB2A" w:rsidR="00177303" w:rsidRPr="00FE0BCA" w:rsidRDefault="00177303" w:rsidP="00177303">
      <w:pPr>
        <w:rPr>
          <w:rFonts w:asciiTheme="majorBidi" w:hAnsiTheme="majorBidi" w:cstheme="majorBidi"/>
          <w:b/>
          <w:bCs/>
          <w:sz w:val="24"/>
          <w:szCs w:val="24"/>
          <w:vertAlign w:val="subscript"/>
        </w:rPr>
      </w:pPr>
      <w:r w:rsidRPr="00FE0BCA">
        <w:rPr>
          <w:rFonts w:asciiTheme="majorBidi" w:hAnsiTheme="majorBidi" w:cstheme="majorBidi"/>
          <w:b/>
          <w:bCs/>
          <w:sz w:val="24"/>
          <w:szCs w:val="24"/>
        </w:rPr>
        <w:t>Weight:</w:t>
      </w:r>
      <w:r w:rsidR="00233EE4" w:rsidRPr="00FE0BCA">
        <w:rPr>
          <w:rFonts w:asciiTheme="majorBidi" w:hAnsiTheme="majorBidi" w:cstheme="majorBidi"/>
          <w:b/>
          <w:bCs/>
          <w:sz w:val="24"/>
          <w:szCs w:val="24"/>
        </w:rPr>
        <w:tab/>
      </w:r>
      <w:r w:rsidR="000835F2" w:rsidRPr="00FE0BCA">
        <w:rPr>
          <w:rFonts w:asciiTheme="majorBidi" w:hAnsiTheme="majorBidi" w:cstheme="majorBidi"/>
          <w:b/>
          <w:bCs/>
          <w:sz w:val="24"/>
          <w:szCs w:val="24"/>
        </w:rPr>
        <w:tab/>
      </w:r>
      <w:r w:rsidR="000835F2" w:rsidRPr="00FE0BCA">
        <w:rPr>
          <w:rFonts w:asciiTheme="majorBidi" w:hAnsiTheme="majorBidi" w:cstheme="majorBidi"/>
          <w:b/>
          <w:bCs/>
          <w:sz w:val="24"/>
          <w:szCs w:val="24"/>
        </w:rPr>
        <w:tab/>
      </w:r>
      <w:r w:rsidR="00FE0BCA">
        <w:rPr>
          <w:rFonts w:asciiTheme="majorBidi" w:hAnsiTheme="majorBidi" w:cstheme="majorBidi"/>
          <w:b/>
          <w:bCs/>
          <w:sz w:val="24"/>
          <w:szCs w:val="24"/>
        </w:rPr>
        <w:tab/>
      </w:r>
      <w:r w:rsidR="00FE0BCA">
        <w:rPr>
          <w:rFonts w:asciiTheme="majorBidi" w:hAnsiTheme="majorBidi" w:cstheme="majorBidi"/>
          <w:b/>
          <w:bCs/>
          <w:sz w:val="24"/>
          <w:szCs w:val="24"/>
        </w:rPr>
        <w:tab/>
      </w:r>
      <w:r w:rsidR="00233EE4" w:rsidRPr="00FE0BCA">
        <w:rPr>
          <w:rFonts w:asciiTheme="majorBidi" w:eastAsia="Times New Roman" w:hAnsiTheme="majorBidi" w:cstheme="majorBidi"/>
        </w:rPr>
        <w:t>(2-</w:t>
      </w:r>
      <w:r w:rsidR="00233EE4" w:rsidRPr="00FE0BCA">
        <w:rPr>
          <w:rFonts w:asciiTheme="majorBidi" w:eastAsia="Times New Roman" w:hAnsiTheme="majorBidi" w:cstheme="majorBidi"/>
          <w:spacing w:val="-1"/>
        </w:rPr>
        <w:t xml:space="preserve"> </w:t>
      </w:r>
      <w:r w:rsidR="00233EE4" w:rsidRPr="00FE0BCA">
        <w:rPr>
          <w:rFonts w:asciiTheme="majorBidi" w:eastAsia="Times New Roman" w:hAnsiTheme="majorBidi" w:cstheme="majorBidi"/>
        </w:rPr>
        <w:t>2 -</w:t>
      </w:r>
      <w:r w:rsidR="00233EE4" w:rsidRPr="00FE0BCA">
        <w:rPr>
          <w:rFonts w:asciiTheme="majorBidi" w:eastAsia="Times New Roman" w:hAnsiTheme="majorBidi" w:cstheme="majorBidi"/>
          <w:spacing w:val="-2"/>
        </w:rPr>
        <w:t xml:space="preserve"> </w:t>
      </w:r>
      <w:r w:rsidR="00233EE4" w:rsidRPr="00FE0BCA">
        <w:rPr>
          <w:rFonts w:asciiTheme="majorBidi" w:eastAsia="Times New Roman" w:hAnsiTheme="majorBidi" w:cstheme="majorBidi"/>
          <w:spacing w:val="1"/>
        </w:rPr>
        <w:t>3</w:t>
      </w:r>
      <w:r w:rsidR="00233EE4" w:rsidRPr="00FE0BCA">
        <w:rPr>
          <w:rFonts w:asciiTheme="majorBidi" w:eastAsia="Times New Roman" w:hAnsiTheme="majorBidi" w:cstheme="majorBidi"/>
        </w:rPr>
        <w:t>)</w:t>
      </w:r>
    </w:p>
    <w:p w14:paraId="488F2991" w14:textId="71DC10D7" w:rsidR="00177303" w:rsidRPr="00FE0BCA" w:rsidRDefault="00177303" w:rsidP="00177303">
      <w:pPr>
        <w:rPr>
          <w:rFonts w:asciiTheme="majorBidi" w:hAnsiTheme="majorBidi" w:cstheme="majorBidi"/>
          <w:b/>
          <w:bCs/>
          <w:sz w:val="24"/>
          <w:szCs w:val="24"/>
          <w:vertAlign w:val="subscript"/>
        </w:rPr>
      </w:pPr>
      <w:r w:rsidRPr="00FE0BCA">
        <w:rPr>
          <w:rFonts w:asciiTheme="majorBidi" w:hAnsiTheme="majorBidi" w:cstheme="majorBidi"/>
          <w:b/>
          <w:bCs/>
          <w:sz w:val="24"/>
          <w:szCs w:val="24"/>
        </w:rPr>
        <w:t>Prerequisite:</w:t>
      </w:r>
      <w:r w:rsidR="00233EE4" w:rsidRPr="00FE0BCA">
        <w:rPr>
          <w:rFonts w:asciiTheme="majorBidi" w:hAnsiTheme="majorBidi" w:cstheme="majorBidi"/>
          <w:b/>
          <w:bCs/>
          <w:sz w:val="24"/>
          <w:szCs w:val="24"/>
        </w:rPr>
        <w:tab/>
      </w:r>
      <w:r w:rsidR="000835F2" w:rsidRPr="00FE0BCA">
        <w:rPr>
          <w:rFonts w:asciiTheme="majorBidi" w:hAnsiTheme="majorBidi" w:cstheme="majorBidi"/>
          <w:b/>
          <w:bCs/>
          <w:sz w:val="24"/>
          <w:szCs w:val="24"/>
        </w:rPr>
        <w:tab/>
      </w:r>
      <w:r w:rsidR="000835F2" w:rsidRPr="00FE0BCA">
        <w:rPr>
          <w:rFonts w:asciiTheme="majorBidi" w:hAnsiTheme="majorBidi" w:cstheme="majorBidi"/>
          <w:b/>
          <w:bCs/>
          <w:sz w:val="24"/>
          <w:szCs w:val="24"/>
        </w:rPr>
        <w:tab/>
      </w:r>
      <w:r w:rsidR="00FE0BCA">
        <w:rPr>
          <w:rFonts w:asciiTheme="majorBidi" w:hAnsiTheme="majorBidi" w:cstheme="majorBidi"/>
          <w:b/>
          <w:bCs/>
          <w:sz w:val="24"/>
          <w:szCs w:val="24"/>
        </w:rPr>
        <w:tab/>
      </w:r>
      <w:r w:rsidR="00FE0BCA">
        <w:rPr>
          <w:rFonts w:asciiTheme="majorBidi" w:hAnsiTheme="majorBidi" w:cstheme="majorBidi"/>
          <w:b/>
          <w:bCs/>
          <w:sz w:val="24"/>
          <w:szCs w:val="24"/>
        </w:rPr>
        <w:tab/>
      </w:r>
      <w:r w:rsidR="00233EE4" w:rsidRPr="00FE0BCA">
        <w:rPr>
          <w:rFonts w:asciiTheme="majorBidi" w:hAnsiTheme="majorBidi" w:cstheme="majorBidi"/>
          <w:sz w:val="24"/>
          <w:szCs w:val="24"/>
        </w:rPr>
        <w:t>ITCS 4</w:t>
      </w:r>
      <w:r w:rsidR="00B47105" w:rsidRPr="00FE0BCA">
        <w:rPr>
          <w:rFonts w:asciiTheme="majorBidi" w:hAnsiTheme="majorBidi" w:cstheme="majorBidi"/>
          <w:sz w:val="24"/>
          <w:szCs w:val="24"/>
        </w:rPr>
        <w:t>04</w:t>
      </w:r>
    </w:p>
    <w:p w14:paraId="373A6A15" w14:textId="2BCCFB93" w:rsidR="004274FE" w:rsidRPr="00FE0BCA" w:rsidRDefault="00C92AFB" w:rsidP="00FE0BCA">
      <w:pPr>
        <w:ind w:left="4320" w:hanging="4320"/>
        <w:rPr>
          <w:rFonts w:asciiTheme="majorBidi" w:hAnsiTheme="majorBidi" w:cstheme="majorBidi"/>
          <w:b/>
          <w:bCs/>
          <w:sz w:val="24"/>
          <w:szCs w:val="24"/>
        </w:rPr>
      </w:pPr>
      <w:r w:rsidRPr="00FE0BCA">
        <w:rPr>
          <w:rFonts w:asciiTheme="majorBidi" w:hAnsiTheme="majorBidi" w:cstheme="majorBidi"/>
          <w:b/>
          <w:bCs/>
          <w:sz w:val="24"/>
          <w:szCs w:val="24"/>
        </w:rPr>
        <w:t xml:space="preserve">NQF Level Allocated: </w:t>
      </w:r>
      <w:r w:rsidR="000835F2" w:rsidRPr="00FE0BCA">
        <w:rPr>
          <w:rFonts w:asciiTheme="majorBidi" w:hAnsiTheme="majorBidi" w:cstheme="majorBidi"/>
          <w:b/>
          <w:bCs/>
          <w:sz w:val="24"/>
          <w:szCs w:val="24"/>
        </w:rPr>
        <w:t xml:space="preserve">      </w:t>
      </w:r>
      <w:r w:rsidR="00FE0BCA">
        <w:rPr>
          <w:rFonts w:asciiTheme="majorBidi" w:hAnsiTheme="majorBidi" w:cstheme="majorBidi"/>
          <w:b/>
          <w:bCs/>
          <w:sz w:val="24"/>
          <w:szCs w:val="24"/>
        </w:rPr>
        <w:tab/>
      </w:r>
      <w:r w:rsidR="003D3FAC" w:rsidRPr="00FE0BCA">
        <w:rPr>
          <w:rFonts w:asciiTheme="majorBidi" w:hAnsiTheme="majorBidi" w:cstheme="majorBidi"/>
          <w:sz w:val="24"/>
          <w:szCs w:val="24"/>
        </w:rPr>
        <w:t>Level 8</w:t>
      </w:r>
      <w:r w:rsidRPr="00FE0BCA">
        <w:rPr>
          <w:rFonts w:asciiTheme="majorBidi" w:hAnsiTheme="majorBidi" w:cstheme="majorBidi"/>
          <w:b/>
          <w:bCs/>
          <w:sz w:val="24"/>
          <w:szCs w:val="24"/>
        </w:rPr>
        <w:tab/>
        <w:t xml:space="preserve"> </w:t>
      </w:r>
    </w:p>
    <w:p w14:paraId="57046944" w14:textId="7AA6DB6C" w:rsidR="00C92AFB" w:rsidRPr="00FE0BCA" w:rsidRDefault="00FE0BCA" w:rsidP="00FE0BCA">
      <w:pPr>
        <w:ind w:left="4320" w:hanging="4320"/>
        <w:rPr>
          <w:rFonts w:asciiTheme="majorBidi" w:hAnsiTheme="majorBidi" w:cstheme="majorBidi"/>
          <w:b/>
          <w:bCs/>
          <w:sz w:val="24"/>
          <w:szCs w:val="24"/>
        </w:rPr>
      </w:pPr>
      <w:r>
        <w:rPr>
          <w:rFonts w:asciiTheme="majorBidi" w:hAnsiTheme="majorBidi" w:cstheme="majorBidi"/>
          <w:b/>
          <w:bCs/>
          <w:sz w:val="24"/>
          <w:szCs w:val="24"/>
        </w:rPr>
        <w:t xml:space="preserve">NQF Notional Hours / Credits: </w:t>
      </w:r>
      <w:r>
        <w:rPr>
          <w:rFonts w:asciiTheme="majorBidi" w:hAnsiTheme="majorBidi" w:cstheme="majorBidi"/>
          <w:b/>
          <w:bCs/>
          <w:sz w:val="24"/>
          <w:szCs w:val="24"/>
        </w:rPr>
        <w:tab/>
      </w:r>
      <w:r w:rsidR="003D3FAC" w:rsidRPr="00FE0BCA">
        <w:rPr>
          <w:rFonts w:asciiTheme="majorBidi" w:hAnsiTheme="majorBidi" w:cstheme="majorBidi"/>
          <w:bCs/>
          <w:sz w:val="24"/>
          <w:szCs w:val="24"/>
        </w:rPr>
        <w:t>120 notional hours/ 12 NQF credit</w:t>
      </w:r>
    </w:p>
    <w:p w14:paraId="5F473409" w14:textId="27059E7A" w:rsidR="00DC5142" w:rsidRPr="00FE0BCA" w:rsidRDefault="00177303" w:rsidP="00B47105">
      <w:pPr>
        <w:jc w:val="both"/>
        <w:rPr>
          <w:rFonts w:asciiTheme="majorBidi" w:hAnsiTheme="majorBidi" w:cstheme="majorBidi"/>
          <w:bCs/>
          <w:lang w:val="en"/>
        </w:rPr>
      </w:pPr>
      <w:r w:rsidRPr="00FE0BCA">
        <w:rPr>
          <w:rFonts w:asciiTheme="majorBidi" w:hAnsiTheme="majorBidi" w:cstheme="majorBidi"/>
          <w:b/>
          <w:bCs/>
          <w:sz w:val="24"/>
          <w:szCs w:val="24"/>
        </w:rPr>
        <w:t>Description:</w:t>
      </w:r>
      <w:r w:rsidR="00DC5142" w:rsidRPr="00FE0BCA">
        <w:rPr>
          <w:rFonts w:asciiTheme="majorBidi" w:hAnsiTheme="majorBidi" w:cstheme="majorBidi"/>
          <w:b/>
          <w:bCs/>
          <w:sz w:val="24"/>
          <w:szCs w:val="24"/>
        </w:rPr>
        <w:t xml:space="preserve"> </w:t>
      </w:r>
      <w:r w:rsidR="00B47105" w:rsidRPr="00FE0BCA">
        <w:rPr>
          <w:rFonts w:asciiTheme="majorBidi" w:hAnsiTheme="majorBidi" w:cstheme="majorBidi"/>
          <w:bCs/>
          <w:lang w:val="en"/>
        </w:rPr>
        <w:t xml:space="preserve">This course provides layers of protection that helps to address both known and emerging threats at Windows Server 2016. Students will learn how to secure your infrastructure and see how protections were </w:t>
      </w:r>
      <w:proofErr w:type="spellStart"/>
      <w:r w:rsidR="00B47105" w:rsidRPr="00FE0BCA">
        <w:rPr>
          <w:rFonts w:asciiTheme="majorBidi" w:hAnsiTheme="majorBidi" w:cstheme="majorBidi"/>
          <w:bCs/>
          <w:lang w:val="en"/>
        </w:rPr>
        <w:t>build</w:t>
      </w:r>
      <w:proofErr w:type="spellEnd"/>
      <w:r w:rsidR="00B47105" w:rsidRPr="00FE0BCA">
        <w:rPr>
          <w:rFonts w:asciiTheme="majorBidi" w:hAnsiTheme="majorBidi" w:cstheme="majorBidi"/>
          <w:bCs/>
          <w:lang w:val="en"/>
        </w:rPr>
        <w:t xml:space="preserve"> to mitigate an array of attack vectors and to deal with overall threat of ongoing attacks inside the datacenter. Explore ways to configure network security, including firewalls, and look at secure virtualization, like encryption-supported virtual machines.  Further, students will learn security </w:t>
      </w:r>
      <w:proofErr w:type="gramStart"/>
      <w:r w:rsidR="00B47105" w:rsidRPr="00FE0BCA">
        <w:rPr>
          <w:rFonts w:asciiTheme="majorBidi" w:hAnsiTheme="majorBidi" w:cstheme="majorBidi"/>
          <w:bCs/>
          <w:lang w:val="en"/>
        </w:rPr>
        <w:t>service  concepts</w:t>
      </w:r>
      <w:proofErr w:type="gramEnd"/>
      <w:r w:rsidR="00B47105" w:rsidRPr="00FE0BCA">
        <w:rPr>
          <w:rFonts w:asciiTheme="majorBidi" w:hAnsiTheme="majorBidi" w:cstheme="majorBidi"/>
          <w:bCs/>
          <w:lang w:val="en"/>
        </w:rPr>
        <w:t xml:space="preserve"> such as threat detection, privileged identity, desired state configuration and more.</w:t>
      </w:r>
    </w:p>
    <w:p w14:paraId="3B085173" w14:textId="77777777" w:rsidR="00177303" w:rsidRPr="00FE0BCA" w:rsidRDefault="00177303" w:rsidP="00177303">
      <w:pPr>
        <w:rPr>
          <w:rFonts w:asciiTheme="majorBidi" w:hAnsiTheme="majorBidi" w:cstheme="majorBidi"/>
          <w:b/>
          <w:bCs/>
          <w:sz w:val="24"/>
          <w:szCs w:val="24"/>
        </w:rPr>
      </w:pPr>
      <w:r w:rsidRPr="00FE0BCA">
        <w:rPr>
          <w:rFonts w:asciiTheme="majorBidi" w:hAnsiTheme="majorBidi" w:cstheme="majorBidi"/>
          <w:b/>
          <w:bCs/>
          <w:sz w:val="24"/>
          <w:szCs w:val="24"/>
        </w:rPr>
        <w:t>Objective:</w:t>
      </w:r>
    </w:p>
    <w:p w14:paraId="2A9114DD" w14:textId="39BF494C" w:rsidR="00E759A3"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know t</w:t>
      </w:r>
      <w:r w:rsidR="00E759A3" w:rsidRPr="00FE0BCA">
        <w:rPr>
          <w:rFonts w:asciiTheme="majorBidi" w:hAnsiTheme="majorBidi" w:cstheme="majorBidi"/>
          <w:lang w:val="en"/>
        </w:rPr>
        <w:t>he current nature of the security threat landscape</w:t>
      </w:r>
    </w:p>
    <w:p w14:paraId="1ADA3229" w14:textId="5B531050" w:rsidR="00E759A3"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design n</w:t>
      </w:r>
      <w:r w:rsidR="00E759A3" w:rsidRPr="00FE0BCA">
        <w:rPr>
          <w:rFonts w:asciiTheme="majorBidi" w:hAnsiTheme="majorBidi" w:cstheme="majorBidi"/>
          <w:lang w:val="en"/>
        </w:rPr>
        <w:t>ew security architecture and features of Windows Server 2016 that mitigate threats</w:t>
      </w:r>
    </w:p>
    <w:p w14:paraId="3FC31A7F" w14:textId="605FB3BB" w:rsidR="00E759A3"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identify the i</w:t>
      </w:r>
      <w:r w:rsidR="00E759A3" w:rsidRPr="00FE0BCA">
        <w:rPr>
          <w:rFonts w:asciiTheme="majorBidi" w:hAnsiTheme="majorBidi" w:cstheme="majorBidi"/>
          <w:lang w:val="en"/>
        </w:rPr>
        <w:t>nsights into the security services bundled with Windows Server 2016 latest edition</w:t>
      </w:r>
    </w:p>
    <w:p w14:paraId="3ADC5E8B" w14:textId="3D1931A0" w:rsidR="00E759A3"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get k</w:t>
      </w:r>
      <w:r w:rsidR="00E759A3" w:rsidRPr="00FE0BCA">
        <w:rPr>
          <w:rFonts w:asciiTheme="majorBidi" w:hAnsiTheme="majorBidi" w:cstheme="majorBidi"/>
          <w:lang w:val="en"/>
        </w:rPr>
        <w:t>nowledge of the supporting security external infrastructure</w:t>
      </w:r>
    </w:p>
    <w:p w14:paraId="3323BD42" w14:textId="53556646" w:rsidR="00E759A3"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u</w:t>
      </w:r>
      <w:r w:rsidR="00E759A3" w:rsidRPr="00FE0BCA">
        <w:rPr>
          <w:rFonts w:asciiTheme="majorBidi" w:hAnsiTheme="majorBidi" w:cstheme="majorBidi"/>
          <w:lang w:val="en"/>
        </w:rPr>
        <w:t>nderstand the new security features of Hyper-V</w:t>
      </w:r>
    </w:p>
    <w:p w14:paraId="558B19CA" w14:textId="5CC6CAFF" w:rsidR="00F02758" w:rsidRPr="00FE0BCA" w:rsidRDefault="009C7424" w:rsidP="00FE0BCA">
      <w:pPr>
        <w:numPr>
          <w:ilvl w:val="0"/>
          <w:numId w:val="4"/>
        </w:numPr>
        <w:spacing w:line="240" w:lineRule="auto"/>
        <w:rPr>
          <w:rFonts w:asciiTheme="majorBidi" w:hAnsiTheme="majorBidi" w:cstheme="majorBidi"/>
          <w:lang w:val="en"/>
        </w:rPr>
      </w:pPr>
      <w:r w:rsidRPr="00FE0BCA">
        <w:rPr>
          <w:rFonts w:asciiTheme="majorBidi" w:hAnsiTheme="majorBidi" w:cstheme="majorBidi"/>
          <w:lang w:val="en"/>
        </w:rPr>
        <w:t>To l</w:t>
      </w:r>
      <w:r w:rsidR="00E759A3" w:rsidRPr="00FE0BCA">
        <w:rPr>
          <w:rFonts w:asciiTheme="majorBidi" w:hAnsiTheme="majorBidi" w:cstheme="majorBidi"/>
          <w:lang w:val="en"/>
        </w:rPr>
        <w:t>earn about Desired State Configuration (DSC)</w:t>
      </w:r>
    </w:p>
    <w:p w14:paraId="6632BBC7" w14:textId="26F43845" w:rsidR="00177303" w:rsidRPr="00FE0BCA" w:rsidRDefault="00E759A3" w:rsidP="00FE0BCA">
      <w:pPr>
        <w:numPr>
          <w:ilvl w:val="0"/>
          <w:numId w:val="4"/>
        </w:numPr>
        <w:spacing w:line="240" w:lineRule="auto"/>
        <w:rPr>
          <w:rFonts w:asciiTheme="majorBidi" w:hAnsiTheme="majorBidi" w:cstheme="majorBidi"/>
        </w:rPr>
      </w:pPr>
      <w:r w:rsidRPr="00FE0BCA">
        <w:rPr>
          <w:rFonts w:asciiTheme="majorBidi" w:hAnsiTheme="majorBidi" w:cstheme="majorBidi"/>
          <w:lang w:val="en"/>
        </w:rPr>
        <w:t xml:space="preserve"> </w:t>
      </w:r>
      <w:r w:rsidR="009C7424" w:rsidRPr="00FE0BCA">
        <w:rPr>
          <w:rFonts w:asciiTheme="majorBidi" w:hAnsiTheme="majorBidi" w:cstheme="majorBidi"/>
          <w:lang w:val="en"/>
        </w:rPr>
        <w:t>To d</w:t>
      </w:r>
      <w:r w:rsidRPr="00FE0BCA">
        <w:rPr>
          <w:rFonts w:asciiTheme="majorBidi" w:hAnsiTheme="majorBidi" w:cstheme="majorBidi"/>
          <w:lang w:val="en"/>
        </w:rPr>
        <w:t>etermine usage scenarios for Encrypting File System (EFS)</w:t>
      </w:r>
      <w:r w:rsidRPr="00FE0BCA">
        <w:rPr>
          <w:rFonts w:asciiTheme="majorBidi" w:hAnsiTheme="majorBidi" w:cstheme="majorBidi"/>
        </w:rPr>
        <w:t xml:space="preserve"> </w:t>
      </w:r>
    </w:p>
    <w:p w14:paraId="2717FC4B" w14:textId="77777777" w:rsidR="00E759A3" w:rsidRPr="00FE0BCA" w:rsidRDefault="00E759A3" w:rsidP="00177303">
      <w:pPr>
        <w:rPr>
          <w:rFonts w:asciiTheme="majorBidi" w:hAnsiTheme="majorBidi" w:cstheme="majorBidi"/>
          <w:b/>
          <w:bCs/>
          <w:sz w:val="24"/>
          <w:szCs w:val="24"/>
        </w:rPr>
      </w:pPr>
    </w:p>
    <w:p w14:paraId="75833651" w14:textId="26445906" w:rsidR="00177303" w:rsidRPr="00FE0BCA" w:rsidRDefault="00177303" w:rsidP="00177303">
      <w:pPr>
        <w:rPr>
          <w:rFonts w:asciiTheme="majorBidi" w:hAnsiTheme="majorBidi" w:cstheme="majorBidi"/>
          <w:b/>
          <w:bCs/>
          <w:sz w:val="24"/>
          <w:szCs w:val="24"/>
        </w:rPr>
      </w:pPr>
      <w:r w:rsidRPr="00FE0BCA">
        <w:rPr>
          <w:rFonts w:asciiTheme="majorBidi" w:hAnsiTheme="majorBidi" w:cstheme="majorBidi"/>
          <w:b/>
          <w:bCs/>
          <w:sz w:val="24"/>
          <w:szCs w:val="24"/>
        </w:rPr>
        <w:t>Semester:</w:t>
      </w:r>
    </w:p>
    <w:p w14:paraId="45C7BD0F" w14:textId="77777777" w:rsidR="00177303" w:rsidRPr="00FE0BCA" w:rsidRDefault="00177303" w:rsidP="00177303">
      <w:pPr>
        <w:rPr>
          <w:rFonts w:asciiTheme="majorBidi" w:hAnsiTheme="majorBidi" w:cstheme="majorBidi"/>
          <w:b/>
          <w:bCs/>
          <w:sz w:val="24"/>
          <w:szCs w:val="24"/>
        </w:rPr>
      </w:pPr>
      <w:r w:rsidRPr="00FE0BCA">
        <w:rPr>
          <w:rFonts w:asciiTheme="majorBidi" w:hAnsiTheme="majorBidi" w:cstheme="majorBidi"/>
          <w:b/>
          <w:bCs/>
          <w:sz w:val="24"/>
          <w:szCs w:val="24"/>
        </w:rPr>
        <w:t>Instructor (s):</w:t>
      </w:r>
    </w:p>
    <w:p w14:paraId="1AACCE21" w14:textId="77777777" w:rsidR="00177303" w:rsidRPr="00FE0BCA" w:rsidRDefault="00177303" w:rsidP="00177303">
      <w:pPr>
        <w:tabs>
          <w:tab w:val="left" w:pos="5550"/>
        </w:tabs>
        <w:rPr>
          <w:rFonts w:asciiTheme="majorBidi" w:hAnsiTheme="majorBidi" w:cstheme="majorBidi"/>
        </w:rPr>
      </w:pPr>
      <w:r w:rsidRPr="00FE0BCA">
        <w:rPr>
          <w:rFonts w:asciiTheme="majorBidi" w:hAnsiTheme="majorBidi" w:cstheme="majorBidi"/>
          <w:b/>
          <w:bCs/>
          <w:sz w:val="24"/>
          <w:szCs w:val="24"/>
        </w:rPr>
        <w:t>Office Telephone:</w:t>
      </w:r>
      <w:r w:rsidRPr="00FE0BCA">
        <w:rPr>
          <w:rFonts w:asciiTheme="majorBidi" w:hAnsiTheme="majorBidi" w:cstheme="majorBidi"/>
          <w:b/>
          <w:bCs/>
          <w:sz w:val="24"/>
          <w:szCs w:val="24"/>
        </w:rPr>
        <w:tab/>
        <w:t>Email (s):</w:t>
      </w:r>
      <w:r w:rsidRPr="00FE0BCA">
        <w:rPr>
          <w:rFonts w:asciiTheme="majorBidi" w:hAnsiTheme="majorBidi" w:cstheme="majorBidi"/>
          <w:sz w:val="24"/>
          <w:szCs w:val="24"/>
        </w:rPr>
        <w:br/>
      </w:r>
    </w:p>
    <w:p w14:paraId="5F127F48" w14:textId="77777777" w:rsidR="00177303" w:rsidRPr="00FE0BCA" w:rsidRDefault="00177303" w:rsidP="00753108">
      <w:pPr>
        <w:rPr>
          <w:rFonts w:asciiTheme="majorBidi" w:hAnsiTheme="majorBidi" w:cstheme="majorBidi"/>
          <w:b/>
          <w:bCs/>
          <w:sz w:val="24"/>
          <w:szCs w:val="24"/>
        </w:rPr>
      </w:pPr>
      <w:r w:rsidRPr="00FE0BCA">
        <w:rPr>
          <w:rFonts w:asciiTheme="majorBidi" w:hAnsiTheme="majorBidi" w:cstheme="majorBidi"/>
          <w:b/>
          <w:bCs/>
          <w:sz w:val="24"/>
          <w:szCs w:val="24"/>
        </w:rPr>
        <w:lastRenderedPageBreak/>
        <w:t>Intended Learning Outcomes (ILOs):</w:t>
      </w:r>
    </w:p>
    <w:tbl>
      <w:tblPr>
        <w:tblStyle w:val="TableGrid"/>
        <w:tblW w:w="0" w:type="auto"/>
        <w:tblLook w:val="04A0" w:firstRow="1" w:lastRow="0" w:firstColumn="1" w:lastColumn="0" w:noHBand="0" w:noVBand="1"/>
      </w:tblPr>
      <w:tblGrid>
        <w:gridCol w:w="805"/>
        <w:gridCol w:w="6740"/>
        <w:gridCol w:w="1805"/>
      </w:tblGrid>
      <w:tr w:rsidR="002E62D3" w:rsidRPr="00FE0BCA" w14:paraId="0FEB587B" w14:textId="77777777" w:rsidTr="00C92AFB">
        <w:tc>
          <w:tcPr>
            <w:tcW w:w="7545" w:type="dxa"/>
            <w:gridSpan w:val="2"/>
            <w:shd w:val="clear" w:color="auto" w:fill="A6A6A6" w:themeFill="background1" w:themeFillShade="A6"/>
            <w:vAlign w:val="center"/>
          </w:tcPr>
          <w:p w14:paraId="63A9E0C5" w14:textId="77777777" w:rsidR="002E62D3" w:rsidRPr="00FE0BCA" w:rsidRDefault="002E62D3" w:rsidP="00C92AFB">
            <w:pPr>
              <w:pStyle w:val="ListParagraph"/>
              <w:numPr>
                <w:ilvl w:val="0"/>
                <w:numId w:val="1"/>
              </w:numPr>
              <w:rPr>
                <w:rFonts w:asciiTheme="majorBidi" w:hAnsiTheme="majorBidi" w:cstheme="majorBidi"/>
                <w:b/>
                <w:bCs/>
                <w:sz w:val="24"/>
                <w:szCs w:val="24"/>
              </w:rPr>
            </w:pPr>
            <w:r w:rsidRPr="00FE0BCA">
              <w:rPr>
                <w:rFonts w:asciiTheme="majorBidi" w:hAnsiTheme="majorBidi" w:cstheme="majorBidi"/>
                <w:b/>
                <w:bCs/>
                <w:spacing w:val="1"/>
                <w:sz w:val="24"/>
                <w:szCs w:val="24"/>
              </w:rPr>
              <w:t>Knowledge and Understanding</w:t>
            </w:r>
          </w:p>
        </w:tc>
        <w:tc>
          <w:tcPr>
            <w:tcW w:w="1805" w:type="dxa"/>
            <w:shd w:val="clear" w:color="auto" w:fill="A6A6A6" w:themeFill="background1" w:themeFillShade="A6"/>
            <w:vAlign w:val="center"/>
          </w:tcPr>
          <w:p w14:paraId="0720C9D3" w14:textId="77777777" w:rsidR="002E62D3" w:rsidRPr="00FE0BCA" w:rsidRDefault="002E62D3" w:rsidP="002E62D3">
            <w:pPr>
              <w:jc w:val="center"/>
              <w:rPr>
                <w:rFonts w:asciiTheme="majorBidi" w:hAnsiTheme="majorBidi" w:cstheme="majorBidi"/>
                <w:b/>
                <w:bCs/>
                <w:sz w:val="24"/>
                <w:szCs w:val="24"/>
              </w:rPr>
            </w:pPr>
            <w:r w:rsidRPr="00FE0BCA">
              <w:rPr>
                <w:rFonts w:asciiTheme="majorBidi" w:hAnsiTheme="majorBidi" w:cstheme="majorBidi"/>
                <w:b/>
                <w:bCs/>
                <w:spacing w:val="1"/>
                <w:sz w:val="24"/>
                <w:szCs w:val="24"/>
              </w:rPr>
              <w:t>NQF</w:t>
            </w:r>
            <w:r w:rsidR="00C92AFB" w:rsidRPr="00FE0BCA">
              <w:rPr>
                <w:rFonts w:asciiTheme="majorBidi" w:hAnsiTheme="majorBidi" w:cstheme="majorBidi"/>
                <w:b/>
                <w:bCs/>
                <w:spacing w:val="1"/>
                <w:sz w:val="24"/>
                <w:szCs w:val="24"/>
              </w:rPr>
              <w:t xml:space="preserve"> Descriptor/</w:t>
            </w:r>
            <w:r w:rsidRPr="00FE0BCA">
              <w:rPr>
                <w:rFonts w:asciiTheme="majorBidi" w:hAnsiTheme="majorBidi" w:cstheme="majorBidi"/>
                <w:b/>
                <w:bCs/>
                <w:spacing w:val="1"/>
                <w:sz w:val="24"/>
                <w:szCs w:val="24"/>
              </w:rPr>
              <w:t xml:space="preserve"> Level</w:t>
            </w:r>
          </w:p>
        </w:tc>
      </w:tr>
      <w:tr w:rsidR="002E62D3" w:rsidRPr="00FE0BCA" w14:paraId="5373DC6E" w14:textId="77777777" w:rsidTr="002E62D3">
        <w:tc>
          <w:tcPr>
            <w:tcW w:w="805" w:type="dxa"/>
          </w:tcPr>
          <w:p w14:paraId="52AE1C55"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A1</w:t>
            </w:r>
          </w:p>
        </w:tc>
        <w:tc>
          <w:tcPr>
            <w:tcW w:w="6740" w:type="dxa"/>
            <w:vAlign w:val="center"/>
          </w:tcPr>
          <w:p w14:paraId="7C81C4D0" w14:textId="44C40D94" w:rsidR="002E62D3" w:rsidRPr="00FE0BCA" w:rsidRDefault="002E62D3" w:rsidP="00F6584A">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Concepts and Theories: </w:t>
            </w:r>
            <w:r w:rsidR="00F6584A" w:rsidRPr="00842BEE">
              <w:rPr>
                <w:rFonts w:asciiTheme="majorBidi" w:hAnsiTheme="majorBidi" w:cstheme="majorBidi"/>
                <w:spacing w:val="1"/>
              </w:rPr>
              <w:t>D</w:t>
            </w:r>
            <w:r w:rsidR="00AD6B47" w:rsidRPr="00842BEE">
              <w:rPr>
                <w:rFonts w:asciiTheme="majorBidi" w:hAnsiTheme="majorBidi" w:cstheme="majorBidi"/>
                <w:bCs/>
                <w:spacing w:val="1"/>
              </w:rPr>
              <w:t>emonstrate</w:t>
            </w:r>
            <w:r w:rsidR="00360EFF" w:rsidRPr="00842BEE">
              <w:rPr>
                <w:rFonts w:asciiTheme="majorBidi" w:hAnsiTheme="majorBidi" w:cstheme="majorBidi"/>
                <w:bCs/>
                <w:spacing w:val="1"/>
              </w:rPr>
              <w:t>, critical and understanding o</w:t>
            </w:r>
            <w:r w:rsidR="00AD6B47" w:rsidRPr="00842BEE">
              <w:rPr>
                <w:rFonts w:asciiTheme="majorBidi" w:hAnsiTheme="majorBidi" w:cstheme="majorBidi"/>
                <w:bCs/>
                <w:spacing w:val="1"/>
              </w:rPr>
              <w:t xml:space="preserve">f concepts, and specialized theories relating to </w:t>
            </w:r>
            <w:r w:rsidR="00360EFF" w:rsidRPr="00842BEE">
              <w:rPr>
                <w:rFonts w:asciiTheme="majorBidi" w:hAnsiTheme="majorBidi" w:cstheme="majorBidi"/>
                <w:bCs/>
                <w:spacing w:val="1"/>
              </w:rPr>
              <w:t xml:space="preserve">security services </w:t>
            </w:r>
            <w:r w:rsidR="00AD6B47" w:rsidRPr="00842BEE">
              <w:rPr>
                <w:rFonts w:asciiTheme="majorBidi" w:hAnsiTheme="majorBidi" w:cstheme="majorBidi"/>
                <w:bCs/>
                <w:spacing w:val="1"/>
              </w:rPr>
              <w:t xml:space="preserve">and </w:t>
            </w:r>
            <w:r w:rsidR="00360EFF" w:rsidRPr="00842BEE">
              <w:rPr>
                <w:rFonts w:asciiTheme="majorBidi" w:hAnsiTheme="majorBidi" w:cstheme="majorBidi"/>
                <w:bCs/>
                <w:spacing w:val="1"/>
              </w:rPr>
              <w:t>related infrastructure using various tools and methods</w:t>
            </w:r>
            <w:r w:rsidR="00AD6B47" w:rsidRPr="00842BEE">
              <w:rPr>
                <w:rFonts w:asciiTheme="majorBidi" w:hAnsiTheme="majorBidi" w:cstheme="majorBidi"/>
                <w:bCs/>
                <w:spacing w:val="1"/>
              </w:rPr>
              <w:t>.</w:t>
            </w:r>
          </w:p>
        </w:tc>
        <w:tc>
          <w:tcPr>
            <w:tcW w:w="1805" w:type="dxa"/>
            <w:vAlign w:val="center"/>
          </w:tcPr>
          <w:p w14:paraId="202079DF" w14:textId="77777777" w:rsidR="00360EFF" w:rsidRPr="00FE0BCA" w:rsidRDefault="00360EFF" w:rsidP="0078694F">
            <w:pPr>
              <w:rPr>
                <w:rFonts w:asciiTheme="majorBidi" w:hAnsiTheme="majorBidi" w:cstheme="majorBidi"/>
                <w:bCs/>
                <w:spacing w:val="1"/>
              </w:rPr>
            </w:pPr>
            <w:r w:rsidRPr="00FE0BCA">
              <w:rPr>
                <w:rFonts w:asciiTheme="majorBidi" w:hAnsiTheme="majorBidi" w:cstheme="majorBidi"/>
                <w:bCs/>
                <w:spacing w:val="1"/>
              </w:rPr>
              <w:t xml:space="preserve">Knowledge: theoretical understanding </w:t>
            </w:r>
          </w:p>
          <w:p w14:paraId="19685AE6" w14:textId="18F028B2" w:rsidR="002E62D3" w:rsidRPr="00FE0BCA" w:rsidRDefault="00360EFF" w:rsidP="0078694F">
            <w:pPr>
              <w:rPr>
                <w:rFonts w:asciiTheme="majorBidi" w:hAnsiTheme="majorBidi" w:cstheme="majorBidi"/>
                <w:bCs/>
                <w:spacing w:val="1"/>
              </w:rPr>
            </w:pPr>
            <w:r w:rsidRPr="00FE0BCA">
              <w:rPr>
                <w:rFonts w:asciiTheme="majorBidi" w:hAnsiTheme="majorBidi" w:cstheme="majorBidi"/>
                <w:bCs/>
                <w:spacing w:val="1"/>
              </w:rPr>
              <w:t xml:space="preserve"> [Level 8]</w:t>
            </w:r>
          </w:p>
        </w:tc>
      </w:tr>
      <w:tr w:rsidR="002E62D3" w:rsidRPr="00FE0BCA" w14:paraId="0FD33F48" w14:textId="77777777" w:rsidTr="002E62D3">
        <w:tc>
          <w:tcPr>
            <w:tcW w:w="805" w:type="dxa"/>
          </w:tcPr>
          <w:p w14:paraId="1EDC4E9D"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A2</w:t>
            </w:r>
          </w:p>
        </w:tc>
        <w:tc>
          <w:tcPr>
            <w:tcW w:w="6740" w:type="dxa"/>
            <w:vAlign w:val="center"/>
          </w:tcPr>
          <w:p w14:paraId="79D1E30C" w14:textId="77777777" w:rsidR="002E62D3" w:rsidRPr="00FE0BCA"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Contemporary Trends, Problems and Research: </w:t>
            </w:r>
          </w:p>
          <w:p w14:paraId="04C0B109" w14:textId="700446D2" w:rsidR="00563918" w:rsidRPr="00842BEE" w:rsidRDefault="00842BEE" w:rsidP="0078694F">
            <w:pPr>
              <w:widowControl w:val="0"/>
              <w:tabs>
                <w:tab w:val="left" w:pos="540"/>
              </w:tabs>
              <w:autoSpaceDE w:val="0"/>
              <w:autoSpaceDN w:val="0"/>
              <w:adjustRightInd w:val="0"/>
              <w:rPr>
                <w:rFonts w:asciiTheme="majorBidi" w:hAnsiTheme="majorBidi" w:cstheme="majorBidi"/>
                <w:b/>
                <w:bCs/>
                <w:spacing w:val="1"/>
              </w:rPr>
            </w:pPr>
            <w:r w:rsidRPr="00842BEE">
              <w:rPr>
                <w:rFonts w:asciiTheme="majorBidi" w:hAnsiTheme="majorBidi" w:cstheme="majorBidi"/>
                <w:spacing w:val="1"/>
              </w:rPr>
              <w:t>Demonstrate critical understanding</w:t>
            </w:r>
            <w:r w:rsidR="0078694F" w:rsidRPr="00842BEE">
              <w:rPr>
                <w:rFonts w:asciiTheme="majorBidi" w:hAnsiTheme="majorBidi" w:cstheme="majorBidi"/>
                <w:spacing w:val="1"/>
              </w:rPr>
              <w:t xml:space="preserve"> of major current issues of security services, and research on new trends in protecting information.</w:t>
            </w:r>
          </w:p>
        </w:tc>
        <w:tc>
          <w:tcPr>
            <w:tcW w:w="1805" w:type="dxa"/>
            <w:vAlign w:val="center"/>
          </w:tcPr>
          <w:p w14:paraId="5AF8B945" w14:textId="77777777" w:rsidR="0078694F" w:rsidRPr="00FE0BCA" w:rsidRDefault="0078694F" w:rsidP="0078694F">
            <w:pPr>
              <w:rPr>
                <w:rFonts w:asciiTheme="majorBidi" w:hAnsiTheme="majorBidi" w:cstheme="majorBidi"/>
                <w:bCs/>
                <w:spacing w:val="1"/>
              </w:rPr>
            </w:pPr>
            <w:r w:rsidRPr="00FE0BCA">
              <w:rPr>
                <w:rFonts w:asciiTheme="majorBidi" w:hAnsiTheme="majorBidi" w:cstheme="majorBidi"/>
                <w:bCs/>
                <w:spacing w:val="1"/>
              </w:rPr>
              <w:t xml:space="preserve">Knowledge: theoretical understanding </w:t>
            </w:r>
          </w:p>
          <w:p w14:paraId="6F544B22" w14:textId="12E885C1" w:rsidR="002E62D3" w:rsidRPr="00FE0BCA" w:rsidRDefault="0078694F" w:rsidP="0078694F">
            <w:pPr>
              <w:rPr>
                <w:rFonts w:asciiTheme="majorBidi" w:hAnsiTheme="majorBidi" w:cstheme="majorBidi"/>
                <w:bCs/>
                <w:spacing w:val="1"/>
              </w:rPr>
            </w:pPr>
            <w:r w:rsidRPr="00FE0BCA">
              <w:rPr>
                <w:rFonts w:asciiTheme="majorBidi" w:hAnsiTheme="majorBidi" w:cstheme="majorBidi"/>
                <w:bCs/>
                <w:spacing w:val="1"/>
              </w:rPr>
              <w:t xml:space="preserve"> [Level 8]</w:t>
            </w:r>
          </w:p>
        </w:tc>
      </w:tr>
      <w:tr w:rsidR="002E62D3" w:rsidRPr="00FE0BCA" w14:paraId="3C94A847" w14:textId="77777777" w:rsidTr="002E62D3">
        <w:tc>
          <w:tcPr>
            <w:tcW w:w="805" w:type="dxa"/>
          </w:tcPr>
          <w:p w14:paraId="362F5E3C"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A3</w:t>
            </w:r>
          </w:p>
        </w:tc>
        <w:tc>
          <w:tcPr>
            <w:tcW w:w="6740" w:type="dxa"/>
            <w:vAlign w:val="center"/>
          </w:tcPr>
          <w:p w14:paraId="523EFCA9" w14:textId="7D515483" w:rsidR="0078694F" w:rsidRPr="00FE0BCA" w:rsidRDefault="002E62D3" w:rsidP="006138D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Professional Responsibility: </w:t>
            </w:r>
            <w:r w:rsidR="006138D8">
              <w:rPr>
                <w:rFonts w:asciiTheme="majorBidi" w:hAnsiTheme="majorBidi" w:cstheme="majorBidi"/>
                <w:b/>
                <w:bCs/>
                <w:spacing w:val="1"/>
                <w:sz w:val="24"/>
                <w:szCs w:val="24"/>
              </w:rPr>
              <w:t>N/A</w:t>
            </w:r>
          </w:p>
        </w:tc>
        <w:tc>
          <w:tcPr>
            <w:tcW w:w="1805" w:type="dxa"/>
            <w:vAlign w:val="center"/>
          </w:tcPr>
          <w:p w14:paraId="556FC991" w14:textId="77777777" w:rsidR="002E62D3" w:rsidRPr="00FE0BCA" w:rsidRDefault="002E62D3"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r>
    </w:tbl>
    <w:p w14:paraId="2E087526" w14:textId="77777777" w:rsidR="00177303" w:rsidRPr="00FE0BCA"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750"/>
        <w:gridCol w:w="1795"/>
      </w:tblGrid>
      <w:tr w:rsidR="00C92AFB" w:rsidRPr="00FE0BCA" w14:paraId="4BAF7B28" w14:textId="77777777" w:rsidTr="00C92AFB">
        <w:tc>
          <w:tcPr>
            <w:tcW w:w="7555" w:type="dxa"/>
            <w:gridSpan w:val="2"/>
            <w:shd w:val="clear" w:color="auto" w:fill="A6A6A6" w:themeFill="background1" w:themeFillShade="A6"/>
            <w:vAlign w:val="center"/>
          </w:tcPr>
          <w:p w14:paraId="158305FA" w14:textId="77777777" w:rsidR="00C92AFB" w:rsidRPr="00FE0BCA" w:rsidRDefault="00C92AFB" w:rsidP="00C92AFB">
            <w:pPr>
              <w:pStyle w:val="ListParagraph"/>
              <w:numPr>
                <w:ilvl w:val="0"/>
                <w:numId w:val="1"/>
              </w:numPr>
              <w:rPr>
                <w:rFonts w:asciiTheme="majorBidi" w:hAnsiTheme="majorBidi" w:cstheme="majorBidi"/>
                <w:b/>
                <w:bCs/>
                <w:sz w:val="24"/>
                <w:szCs w:val="24"/>
              </w:rPr>
            </w:pPr>
            <w:r w:rsidRPr="00FE0BCA">
              <w:rPr>
                <w:rFonts w:asciiTheme="majorBidi" w:hAnsiTheme="majorBidi" w:cstheme="majorBidi"/>
                <w:b/>
                <w:bCs/>
                <w:spacing w:val="1"/>
                <w:sz w:val="24"/>
                <w:szCs w:val="24"/>
              </w:rPr>
              <w:t>Subject-specific Skills</w:t>
            </w:r>
          </w:p>
        </w:tc>
        <w:tc>
          <w:tcPr>
            <w:tcW w:w="1795" w:type="dxa"/>
            <w:shd w:val="clear" w:color="auto" w:fill="A6A6A6" w:themeFill="background1" w:themeFillShade="A6"/>
            <w:vAlign w:val="center"/>
          </w:tcPr>
          <w:p w14:paraId="5E89131F" w14:textId="77777777" w:rsidR="00C92AFB" w:rsidRPr="00FE0BCA" w:rsidRDefault="00C92AFB" w:rsidP="00C92AFB">
            <w:pPr>
              <w:jc w:val="center"/>
              <w:rPr>
                <w:rFonts w:asciiTheme="majorBidi" w:hAnsiTheme="majorBidi" w:cstheme="majorBidi"/>
                <w:b/>
                <w:bCs/>
                <w:sz w:val="24"/>
                <w:szCs w:val="24"/>
              </w:rPr>
            </w:pPr>
            <w:r w:rsidRPr="00FE0BCA">
              <w:rPr>
                <w:rFonts w:asciiTheme="majorBidi" w:hAnsiTheme="majorBidi" w:cstheme="majorBidi"/>
                <w:b/>
                <w:bCs/>
                <w:spacing w:val="1"/>
                <w:sz w:val="24"/>
                <w:szCs w:val="24"/>
              </w:rPr>
              <w:t>NQF Descriptor/ Level</w:t>
            </w:r>
          </w:p>
        </w:tc>
      </w:tr>
      <w:tr w:rsidR="00360EFF" w:rsidRPr="00FE0BCA" w14:paraId="036786B1" w14:textId="77777777" w:rsidTr="002E62D3">
        <w:tc>
          <w:tcPr>
            <w:tcW w:w="805" w:type="dxa"/>
          </w:tcPr>
          <w:p w14:paraId="261480C7" w14:textId="77777777" w:rsidR="00360EFF" w:rsidRPr="00FE0BCA" w:rsidRDefault="00360EFF" w:rsidP="00360EFF">
            <w:pPr>
              <w:rPr>
                <w:rFonts w:asciiTheme="majorBidi" w:hAnsiTheme="majorBidi" w:cstheme="majorBidi"/>
                <w:b/>
                <w:bCs/>
                <w:sz w:val="24"/>
                <w:szCs w:val="24"/>
              </w:rPr>
            </w:pPr>
            <w:r w:rsidRPr="00FE0BCA">
              <w:rPr>
                <w:rFonts w:asciiTheme="majorBidi" w:hAnsiTheme="majorBidi" w:cstheme="majorBidi"/>
                <w:b/>
                <w:bCs/>
                <w:sz w:val="24"/>
                <w:szCs w:val="24"/>
              </w:rPr>
              <w:t>B1</w:t>
            </w:r>
          </w:p>
        </w:tc>
        <w:tc>
          <w:tcPr>
            <w:tcW w:w="6750" w:type="dxa"/>
            <w:vAlign w:val="center"/>
          </w:tcPr>
          <w:p w14:paraId="0BD13214" w14:textId="77777777"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Problem Solving: </w:t>
            </w:r>
          </w:p>
          <w:p w14:paraId="09B5D2F3" w14:textId="343E5D45" w:rsidR="00360EFF" w:rsidRPr="00842BEE"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spacing w:val="1"/>
              </w:rPr>
            </w:pPr>
            <w:r w:rsidRPr="00842BEE">
              <w:rPr>
                <w:rFonts w:asciiTheme="majorBidi" w:hAnsiTheme="majorBidi" w:cstheme="majorBidi"/>
                <w:spacing w:val="1"/>
              </w:rPr>
              <w:t>Identify real life problems and Design the solution pertains to security services. Gather, and organize material from various sources independently (including library, electronic and online resources), and critically evaluate its significance.</w:t>
            </w:r>
          </w:p>
          <w:p w14:paraId="52AD6B2B" w14:textId="77777777"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p w14:paraId="7B9D2490" w14:textId="1F6A78EA"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c>
          <w:tcPr>
            <w:tcW w:w="1795" w:type="dxa"/>
            <w:vAlign w:val="center"/>
          </w:tcPr>
          <w:p w14:paraId="3BDBB54A" w14:textId="77777777" w:rsidR="00360EFF" w:rsidRPr="00842BEE" w:rsidRDefault="00360EFF" w:rsidP="00360EFF">
            <w:pPr>
              <w:widowControl w:val="0"/>
              <w:autoSpaceDE w:val="0"/>
              <w:autoSpaceDN w:val="0"/>
              <w:adjustRightInd w:val="0"/>
              <w:spacing w:line="227" w:lineRule="exact"/>
              <w:rPr>
                <w:rFonts w:asciiTheme="majorBidi" w:hAnsiTheme="majorBidi" w:cstheme="majorBidi"/>
              </w:rPr>
            </w:pPr>
            <w:r w:rsidRPr="00FE0BCA">
              <w:rPr>
                <w:rFonts w:asciiTheme="majorBidi" w:eastAsia="Times New Roman" w:hAnsiTheme="majorBidi" w:cstheme="majorBidi"/>
                <w:color w:val="000000" w:themeColor="text1"/>
                <w:spacing w:val="1"/>
              </w:rPr>
              <w:t xml:space="preserve"> </w:t>
            </w:r>
            <w:r w:rsidRPr="00842BEE">
              <w:rPr>
                <w:rFonts w:asciiTheme="majorBidi" w:hAnsiTheme="majorBidi" w:cstheme="majorBidi"/>
              </w:rPr>
              <w:t>Knowledge: Practical Application</w:t>
            </w:r>
          </w:p>
          <w:p w14:paraId="56909316" w14:textId="76C6A7E7"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842BEE">
              <w:rPr>
                <w:rFonts w:asciiTheme="majorBidi" w:eastAsia="Times New Roman" w:hAnsiTheme="majorBidi" w:cstheme="majorBidi"/>
                <w:color w:val="000000" w:themeColor="text1"/>
                <w:spacing w:val="1"/>
              </w:rPr>
              <w:t>[Level 8]</w:t>
            </w:r>
          </w:p>
        </w:tc>
      </w:tr>
      <w:tr w:rsidR="00360EFF" w:rsidRPr="00FE0BCA" w14:paraId="6F22FF55" w14:textId="77777777" w:rsidTr="002E62D3">
        <w:tc>
          <w:tcPr>
            <w:tcW w:w="805" w:type="dxa"/>
          </w:tcPr>
          <w:p w14:paraId="35A6E3A8" w14:textId="77777777" w:rsidR="00360EFF" w:rsidRPr="00FE0BCA" w:rsidRDefault="00360EFF" w:rsidP="00360EFF">
            <w:pPr>
              <w:rPr>
                <w:rFonts w:asciiTheme="majorBidi" w:hAnsiTheme="majorBidi" w:cstheme="majorBidi"/>
                <w:b/>
                <w:bCs/>
                <w:sz w:val="24"/>
                <w:szCs w:val="24"/>
              </w:rPr>
            </w:pPr>
            <w:r w:rsidRPr="00FE0BCA">
              <w:rPr>
                <w:rFonts w:asciiTheme="majorBidi" w:hAnsiTheme="majorBidi" w:cstheme="majorBidi"/>
                <w:b/>
                <w:bCs/>
                <w:sz w:val="24"/>
                <w:szCs w:val="24"/>
              </w:rPr>
              <w:t>B2</w:t>
            </w:r>
          </w:p>
        </w:tc>
        <w:tc>
          <w:tcPr>
            <w:tcW w:w="6750" w:type="dxa"/>
            <w:vAlign w:val="center"/>
          </w:tcPr>
          <w:p w14:paraId="4E19982D" w14:textId="04BB6EFA" w:rsidR="00360EFF" w:rsidRPr="00842BEE"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spacing w:val="1"/>
              </w:rPr>
            </w:pPr>
            <w:r w:rsidRPr="00FE0BCA">
              <w:rPr>
                <w:rFonts w:asciiTheme="majorBidi" w:hAnsiTheme="majorBidi" w:cstheme="majorBidi"/>
                <w:b/>
                <w:bCs/>
                <w:spacing w:val="1"/>
                <w:sz w:val="24"/>
                <w:szCs w:val="24"/>
              </w:rPr>
              <w:t xml:space="preserve">Modeling and Design: </w:t>
            </w:r>
            <w:r w:rsidRPr="00842BEE">
              <w:rPr>
                <w:rFonts w:asciiTheme="majorBidi" w:hAnsiTheme="majorBidi" w:cstheme="majorBidi"/>
                <w:spacing w:val="1"/>
              </w:rPr>
              <w:t xml:space="preserve">Design the </w:t>
            </w:r>
            <w:r w:rsidR="00B769E5" w:rsidRPr="00842BEE">
              <w:rPr>
                <w:rFonts w:asciiTheme="majorBidi" w:hAnsiTheme="majorBidi" w:cstheme="majorBidi"/>
                <w:spacing w:val="1"/>
              </w:rPr>
              <w:t>infrastructure and services</w:t>
            </w:r>
            <w:r w:rsidRPr="00842BEE">
              <w:rPr>
                <w:rFonts w:asciiTheme="majorBidi" w:hAnsiTheme="majorBidi" w:cstheme="majorBidi"/>
                <w:spacing w:val="1"/>
              </w:rPr>
              <w:t xml:space="preserve"> by choosing specialized appropriate components and models that satisfy </w:t>
            </w:r>
            <w:r w:rsidR="00B769E5" w:rsidRPr="00842BEE">
              <w:rPr>
                <w:rFonts w:asciiTheme="majorBidi" w:hAnsiTheme="majorBidi" w:cstheme="majorBidi"/>
                <w:spacing w:val="1"/>
              </w:rPr>
              <w:t>security</w:t>
            </w:r>
            <w:r w:rsidRPr="00842BEE">
              <w:rPr>
                <w:rFonts w:asciiTheme="majorBidi" w:hAnsiTheme="majorBidi" w:cstheme="majorBidi"/>
                <w:spacing w:val="1"/>
              </w:rPr>
              <w:t xml:space="preserve"> specifications.</w:t>
            </w:r>
          </w:p>
          <w:p w14:paraId="7701AAE7" w14:textId="77777777"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p w14:paraId="0C38274F" w14:textId="77777777"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p w14:paraId="5E787614" w14:textId="160656AF" w:rsidR="00360EFF" w:rsidRPr="00FE0BCA"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p>
        </w:tc>
        <w:tc>
          <w:tcPr>
            <w:tcW w:w="1795" w:type="dxa"/>
            <w:vAlign w:val="center"/>
          </w:tcPr>
          <w:p w14:paraId="3E2448D2" w14:textId="77777777" w:rsidR="00360EFF" w:rsidRPr="00842BEE" w:rsidRDefault="00360EFF" w:rsidP="00360EFF">
            <w:pPr>
              <w:widowControl w:val="0"/>
              <w:autoSpaceDE w:val="0"/>
              <w:autoSpaceDN w:val="0"/>
              <w:adjustRightInd w:val="0"/>
              <w:spacing w:line="227" w:lineRule="exact"/>
              <w:rPr>
                <w:rFonts w:asciiTheme="majorBidi" w:hAnsiTheme="majorBidi" w:cstheme="majorBidi"/>
              </w:rPr>
            </w:pPr>
            <w:r w:rsidRPr="00842BEE">
              <w:rPr>
                <w:rFonts w:asciiTheme="majorBidi" w:eastAsia="Times New Roman" w:hAnsiTheme="majorBidi" w:cstheme="majorBidi"/>
                <w:color w:val="000000" w:themeColor="text1"/>
                <w:spacing w:val="1"/>
              </w:rPr>
              <w:t xml:space="preserve"> </w:t>
            </w:r>
            <w:r w:rsidRPr="00842BEE">
              <w:rPr>
                <w:rFonts w:asciiTheme="majorBidi" w:hAnsiTheme="majorBidi" w:cstheme="majorBidi"/>
              </w:rPr>
              <w:t>Knowledge: Practical Application</w:t>
            </w:r>
          </w:p>
          <w:p w14:paraId="4E56B322" w14:textId="110A7C87" w:rsidR="00360EFF" w:rsidRPr="00842BEE"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842BEE">
              <w:rPr>
                <w:rFonts w:asciiTheme="majorBidi" w:eastAsia="Times New Roman" w:hAnsiTheme="majorBidi" w:cstheme="majorBidi"/>
                <w:color w:val="000000" w:themeColor="text1"/>
                <w:spacing w:val="1"/>
              </w:rPr>
              <w:t>[Level 8]</w:t>
            </w:r>
          </w:p>
        </w:tc>
      </w:tr>
      <w:tr w:rsidR="00360EFF" w:rsidRPr="00FE0BCA" w14:paraId="644972F5" w14:textId="77777777" w:rsidTr="002E62D3">
        <w:tc>
          <w:tcPr>
            <w:tcW w:w="805" w:type="dxa"/>
          </w:tcPr>
          <w:p w14:paraId="2CAA53DF" w14:textId="77777777" w:rsidR="00360EFF" w:rsidRPr="00FE0BCA" w:rsidRDefault="00360EFF" w:rsidP="00360EFF">
            <w:pPr>
              <w:rPr>
                <w:rFonts w:asciiTheme="majorBidi" w:hAnsiTheme="majorBidi" w:cstheme="majorBidi"/>
                <w:b/>
                <w:bCs/>
                <w:sz w:val="24"/>
                <w:szCs w:val="24"/>
              </w:rPr>
            </w:pPr>
            <w:r w:rsidRPr="00FE0BCA">
              <w:rPr>
                <w:rFonts w:asciiTheme="majorBidi" w:hAnsiTheme="majorBidi" w:cstheme="majorBidi"/>
                <w:b/>
                <w:bCs/>
                <w:sz w:val="24"/>
                <w:szCs w:val="24"/>
              </w:rPr>
              <w:t>B3</w:t>
            </w:r>
          </w:p>
        </w:tc>
        <w:tc>
          <w:tcPr>
            <w:tcW w:w="6750" w:type="dxa"/>
            <w:vAlign w:val="center"/>
          </w:tcPr>
          <w:p w14:paraId="1D604C62" w14:textId="7657D665" w:rsidR="00360EFF" w:rsidRPr="00FE0BCA" w:rsidRDefault="00360EFF" w:rsidP="00B769E5">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Application of Methods and Tools: </w:t>
            </w:r>
            <w:r w:rsidR="00B769E5" w:rsidRPr="00842BEE">
              <w:rPr>
                <w:rFonts w:asciiTheme="majorBidi" w:hAnsiTheme="majorBidi" w:cstheme="majorBidi"/>
                <w:bCs/>
                <w:spacing w:val="1"/>
              </w:rPr>
              <w:t>Apply appropriate security management tools to implement secure infrastructure virtualization, JIT, JET, PAWS</w:t>
            </w:r>
            <w:r w:rsidR="002A7FD8" w:rsidRPr="00842BEE">
              <w:rPr>
                <w:rFonts w:asciiTheme="majorBidi" w:hAnsiTheme="majorBidi" w:cstheme="majorBidi"/>
                <w:bCs/>
                <w:spacing w:val="1"/>
              </w:rPr>
              <w:t>, threat detection solutions.</w:t>
            </w:r>
          </w:p>
        </w:tc>
        <w:tc>
          <w:tcPr>
            <w:tcW w:w="1795" w:type="dxa"/>
            <w:vAlign w:val="center"/>
          </w:tcPr>
          <w:p w14:paraId="5A581185" w14:textId="77777777" w:rsidR="00360EFF" w:rsidRPr="00842BEE" w:rsidRDefault="00360EFF" w:rsidP="00360EFF">
            <w:pPr>
              <w:widowControl w:val="0"/>
              <w:autoSpaceDE w:val="0"/>
              <w:autoSpaceDN w:val="0"/>
              <w:adjustRightInd w:val="0"/>
              <w:spacing w:line="227" w:lineRule="exact"/>
              <w:rPr>
                <w:rFonts w:asciiTheme="majorBidi" w:hAnsiTheme="majorBidi" w:cstheme="majorBidi"/>
              </w:rPr>
            </w:pPr>
            <w:r w:rsidRPr="00842BEE">
              <w:rPr>
                <w:rFonts w:asciiTheme="majorBidi" w:hAnsiTheme="majorBidi" w:cstheme="majorBidi"/>
              </w:rPr>
              <w:t>Knowledge: Practical Application</w:t>
            </w:r>
          </w:p>
          <w:p w14:paraId="125F1230" w14:textId="7FA50A48" w:rsidR="00360EFF" w:rsidRPr="00842BEE" w:rsidRDefault="00360EFF" w:rsidP="00360EFF">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842BEE">
              <w:rPr>
                <w:rFonts w:asciiTheme="majorBidi" w:eastAsia="Times New Roman" w:hAnsiTheme="majorBidi" w:cstheme="majorBidi"/>
                <w:color w:val="000000" w:themeColor="text1"/>
                <w:spacing w:val="1"/>
              </w:rPr>
              <w:t>[Level 8]</w:t>
            </w:r>
          </w:p>
        </w:tc>
      </w:tr>
    </w:tbl>
    <w:p w14:paraId="70CC11B2" w14:textId="77777777" w:rsidR="00177303" w:rsidRPr="00FE0BCA" w:rsidRDefault="00177303" w:rsidP="00177303">
      <w:pPr>
        <w:rPr>
          <w:rFonts w:asciiTheme="majorBidi" w:hAnsiTheme="majorBidi" w:cstheme="majorBidi"/>
          <w:b/>
          <w:bCs/>
          <w:sz w:val="24"/>
          <w:szCs w:val="24"/>
        </w:rPr>
      </w:pPr>
    </w:p>
    <w:tbl>
      <w:tblPr>
        <w:tblStyle w:val="TableGrid"/>
        <w:tblW w:w="0" w:type="auto"/>
        <w:tblLook w:val="04A0" w:firstRow="1" w:lastRow="0" w:firstColumn="1" w:lastColumn="0" w:noHBand="0" w:noVBand="1"/>
      </w:tblPr>
      <w:tblGrid>
        <w:gridCol w:w="805"/>
        <w:gridCol w:w="6136"/>
        <w:gridCol w:w="2409"/>
      </w:tblGrid>
      <w:tr w:rsidR="00C92AFB" w:rsidRPr="00FE0BCA" w14:paraId="34184F89" w14:textId="77777777" w:rsidTr="00280D43">
        <w:tc>
          <w:tcPr>
            <w:tcW w:w="6941" w:type="dxa"/>
            <w:gridSpan w:val="2"/>
            <w:shd w:val="clear" w:color="auto" w:fill="A6A6A6" w:themeFill="background1" w:themeFillShade="A6"/>
            <w:vAlign w:val="center"/>
          </w:tcPr>
          <w:p w14:paraId="5FCFBAB2" w14:textId="77777777" w:rsidR="00C92AFB" w:rsidRPr="00FE0BCA" w:rsidRDefault="00C92AFB" w:rsidP="00C92AFB">
            <w:pPr>
              <w:pStyle w:val="ListParagraph"/>
              <w:numPr>
                <w:ilvl w:val="0"/>
                <w:numId w:val="1"/>
              </w:numPr>
              <w:rPr>
                <w:rFonts w:asciiTheme="majorBidi" w:hAnsiTheme="majorBidi" w:cstheme="majorBidi"/>
                <w:b/>
                <w:bCs/>
                <w:sz w:val="24"/>
                <w:szCs w:val="24"/>
              </w:rPr>
            </w:pPr>
            <w:r w:rsidRPr="00FE0BCA">
              <w:rPr>
                <w:rFonts w:asciiTheme="majorBidi" w:hAnsiTheme="majorBidi" w:cstheme="majorBidi"/>
                <w:b/>
                <w:bCs/>
                <w:spacing w:val="1"/>
                <w:sz w:val="24"/>
                <w:szCs w:val="24"/>
              </w:rPr>
              <w:t>Critical-Thinking Skills</w:t>
            </w:r>
          </w:p>
        </w:tc>
        <w:tc>
          <w:tcPr>
            <w:tcW w:w="2409" w:type="dxa"/>
            <w:shd w:val="clear" w:color="auto" w:fill="A6A6A6" w:themeFill="background1" w:themeFillShade="A6"/>
            <w:vAlign w:val="center"/>
          </w:tcPr>
          <w:p w14:paraId="3F3A2132" w14:textId="77777777" w:rsidR="00C92AFB" w:rsidRPr="00FE0BCA" w:rsidRDefault="00C92AFB" w:rsidP="00C92AFB">
            <w:pPr>
              <w:jc w:val="center"/>
              <w:rPr>
                <w:rFonts w:asciiTheme="majorBidi" w:hAnsiTheme="majorBidi" w:cstheme="majorBidi"/>
                <w:b/>
                <w:bCs/>
                <w:sz w:val="24"/>
                <w:szCs w:val="24"/>
              </w:rPr>
            </w:pPr>
            <w:r w:rsidRPr="00FE0BCA">
              <w:rPr>
                <w:rFonts w:asciiTheme="majorBidi" w:hAnsiTheme="majorBidi" w:cstheme="majorBidi"/>
                <w:b/>
                <w:bCs/>
                <w:spacing w:val="1"/>
                <w:sz w:val="24"/>
                <w:szCs w:val="24"/>
              </w:rPr>
              <w:t>NQF Descriptor/ Level</w:t>
            </w:r>
          </w:p>
        </w:tc>
      </w:tr>
      <w:tr w:rsidR="002E62D3" w:rsidRPr="00FE0BCA" w14:paraId="4727B194" w14:textId="77777777" w:rsidTr="00280D43">
        <w:tc>
          <w:tcPr>
            <w:tcW w:w="805" w:type="dxa"/>
          </w:tcPr>
          <w:p w14:paraId="23B0027A"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C1</w:t>
            </w:r>
          </w:p>
        </w:tc>
        <w:tc>
          <w:tcPr>
            <w:tcW w:w="6136" w:type="dxa"/>
            <w:vAlign w:val="center"/>
          </w:tcPr>
          <w:p w14:paraId="325BD5A4" w14:textId="2199F38B" w:rsidR="002E62D3" w:rsidRPr="00FE0BCA"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Analytic skills: </w:t>
            </w:r>
            <w:r w:rsidR="002A7FD8" w:rsidRPr="00842BEE">
              <w:rPr>
                <w:rFonts w:asciiTheme="majorBidi" w:hAnsiTheme="majorBidi" w:cstheme="majorBidi"/>
                <w:bCs/>
                <w:spacing w:val="1"/>
              </w:rPr>
              <w:t>Critically analyze specialized case studies and recommend suitable solutions.</w:t>
            </w:r>
          </w:p>
        </w:tc>
        <w:tc>
          <w:tcPr>
            <w:tcW w:w="2409" w:type="dxa"/>
            <w:vAlign w:val="center"/>
          </w:tcPr>
          <w:p w14:paraId="081FCDD2" w14:textId="409745F3" w:rsidR="002E62D3" w:rsidRPr="00842BEE" w:rsidRDefault="00280D43" w:rsidP="002E62D3">
            <w:pPr>
              <w:pStyle w:val="ListParagraph"/>
              <w:widowControl w:val="0"/>
              <w:tabs>
                <w:tab w:val="left" w:pos="540"/>
              </w:tabs>
              <w:autoSpaceDE w:val="0"/>
              <w:autoSpaceDN w:val="0"/>
              <w:adjustRightInd w:val="0"/>
              <w:ind w:left="0"/>
              <w:jc w:val="lowKashida"/>
              <w:rPr>
                <w:rFonts w:asciiTheme="majorBidi" w:hAnsiTheme="majorBidi" w:cstheme="majorBidi"/>
                <w:bCs/>
                <w:spacing w:val="1"/>
              </w:rPr>
            </w:pPr>
            <w:r w:rsidRPr="00842BEE">
              <w:rPr>
                <w:rFonts w:asciiTheme="majorBidi" w:hAnsiTheme="majorBidi" w:cstheme="majorBidi"/>
                <w:bCs/>
                <w:spacing w:val="1"/>
              </w:rPr>
              <w:t xml:space="preserve">Generic Problem solving &amp; Analytical skills [Level 8] </w:t>
            </w:r>
          </w:p>
        </w:tc>
      </w:tr>
      <w:tr w:rsidR="002E62D3" w:rsidRPr="00FE0BCA" w14:paraId="72EC8ACF" w14:textId="77777777" w:rsidTr="00280D43">
        <w:tc>
          <w:tcPr>
            <w:tcW w:w="805" w:type="dxa"/>
          </w:tcPr>
          <w:p w14:paraId="58D44EC2"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C2</w:t>
            </w:r>
          </w:p>
        </w:tc>
        <w:tc>
          <w:tcPr>
            <w:tcW w:w="6136" w:type="dxa"/>
            <w:vAlign w:val="center"/>
          </w:tcPr>
          <w:p w14:paraId="63DE5A11" w14:textId="0C97F301" w:rsidR="002E62D3" w:rsidRPr="00FE0BCA"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Synthetic: </w:t>
            </w:r>
            <w:r w:rsidR="002A7FD8" w:rsidRPr="00FE0BCA">
              <w:rPr>
                <w:rFonts w:asciiTheme="majorBidi" w:hAnsiTheme="majorBidi" w:cstheme="majorBidi"/>
                <w:spacing w:val="1"/>
                <w:sz w:val="24"/>
                <w:szCs w:val="24"/>
              </w:rPr>
              <w:t xml:space="preserve">Integrate </w:t>
            </w:r>
            <w:r w:rsidR="00280D43" w:rsidRPr="00FE0BCA">
              <w:rPr>
                <w:rFonts w:asciiTheme="majorBidi" w:hAnsiTheme="majorBidi" w:cstheme="majorBidi"/>
                <w:spacing w:val="1"/>
                <w:sz w:val="24"/>
                <w:szCs w:val="24"/>
              </w:rPr>
              <w:t>appropriate information security components into one effective security system</w:t>
            </w:r>
          </w:p>
        </w:tc>
        <w:tc>
          <w:tcPr>
            <w:tcW w:w="2409" w:type="dxa"/>
            <w:vAlign w:val="center"/>
          </w:tcPr>
          <w:p w14:paraId="64322619" w14:textId="56ED99EA" w:rsidR="002E62D3" w:rsidRPr="00842BEE" w:rsidRDefault="00280D43" w:rsidP="002E62D3">
            <w:pPr>
              <w:pStyle w:val="ListParagraph"/>
              <w:widowControl w:val="0"/>
              <w:tabs>
                <w:tab w:val="left" w:pos="540"/>
              </w:tabs>
              <w:autoSpaceDE w:val="0"/>
              <w:autoSpaceDN w:val="0"/>
              <w:adjustRightInd w:val="0"/>
              <w:ind w:left="0"/>
              <w:jc w:val="lowKashida"/>
              <w:rPr>
                <w:rFonts w:asciiTheme="majorBidi" w:hAnsiTheme="majorBidi" w:cstheme="majorBidi"/>
                <w:bCs/>
                <w:spacing w:val="1"/>
              </w:rPr>
            </w:pPr>
            <w:r w:rsidRPr="00842BEE">
              <w:rPr>
                <w:rFonts w:asciiTheme="majorBidi" w:hAnsiTheme="majorBidi" w:cstheme="majorBidi"/>
                <w:bCs/>
                <w:spacing w:val="1"/>
              </w:rPr>
              <w:t xml:space="preserve">Generic Problem solving &amp; Analytical skills [Level 8]  </w:t>
            </w:r>
          </w:p>
        </w:tc>
      </w:tr>
      <w:tr w:rsidR="002E62D3" w:rsidRPr="00FE0BCA" w14:paraId="59798CE1" w14:textId="77777777" w:rsidTr="00280D43">
        <w:tc>
          <w:tcPr>
            <w:tcW w:w="805" w:type="dxa"/>
          </w:tcPr>
          <w:p w14:paraId="77961F75"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C3</w:t>
            </w:r>
          </w:p>
        </w:tc>
        <w:tc>
          <w:tcPr>
            <w:tcW w:w="6136" w:type="dxa"/>
            <w:vAlign w:val="center"/>
          </w:tcPr>
          <w:p w14:paraId="5541B9DF" w14:textId="1D7C3224" w:rsidR="002E62D3" w:rsidRPr="00FE0BCA"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Creative Thinking and innovation: </w:t>
            </w:r>
            <w:r w:rsidR="00F6584A" w:rsidRPr="00FE0BCA">
              <w:rPr>
                <w:rFonts w:asciiTheme="majorBidi" w:hAnsiTheme="majorBidi" w:cstheme="majorBidi"/>
                <w:b/>
                <w:bCs/>
                <w:spacing w:val="1"/>
                <w:sz w:val="24"/>
                <w:szCs w:val="24"/>
              </w:rPr>
              <w:t xml:space="preserve"> </w:t>
            </w:r>
            <w:r w:rsidR="00F6584A" w:rsidRPr="00842BEE">
              <w:rPr>
                <w:rFonts w:asciiTheme="majorBidi" w:hAnsiTheme="majorBidi" w:cstheme="majorBidi"/>
                <w:spacing w:val="1"/>
              </w:rPr>
              <w:t>Demonstrate creativity in the development of effective security systems to control the problems of information systems.</w:t>
            </w:r>
          </w:p>
        </w:tc>
        <w:tc>
          <w:tcPr>
            <w:tcW w:w="2409" w:type="dxa"/>
            <w:vAlign w:val="center"/>
          </w:tcPr>
          <w:p w14:paraId="55848F47" w14:textId="4DCCF37E" w:rsidR="002E62D3" w:rsidRPr="00842BEE" w:rsidRDefault="00F6584A" w:rsidP="002E62D3">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842BEE">
              <w:rPr>
                <w:rFonts w:asciiTheme="majorBidi" w:hAnsiTheme="majorBidi" w:cstheme="majorBidi"/>
                <w:bCs/>
                <w:spacing w:val="1"/>
              </w:rPr>
              <w:t xml:space="preserve">Generic Problem solving &amp; Analytical skills [Level 8]  </w:t>
            </w:r>
          </w:p>
        </w:tc>
      </w:tr>
    </w:tbl>
    <w:p w14:paraId="271E77C5" w14:textId="77777777" w:rsidR="00177303" w:rsidRPr="00FE0BCA" w:rsidRDefault="00177303" w:rsidP="00177303">
      <w:pPr>
        <w:rPr>
          <w:rFonts w:asciiTheme="majorBidi" w:hAnsiTheme="majorBidi" w:cstheme="majorBidi"/>
          <w:b/>
          <w:bCs/>
          <w:sz w:val="24"/>
          <w:szCs w:val="24"/>
        </w:rPr>
      </w:pPr>
    </w:p>
    <w:tbl>
      <w:tblPr>
        <w:tblStyle w:val="TableGrid"/>
        <w:tblW w:w="5000" w:type="pct"/>
        <w:tblLook w:val="04A0" w:firstRow="1" w:lastRow="0" w:firstColumn="1" w:lastColumn="0" w:noHBand="0" w:noVBand="1"/>
      </w:tblPr>
      <w:tblGrid>
        <w:gridCol w:w="550"/>
        <w:gridCol w:w="6454"/>
        <w:gridCol w:w="2572"/>
      </w:tblGrid>
      <w:tr w:rsidR="00C92AFB" w:rsidRPr="00FE0BCA" w14:paraId="60E79B11" w14:textId="77777777" w:rsidTr="00F6584A">
        <w:tc>
          <w:tcPr>
            <w:tcW w:w="3656" w:type="pct"/>
            <w:gridSpan w:val="2"/>
            <w:shd w:val="clear" w:color="auto" w:fill="A6A6A6" w:themeFill="background1" w:themeFillShade="A6"/>
            <w:vAlign w:val="center"/>
          </w:tcPr>
          <w:p w14:paraId="56E586D9" w14:textId="77777777" w:rsidR="00C92AFB" w:rsidRPr="00FE0BCA" w:rsidRDefault="00C92AFB" w:rsidP="00C92AFB">
            <w:pPr>
              <w:pStyle w:val="ListParagraph"/>
              <w:numPr>
                <w:ilvl w:val="0"/>
                <w:numId w:val="1"/>
              </w:numPr>
              <w:rPr>
                <w:rFonts w:asciiTheme="majorBidi" w:hAnsiTheme="majorBidi" w:cstheme="majorBidi"/>
                <w:b/>
                <w:bCs/>
                <w:sz w:val="24"/>
                <w:szCs w:val="24"/>
              </w:rPr>
            </w:pPr>
            <w:r w:rsidRPr="00FE0BCA">
              <w:rPr>
                <w:rFonts w:asciiTheme="majorBidi" w:hAnsiTheme="majorBidi" w:cstheme="majorBidi"/>
                <w:b/>
                <w:bCs/>
                <w:spacing w:val="1"/>
                <w:sz w:val="24"/>
                <w:szCs w:val="24"/>
              </w:rPr>
              <w:t>General and Transferable Skills (other skills relevant to employability and personal development)</w:t>
            </w:r>
          </w:p>
        </w:tc>
        <w:tc>
          <w:tcPr>
            <w:tcW w:w="1344" w:type="pct"/>
            <w:shd w:val="clear" w:color="auto" w:fill="A6A6A6" w:themeFill="background1" w:themeFillShade="A6"/>
            <w:vAlign w:val="center"/>
          </w:tcPr>
          <w:p w14:paraId="3E731B35" w14:textId="77777777" w:rsidR="00C92AFB" w:rsidRPr="00FE0BCA" w:rsidRDefault="00C92AFB" w:rsidP="00C92AFB">
            <w:pPr>
              <w:jc w:val="center"/>
              <w:rPr>
                <w:rFonts w:asciiTheme="majorBidi" w:hAnsiTheme="majorBidi" w:cstheme="majorBidi"/>
                <w:b/>
                <w:bCs/>
                <w:sz w:val="24"/>
                <w:szCs w:val="24"/>
              </w:rPr>
            </w:pPr>
            <w:r w:rsidRPr="00FE0BCA">
              <w:rPr>
                <w:rFonts w:asciiTheme="majorBidi" w:hAnsiTheme="majorBidi" w:cstheme="majorBidi"/>
                <w:b/>
                <w:bCs/>
                <w:spacing w:val="1"/>
                <w:sz w:val="24"/>
                <w:szCs w:val="24"/>
              </w:rPr>
              <w:t>NQF Descriptor/ Level</w:t>
            </w:r>
          </w:p>
        </w:tc>
      </w:tr>
      <w:tr w:rsidR="002E62D3" w:rsidRPr="00FE0BCA" w14:paraId="5193B42A" w14:textId="77777777" w:rsidTr="00F6584A">
        <w:tc>
          <w:tcPr>
            <w:tcW w:w="287" w:type="pct"/>
          </w:tcPr>
          <w:p w14:paraId="3034BAB6"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D1</w:t>
            </w:r>
          </w:p>
        </w:tc>
        <w:tc>
          <w:tcPr>
            <w:tcW w:w="3370" w:type="pct"/>
            <w:vAlign w:val="center"/>
          </w:tcPr>
          <w:p w14:paraId="71EBA24B" w14:textId="536EDE51" w:rsidR="002E62D3" w:rsidRPr="00FE0BCA" w:rsidRDefault="002E62D3" w:rsidP="00753108">
            <w:pPr>
              <w:tabs>
                <w:tab w:val="left" w:pos="820"/>
              </w:tabs>
              <w:spacing w:before="5" w:line="226" w:lineRule="exact"/>
              <w:ind w:right="498"/>
              <w:rPr>
                <w:rFonts w:asciiTheme="majorBidi" w:hAnsiTheme="majorBidi" w:cstheme="majorBidi"/>
                <w:b/>
                <w:bCs/>
                <w:sz w:val="24"/>
                <w:szCs w:val="24"/>
              </w:rPr>
            </w:pPr>
            <w:r w:rsidRPr="00FE0BCA">
              <w:rPr>
                <w:rFonts w:asciiTheme="majorBidi" w:hAnsiTheme="majorBidi" w:cstheme="majorBidi"/>
                <w:b/>
                <w:bCs/>
                <w:spacing w:val="1"/>
                <w:sz w:val="24"/>
                <w:szCs w:val="24"/>
              </w:rPr>
              <w:t>Communication</w:t>
            </w:r>
            <w:r w:rsidR="00A41521" w:rsidRPr="00FE0BCA">
              <w:rPr>
                <w:rFonts w:asciiTheme="majorBidi" w:hAnsiTheme="majorBidi" w:cstheme="majorBidi"/>
                <w:b/>
                <w:bCs/>
                <w:spacing w:val="1"/>
                <w:sz w:val="24"/>
                <w:szCs w:val="24"/>
              </w:rPr>
              <w:t xml:space="preserve">: </w:t>
            </w:r>
            <w:r w:rsidR="00A41521" w:rsidRPr="00842BEE">
              <w:rPr>
                <w:rFonts w:asciiTheme="majorBidi" w:hAnsiTheme="majorBidi" w:cstheme="majorBidi"/>
                <w:bCs/>
                <w:spacing w:val="1"/>
              </w:rPr>
              <w:t>Express and communicate complex ideas related to security services in written and oral forms.</w:t>
            </w:r>
          </w:p>
        </w:tc>
        <w:tc>
          <w:tcPr>
            <w:tcW w:w="1344" w:type="pct"/>
          </w:tcPr>
          <w:p w14:paraId="77BE10B4" w14:textId="122EE6FB" w:rsidR="002E62D3" w:rsidRPr="00842BEE" w:rsidRDefault="00A41521" w:rsidP="00753108">
            <w:pPr>
              <w:tabs>
                <w:tab w:val="left" w:pos="820"/>
              </w:tabs>
              <w:spacing w:before="5" w:line="226" w:lineRule="exact"/>
              <w:ind w:right="498"/>
              <w:rPr>
                <w:rFonts w:asciiTheme="majorBidi" w:hAnsiTheme="majorBidi" w:cstheme="majorBidi"/>
                <w:bCs/>
                <w:spacing w:val="1"/>
              </w:rPr>
            </w:pPr>
            <w:r w:rsidRPr="00842BEE">
              <w:rPr>
                <w:rFonts w:asciiTheme="majorBidi" w:hAnsiTheme="majorBidi" w:cstheme="majorBidi"/>
                <w:bCs/>
                <w:spacing w:val="1"/>
              </w:rPr>
              <w:t xml:space="preserve">Communication, ICT and Numeracy skills [Level 8]  </w:t>
            </w:r>
          </w:p>
        </w:tc>
      </w:tr>
      <w:tr w:rsidR="002E62D3" w:rsidRPr="00FE0BCA" w14:paraId="0AB3C077" w14:textId="77777777" w:rsidTr="00F6584A">
        <w:tc>
          <w:tcPr>
            <w:tcW w:w="287" w:type="pct"/>
          </w:tcPr>
          <w:p w14:paraId="2A7382F4"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D2</w:t>
            </w:r>
          </w:p>
        </w:tc>
        <w:tc>
          <w:tcPr>
            <w:tcW w:w="3370" w:type="pct"/>
            <w:vAlign w:val="center"/>
          </w:tcPr>
          <w:p w14:paraId="2C73A05C" w14:textId="1140C3CC" w:rsidR="002E62D3" w:rsidRPr="00FE0BCA" w:rsidRDefault="002E62D3"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sz w:val="24"/>
                <w:szCs w:val="24"/>
              </w:rPr>
            </w:pPr>
            <w:r w:rsidRPr="00FE0BCA">
              <w:rPr>
                <w:rFonts w:asciiTheme="majorBidi" w:hAnsiTheme="majorBidi" w:cstheme="majorBidi"/>
                <w:b/>
                <w:bCs/>
                <w:spacing w:val="1"/>
                <w:sz w:val="24"/>
                <w:szCs w:val="24"/>
              </w:rPr>
              <w:t xml:space="preserve">Teamwork and Leadership: </w:t>
            </w:r>
            <w:r w:rsidR="00A41521" w:rsidRPr="00FE0BCA">
              <w:rPr>
                <w:rFonts w:asciiTheme="majorBidi" w:hAnsiTheme="majorBidi" w:cstheme="majorBidi"/>
                <w:bCs/>
                <w:spacing w:val="1"/>
                <w:sz w:val="24"/>
                <w:szCs w:val="24"/>
              </w:rPr>
              <w:t>Demonstrate the ability to work as a group member/leader and share the ideas together</w:t>
            </w:r>
          </w:p>
        </w:tc>
        <w:tc>
          <w:tcPr>
            <w:tcW w:w="1344" w:type="pct"/>
          </w:tcPr>
          <w:p w14:paraId="7AEB80D9" w14:textId="77777777" w:rsidR="00A41521" w:rsidRPr="00842BEE" w:rsidRDefault="00A41521" w:rsidP="00753108">
            <w:pPr>
              <w:pStyle w:val="ListParagraph"/>
              <w:widowControl w:val="0"/>
              <w:tabs>
                <w:tab w:val="left" w:pos="540"/>
              </w:tabs>
              <w:autoSpaceDE w:val="0"/>
              <w:autoSpaceDN w:val="0"/>
              <w:adjustRightInd w:val="0"/>
              <w:ind w:left="0"/>
              <w:jc w:val="lowKashida"/>
              <w:rPr>
                <w:rFonts w:asciiTheme="majorBidi" w:hAnsiTheme="majorBidi" w:cstheme="majorBidi"/>
                <w:bCs/>
                <w:spacing w:val="1"/>
              </w:rPr>
            </w:pPr>
            <w:r w:rsidRPr="00842BEE">
              <w:rPr>
                <w:rFonts w:asciiTheme="majorBidi" w:hAnsiTheme="majorBidi" w:cstheme="majorBidi"/>
                <w:bCs/>
                <w:spacing w:val="1"/>
              </w:rPr>
              <w:t xml:space="preserve">Competence: Autonomy, Responsibility and context </w:t>
            </w:r>
          </w:p>
          <w:p w14:paraId="6ADBBB77" w14:textId="37BB03E9" w:rsidR="002E62D3" w:rsidRPr="00842BEE" w:rsidRDefault="00A41521" w:rsidP="00753108">
            <w:pPr>
              <w:pStyle w:val="ListParagraph"/>
              <w:widowControl w:val="0"/>
              <w:tabs>
                <w:tab w:val="left" w:pos="540"/>
              </w:tabs>
              <w:autoSpaceDE w:val="0"/>
              <w:autoSpaceDN w:val="0"/>
              <w:adjustRightInd w:val="0"/>
              <w:ind w:left="0"/>
              <w:jc w:val="lowKashida"/>
              <w:rPr>
                <w:rFonts w:asciiTheme="majorBidi" w:hAnsiTheme="majorBidi" w:cstheme="majorBidi"/>
                <w:b/>
                <w:bCs/>
                <w:spacing w:val="1"/>
              </w:rPr>
            </w:pPr>
            <w:r w:rsidRPr="00842BEE">
              <w:rPr>
                <w:rFonts w:asciiTheme="majorBidi" w:hAnsiTheme="majorBidi" w:cstheme="majorBidi"/>
                <w:bCs/>
                <w:spacing w:val="1"/>
              </w:rPr>
              <w:t xml:space="preserve">[Level 8]  </w:t>
            </w:r>
            <w:r w:rsidRPr="00842BEE">
              <w:rPr>
                <w:rFonts w:asciiTheme="majorBidi" w:hAnsiTheme="majorBidi" w:cstheme="majorBidi"/>
                <w:b/>
                <w:bCs/>
                <w:spacing w:val="1"/>
              </w:rPr>
              <w:t xml:space="preserve"> </w:t>
            </w:r>
          </w:p>
        </w:tc>
      </w:tr>
      <w:tr w:rsidR="002E62D3" w:rsidRPr="00FE0BCA" w14:paraId="05CC602C" w14:textId="77777777" w:rsidTr="00F6584A">
        <w:tc>
          <w:tcPr>
            <w:tcW w:w="287" w:type="pct"/>
          </w:tcPr>
          <w:p w14:paraId="2CEB4F00" w14:textId="77777777" w:rsidR="002E62D3" w:rsidRPr="00FE0BCA" w:rsidRDefault="002E62D3" w:rsidP="00753108">
            <w:pPr>
              <w:rPr>
                <w:rFonts w:asciiTheme="majorBidi" w:hAnsiTheme="majorBidi" w:cstheme="majorBidi"/>
                <w:b/>
                <w:bCs/>
                <w:sz w:val="24"/>
                <w:szCs w:val="24"/>
              </w:rPr>
            </w:pPr>
            <w:r w:rsidRPr="00FE0BCA">
              <w:rPr>
                <w:rFonts w:asciiTheme="majorBidi" w:hAnsiTheme="majorBidi" w:cstheme="majorBidi"/>
                <w:b/>
                <w:bCs/>
                <w:sz w:val="24"/>
                <w:szCs w:val="24"/>
              </w:rPr>
              <w:t>D3</w:t>
            </w:r>
          </w:p>
        </w:tc>
        <w:tc>
          <w:tcPr>
            <w:tcW w:w="3370" w:type="pct"/>
            <w:vAlign w:val="center"/>
          </w:tcPr>
          <w:p w14:paraId="35C6D916" w14:textId="77777777" w:rsidR="002E62D3" w:rsidRPr="00FE0BCA" w:rsidRDefault="002E62D3" w:rsidP="00C05CD2">
            <w:pPr>
              <w:spacing w:line="262" w:lineRule="exact"/>
              <w:ind w:right="-20"/>
              <w:rPr>
                <w:rFonts w:asciiTheme="majorBidi" w:hAnsiTheme="majorBidi" w:cstheme="majorBidi"/>
                <w:b/>
                <w:bCs/>
                <w:position w:val="-1"/>
                <w:sz w:val="24"/>
                <w:szCs w:val="24"/>
              </w:rPr>
            </w:pPr>
            <w:r w:rsidRPr="00FE0BCA">
              <w:rPr>
                <w:rFonts w:asciiTheme="majorBidi" w:hAnsiTheme="majorBidi" w:cstheme="majorBidi"/>
                <w:b/>
                <w:bCs/>
                <w:position w:val="-1"/>
                <w:sz w:val="24"/>
                <w:szCs w:val="24"/>
              </w:rPr>
              <w:t>O</w:t>
            </w:r>
            <w:r w:rsidRPr="00FE0BCA">
              <w:rPr>
                <w:rFonts w:asciiTheme="majorBidi" w:hAnsiTheme="majorBidi" w:cstheme="majorBidi"/>
                <w:b/>
                <w:bCs/>
                <w:spacing w:val="-1"/>
                <w:position w:val="-1"/>
                <w:sz w:val="24"/>
                <w:szCs w:val="24"/>
              </w:rPr>
              <w:t>r</w:t>
            </w:r>
            <w:r w:rsidRPr="00FE0BCA">
              <w:rPr>
                <w:rFonts w:asciiTheme="majorBidi" w:hAnsiTheme="majorBidi" w:cstheme="majorBidi"/>
                <w:b/>
                <w:bCs/>
                <w:position w:val="-1"/>
                <w:sz w:val="24"/>
                <w:szCs w:val="24"/>
              </w:rPr>
              <w:t>ga</w:t>
            </w:r>
            <w:r w:rsidRPr="00FE0BCA">
              <w:rPr>
                <w:rFonts w:asciiTheme="majorBidi" w:hAnsiTheme="majorBidi" w:cstheme="majorBidi"/>
                <w:b/>
                <w:bCs/>
                <w:spacing w:val="1"/>
                <w:position w:val="-1"/>
                <w:sz w:val="24"/>
                <w:szCs w:val="24"/>
              </w:rPr>
              <w:t>n</w:t>
            </w:r>
            <w:r w:rsidRPr="00FE0BCA">
              <w:rPr>
                <w:rFonts w:asciiTheme="majorBidi" w:hAnsiTheme="majorBidi" w:cstheme="majorBidi"/>
                <w:b/>
                <w:bCs/>
                <w:position w:val="-1"/>
                <w:sz w:val="24"/>
                <w:szCs w:val="24"/>
              </w:rPr>
              <w:t>i</w:t>
            </w:r>
            <w:r w:rsidRPr="00FE0BCA">
              <w:rPr>
                <w:rFonts w:asciiTheme="majorBidi" w:hAnsiTheme="majorBidi" w:cstheme="majorBidi"/>
                <w:b/>
                <w:bCs/>
                <w:spacing w:val="-1"/>
                <w:position w:val="-1"/>
                <w:sz w:val="24"/>
                <w:szCs w:val="24"/>
              </w:rPr>
              <w:t>z</w:t>
            </w:r>
            <w:r w:rsidRPr="00FE0BCA">
              <w:rPr>
                <w:rFonts w:asciiTheme="majorBidi" w:hAnsiTheme="majorBidi" w:cstheme="majorBidi"/>
                <w:b/>
                <w:bCs/>
                <w:position w:val="-1"/>
                <w:sz w:val="24"/>
                <w:szCs w:val="24"/>
              </w:rPr>
              <w:t>a</w:t>
            </w:r>
            <w:r w:rsidRPr="00FE0BCA">
              <w:rPr>
                <w:rFonts w:asciiTheme="majorBidi" w:hAnsiTheme="majorBidi" w:cstheme="majorBidi"/>
                <w:b/>
                <w:bCs/>
                <w:spacing w:val="-1"/>
                <w:position w:val="-1"/>
                <w:sz w:val="24"/>
                <w:szCs w:val="24"/>
              </w:rPr>
              <w:t>t</w:t>
            </w:r>
            <w:r w:rsidRPr="00FE0BCA">
              <w:rPr>
                <w:rFonts w:asciiTheme="majorBidi" w:hAnsiTheme="majorBidi" w:cstheme="majorBidi"/>
                <w:b/>
                <w:bCs/>
                <w:position w:val="-1"/>
                <w:sz w:val="24"/>
                <w:szCs w:val="24"/>
              </w:rPr>
              <w:t>io</w:t>
            </w:r>
            <w:r w:rsidRPr="00FE0BCA">
              <w:rPr>
                <w:rFonts w:asciiTheme="majorBidi" w:hAnsiTheme="majorBidi" w:cstheme="majorBidi"/>
                <w:b/>
                <w:bCs/>
                <w:spacing w:val="1"/>
                <w:position w:val="-1"/>
                <w:sz w:val="24"/>
                <w:szCs w:val="24"/>
              </w:rPr>
              <w:t>n</w:t>
            </w:r>
            <w:r w:rsidRPr="00FE0BCA">
              <w:rPr>
                <w:rFonts w:asciiTheme="majorBidi" w:hAnsiTheme="majorBidi" w:cstheme="majorBidi"/>
                <w:b/>
                <w:bCs/>
                <w:position w:val="-1"/>
                <w:sz w:val="24"/>
                <w:szCs w:val="24"/>
              </w:rPr>
              <w:t>al a</w:t>
            </w:r>
            <w:r w:rsidRPr="00FE0BCA">
              <w:rPr>
                <w:rFonts w:asciiTheme="majorBidi" w:hAnsiTheme="majorBidi" w:cstheme="majorBidi"/>
                <w:b/>
                <w:bCs/>
                <w:spacing w:val="1"/>
                <w:position w:val="-1"/>
                <w:sz w:val="24"/>
                <w:szCs w:val="24"/>
              </w:rPr>
              <w:t>n</w:t>
            </w:r>
            <w:r w:rsidRPr="00FE0BCA">
              <w:rPr>
                <w:rFonts w:asciiTheme="majorBidi" w:hAnsiTheme="majorBidi" w:cstheme="majorBidi"/>
                <w:b/>
                <w:bCs/>
                <w:position w:val="-1"/>
                <w:sz w:val="24"/>
                <w:szCs w:val="24"/>
              </w:rPr>
              <w:t>d</w:t>
            </w:r>
            <w:r w:rsidRPr="00FE0BCA">
              <w:rPr>
                <w:rFonts w:asciiTheme="majorBidi" w:hAnsiTheme="majorBidi" w:cstheme="majorBidi"/>
                <w:b/>
                <w:bCs/>
                <w:spacing w:val="-1"/>
                <w:position w:val="-1"/>
                <w:sz w:val="24"/>
                <w:szCs w:val="24"/>
              </w:rPr>
              <w:t xml:space="preserve"> </w:t>
            </w:r>
            <w:r w:rsidRPr="00FE0BCA">
              <w:rPr>
                <w:rFonts w:asciiTheme="majorBidi" w:hAnsiTheme="majorBidi" w:cstheme="majorBidi"/>
                <w:b/>
                <w:bCs/>
                <w:position w:val="-1"/>
                <w:sz w:val="24"/>
                <w:szCs w:val="24"/>
              </w:rPr>
              <w:t>D</w:t>
            </w:r>
            <w:r w:rsidRPr="00FE0BCA">
              <w:rPr>
                <w:rFonts w:asciiTheme="majorBidi" w:hAnsiTheme="majorBidi" w:cstheme="majorBidi"/>
                <w:b/>
                <w:bCs/>
                <w:spacing w:val="-1"/>
                <w:position w:val="-1"/>
                <w:sz w:val="24"/>
                <w:szCs w:val="24"/>
              </w:rPr>
              <w:t>e</w:t>
            </w:r>
            <w:r w:rsidRPr="00FE0BCA">
              <w:rPr>
                <w:rFonts w:asciiTheme="majorBidi" w:hAnsiTheme="majorBidi" w:cstheme="majorBidi"/>
                <w:b/>
                <w:bCs/>
                <w:position w:val="-1"/>
                <w:sz w:val="24"/>
                <w:szCs w:val="24"/>
              </w:rPr>
              <w:t>v</w:t>
            </w:r>
            <w:r w:rsidRPr="00FE0BCA">
              <w:rPr>
                <w:rFonts w:asciiTheme="majorBidi" w:hAnsiTheme="majorBidi" w:cstheme="majorBidi"/>
                <w:b/>
                <w:bCs/>
                <w:spacing w:val="-1"/>
                <w:position w:val="-1"/>
                <w:sz w:val="24"/>
                <w:szCs w:val="24"/>
              </w:rPr>
              <w:t>e</w:t>
            </w:r>
            <w:r w:rsidRPr="00FE0BCA">
              <w:rPr>
                <w:rFonts w:asciiTheme="majorBidi" w:hAnsiTheme="majorBidi" w:cstheme="majorBidi"/>
                <w:b/>
                <w:bCs/>
                <w:position w:val="-1"/>
                <w:sz w:val="24"/>
                <w:szCs w:val="24"/>
              </w:rPr>
              <w:t>lo</w:t>
            </w:r>
            <w:r w:rsidRPr="00FE0BCA">
              <w:rPr>
                <w:rFonts w:asciiTheme="majorBidi" w:hAnsiTheme="majorBidi" w:cstheme="majorBidi"/>
                <w:b/>
                <w:bCs/>
                <w:spacing w:val="3"/>
                <w:position w:val="-1"/>
                <w:sz w:val="24"/>
                <w:szCs w:val="24"/>
              </w:rPr>
              <w:t>p</w:t>
            </w:r>
            <w:r w:rsidRPr="00FE0BCA">
              <w:rPr>
                <w:rFonts w:asciiTheme="majorBidi" w:hAnsiTheme="majorBidi" w:cstheme="majorBidi"/>
                <w:b/>
                <w:bCs/>
                <w:spacing w:val="-3"/>
                <w:position w:val="-1"/>
                <w:sz w:val="24"/>
                <w:szCs w:val="24"/>
              </w:rPr>
              <w:t>m</w:t>
            </w:r>
            <w:r w:rsidRPr="00FE0BCA">
              <w:rPr>
                <w:rFonts w:asciiTheme="majorBidi" w:hAnsiTheme="majorBidi" w:cstheme="majorBidi"/>
                <w:b/>
                <w:bCs/>
                <w:spacing w:val="-1"/>
                <w:position w:val="-1"/>
                <w:sz w:val="24"/>
                <w:szCs w:val="24"/>
              </w:rPr>
              <w:t>e</w:t>
            </w:r>
            <w:r w:rsidRPr="00FE0BCA">
              <w:rPr>
                <w:rFonts w:asciiTheme="majorBidi" w:hAnsiTheme="majorBidi" w:cstheme="majorBidi"/>
                <w:b/>
                <w:bCs/>
                <w:spacing w:val="1"/>
                <w:position w:val="-1"/>
                <w:sz w:val="24"/>
                <w:szCs w:val="24"/>
              </w:rPr>
              <w:t>n</w:t>
            </w:r>
            <w:r w:rsidRPr="00FE0BCA">
              <w:rPr>
                <w:rFonts w:asciiTheme="majorBidi" w:hAnsiTheme="majorBidi" w:cstheme="majorBidi"/>
                <w:b/>
                <w:bCs/>
                <w:spacing w:val="-1"/>
                <w:position w:val="-1"/>
                <w:sz w:val="24"/>
                <w:szCs w:val="24"/>
              </w:rPr>
              <w:t>t</w:t>
            </w:r>
            <w:r w:rsidRPr="00FE0BCA">
              <w:rPr>
                <w:rFonts w:asciiTheme="majorBidi" w:hAnsiTheme="majorBidi" w:cstheme="majorBidi"/>
                <w:b/>
                <w:bCs/>
                <w:position w:val="-1"/>
                <w:sz w:val="24"/>
                <w:szCs w:val="24"/>
              </w:rPr>
              <w:t xml:space="preserve">al </w:t>
            </w:r>
            <w:r w:rsidRPr="00FE0BCA">
              <w:rPr>
                <w:rFonts w:asciiTheme="majorBidi" w:hAnsiTheme="majorBidi" w:cstheme="majorBidi"/>
                <w:b/>
                <w:bCs/>
                <w:spacing w:val="1"/>
                <w:position w:val="-1"/>
                <w:sz w:val="24"/>
                <w:szCs w:val="24"/>
              </w:rPr>
              <w:t>Sk</w:t>
            </w:r>
            <w:r w:rsidRPr="00FE0BCA">
              <w:rPr>
                <w:rFonts w:asciiTheme="majorBidi" w:hAnsiTheme="majorBidi" w:cstheme="majorBidi"/>
                <w:b/>
                <w:bCs/>
                <w:position w:val="-1"/>
                <w:sz w:val="24"/>
                <w:szCs w:val="24"/>
              </w:rPr>
              <w:t>ills:</w:t>
            </w:r>
          </w:p>
          <w:p w14:paraId="68AEB374" w14:textId="77777777" w:rsidR="00280D43" w:rsidRPr="00FE0BCA" w:rsidRDefault="00280D43" w:rsidP="00C05CD2">
            <w:pPr>
              <w:spacing w:line="262" w:lineRule="exact"/>
              <w:ind w:right="-20"/>
              <w:rPr>
                <w:rFonts w:asciiTheme="majorBidi" w:hAnsiTheme="majorBidi" w:cstheme="majorBidi"/>
                <w:bCs/>
                <w:sz w:val="24"/>
                <w:szCs w:val="24"/>
              </w:rPr>
            </w:pPr>
            <w:r w:rsidRPr="00FE0BCA">
              <w:rPr>
                <w:rFonts w:asciiTheme="majorBidi" w:hAnsiTheme="majorBidi" w:cstheme="majorBidi"/>
                <w:bCs/>
                <w:sz w:val="24"/>
                <w:szCs w:val="24"/>
              </w:rPr>
              <w:t>Demonstrate the ability to organize ideas and effectively allocate time given in given assignments and projects</w:t>
            </w:r>
          </w:p>
          <w:p w14:paraId="5A428E90" w14:textId="2D066072" w:rsidR="00280D43" w:rsidRPr="00FE0BCA" w:rsidRDefault="00280D43" w:rsidP="00C05CD2">
            <w:pPr>
              <w:spacing w:line="262" w:lineRule="exact"/>
              <w:ind w:right="-20"/>
              <w:rPr>
                <w:rFonts w:asciiTheme="majorBidi" w:hAnsiTheme="majorBidi" w:cstheme="majorBidi"/>
                <w:b/>
                <w:bCs/>
                <w:sz w:val="24"/>
                <w:szCs w:val="24"/>
              </w:rPr>
            </w:pPr>
          </w:p>
        </w:tc>
        <w:tc>
          <w:tcPr>
            <w:tcW w:w="1344" w:type="pct"/>
          </w:tcPr>
          <w:p w14:paraId="793D6B82" w14:textId="77777777" w:rsidR="00A41521" w:rsidRPr="00842BEE" w:rsidRDefault="00A41521" w:rsidP="00A41521">
            <w:pPr>
              <w:pStyle w:val="ListParagraph"/>
              <w:widowControl w:val="0"/>
              <w:tabs>
                <w:tab w:val="left" w:pos="540"/>
              </w:tabs>
              <w:autoSpaceDE w:val="0"/>
              <w:autoSpaceDN w:val="0"/>
              <w:adjustRightInd w:val="0"/>
              <w:ind w:left="0"/>
              <w:jc w:val="lowKashida"/>
              <w:rPr>
                <w:rFonts w:asciiTheme="majorBidi" w:hAnsiTheme="majorBidi" w:cstheme="majorBidi"/>
                <w:bCs/>
                <w:spacing w:val="1"/>
              </w:rPr>
            </w:pPr>
            <w:r w:rsidRPr="00842BEE">
              <w:rPr>
                <w:rFonts w:asciiTheme="majorBidi" w:hAnsiTheme="majorBidi" w:cstheme="majorBidi"/>
                <w:bCs/>
                <w:spacing w:val="1"/>
              </w:rPr>
              <w:t xml:space="preserve">Competence: Autonomy, Responsibility and context </w:t>
            </w:r>
          </w:p>
          <w:p w14:paraId="466402CE" w14:textId="44524EBD" w:rsidR="002E62D3" w:rsidRPr="00842BEE" w:rsidRDefault="00A41521" w:rsidP="00A41521">
            <w:pPr>
              <w:spacing w:line="262" w:lineRule="exact"/>
              <w:ind w:right="-20"/>
              <w:rPr>
                <w:rFonts w:asciiTheme="majorBidi" w:hAnsiTheme="majorBidi" w:cstheme="majorBidi"/>
                <w:b/>
                <w:bCs/>
                <w:position w:val="-1"/>
              </w:rPr>
            </w:pPr>
            <w:r w:rsidRPr="00842BEE">
              <w:rPr>
                <w:rFonts w:asciiTheme="majorBidi" w:hAnsiTheme="majorBidi" w:cstheme="majorBidi"/>
                <w:bCs/>
                <w:spacing w:val="1"/>
              </w:rPr>
              <w:t xml:space="preserve">[Level 8]  </w:t>
            </w:r>
            <w:r w:rsidRPr="00842BEE">
              <w:rPr>
                <w:rFonts w:asciiTheme="majorBidi" w:hAnsiTheme="majorBidi" w:cstheme="majorBidi"/>
                <w:b/>
                <w:bCs/>
                <w:spacing w:val="1"/>
              </w:rPr>
              <w:t xml:space="preserve"> </w:t>
            </w:r>
          </w:p>
        </w:tc>
      </w:tr>
      <w:tr w:rsidR="00F6584A" w:rsidRPr="00FE0BCA" w14:paraId="1D51BCCC" w14:textId="77777777" w:rsidTr="00F6584A">
        <w:trPr>
          <w:trHeight w:val="305"/>
        </w:trPr>
        <w:tc>
          <w:tcPr>
            <w:tcW w:w="287" w:type="pct"/>
          </w:tcPr>
          <w:p w14:paraId="0C922877" w14:textId="77777777" w:rsidR="00F6584A" w:rsidRPr="00FE0BCA" w:rsidRDefault="00F6584A" w:rsidP="00F6584A">
            <w:pPr>
              <w:rPr>
                <w:rFonts w:asciiTheme="majorBidi" w:hAnsiTheme="majorBidi" w:cstheme="majorBidi"/>
                <w:b/>
                <w:bCs/>
                <w:sz w:val="24"/>
                <w:szCs w:val="24"/>
              </w:rPr>
            </w:pPr>
            <w:r w:rsidRPr="00FE0BCA">
              <w:rPr>
                <w:rFonts w:asciiTheme="majorBidi" w:hAnsiTheme="majorBidi" w:cstheme="majorBidi"/>
                <w:b/>
                <w:bCs/>
                <w:sz w:val="24"/>
                <w:szCs w:val="24"/>
              </w:rPr>
              <w:t>D4</w:t>
            </w:r>
          </w:p>
        </w:tc>
        <w:tc>
          <w:tcPr>
            <w:tcW w:w="3370" w:type="pct"/>
            <w:tcBorders>
              <w:bottom w:val="single" w:sz="4" w:space="0" w:color="auto"/>
            </w:tcBorders>
            <w:vAlign w:val="center"/>
          </w:tcPr>
          <w:p w14:paraId="5E2724B6" w14:textId="0594E95A" w:rsidR="00F6584A" w:rsidRPr="00FE0BCA" w:rsidRDefault="00F6584A" w:rsidP="00F6584A">
            <w:pPr>
              <w:ind w:right="-20"/>
              <w:rPr>
                <w:rFonts w:asciiTheme="majorBidi" w:hAnsiTheme="majorBidi" w:cstheme="majorBidi"/>
                <w:b/>
                <w:bCs/>
                <w:sz w:val="24"/>
                <w:szCs w:val="24"/>
              </w:rPr>
            </w:pPr>
            <w:r w:rsidRPr="00FE0BCA">
              <w:rPr>
                <w:rFonts w:asciiTheme="majorBidi" w:hAnsiTheme="majorBidi" w:cstheme="majorBidi"/>
                <w:b/>
                <w:bCs/>
                <w:spacing w:val="1"/>
                <w:position w:val="-1"/>
                <w:sz w:val="24"/>
                <w:szCs w:val="24"/>
              </w:rPr>
              <w:t>E</w:t>
            </w:r>
            <w:r w:rsidRPr="00FE0BCA">
              <w:rPr>
                <w:rFonts w:asciiTheme="majorBidi" w:hAnsiTheme="majorBidi" w:cstheme="majorBidi"/>
                <w:b/>
                <w:bCs/>
                <w:spacing w:val="-1"/>
                <w:position w:val="-1"/>
                <w:sz w:val="24"/>
                <w:szCs w:val="24"/>
              </w:rPr>
              <w:t>t</w:t>
            </w:r>
            <w:r w:rsidRPr="00FE0BCA">
              <w:rPr>
                <w:rFonts w:asciiTheme="majorBidi" w:hAnsiTheme="majorBidi" w:cstheme="majorBidi"/>
                <w:b/>
                <w:bCs/>
                <w:spacing w:val="1"/>
                <w:position w:val="-1"/>
                <w:sz w:val="24"/>
                <w:szCs w:val="24"/>
              </w:rPr>
              <w:t>h</w:t>
            </w:r>
            <w:r w:rsidRPr="00FE0BCA">
              <w:rPr>
                <w:rFonts w:asciiTheme="majorBidi" w:hAnsiTheme="majorBidi" w:cstheme="majorBidi"/>
                <w:b/>
                <w:bCs/>
                <w:position w:val="-1"/>
                <w:sz w:val="24"/>
                <w:szCs w:val="24"/>
              </w:rPr>
              <w:t>i</w:t>
            </w:r>
            <w:r w:rsidRPr="00FE0BCA">
              <w:rPr>
                <w:rFonts w:asciiTheme="majorBidi" w:hAnsiTheme="majorBidi" w:cstheme="majorBidi"/>
                <w:b/>
                <w:bCs/>
                <w:spacing w:val="-1"/>
                <w:position w:val="-1"/>
                <w:sz w:val="24"/>
                <w:szCs w:val="24"/>
              </w:rPr>
              <w:t>c</w:t>
            </w:r>
            <w:r w:rsidRPr="00FE0BCA">
              <w:rPr>
                <w:rFonts w:asciiTheme="majorBidi" w:hAnsiTheme="majorBidi" w:cstheme="majorBidi"/>
                <w:b/>
                <w:bCs/>
                <w:position w:val="-1"/>
                <w:sz w:val="24"/>
                <w:szCs w:val="24"/>
              </w:rPr>
              <w:t>s a</w:t>
            </w:r>
            <w:r w:rsidRPr="00FE0BCA">
              <w:rPr>
                <w:rFonts w:asciiTheme="majorBidi" w:hAnsiTheme="majorBidi" w:cstheme="majorBidi"/>
                <w:b/>
                <w:bCs/>
                <w:spacing w:val="1"/>
                <w:position w:val="-1"/>
                <w:sz w:val="24"/>
                <w:szCs w:val="24"/>
              </w:rPr>
              <w:t>n</w:t>
            </w:r>
            <w:r w:rsidRPr="00FE0BCA">
              <w:rPr>
                <w:rFonts w:asciiTheme="majorBidi" w:hAnsiTheme="majorBidi" w:cstheme="majorBidi"/>
                <w:b/>
                <w:bCs/>
                <w:position w:val="-1"/>
                <w:sz w:val="24"/>
                <w:szCs w:val="24"/>
              </w:rPr>
              <w:t>d</w:t>
            </w:r>
            <w:r w:rsidRPr="00FE0BCA">
              <w:rPr>
                <w:rFonts w:asciiTheme="majorBidi" w:hAnsiTheme="majorBidi" w:cstheme="majorBidi"/>
                <w:b/>
                <w:bCs/>
                <w:spacing w:val="1"/>
                <w:position w:val="-1"/>
                <w:sz w:val="24"/>
                <w:szCs w:val="24"/>
              </w:rPr>
              <w:t xml:space="preserve"> S</w:t>
            </w:r>
            <w:r w:rsidRPr="00FE0BCA">
              <w:rPr>
                <w:rFonts w:asciiTheme="majorBidi" w:hAnsiTheme="majorBidi" w:cstheme="majorBidi"/>
                <w:b/>
                <w:bCs/>
                <w:position w:val="-1"/>
                <w:sz w:val="24"/>
                <w:szCs w:val="24"/>
              </w:rPr>
              <w:t>o</w:t>
            </w:r>
            <w:r w:rsidRPr="00FE0BCA">
              <w:rPr>
                <w:rFonts w:asciiTheme="majorBidi" w:hAnsiTheme="majorBidi" w:cstheme="majorBidi"/>
                <w:b/>
                <w:bCs/>
                <w:spacing w:val="-1"/>
                <w:position w:val="-1"/>
                <w:sz w:val="24"/>
                <w:szCs w:val="24"/>
              </w:rPr>
              <w:t>c</w:t>
            </w:r>
            <w:r w:rsidRPr="00FE0BCA">
              <w:rPr>
                <w:rFonts w:asciiTheme="majorBidi" w:hAnsiTheme="majorBidi" w:cstheme="majorBidi"/>
                <w:b/>
                <w:bCs/>
                <w:position w:val="-1"/>
                <w:sz w:val="24"/>
                <w:szCs w:val="24"/>
              </w:rPr>
              <w:t xml:space="preserve">ial </w:t>
            </w:r>
            <w:r w:rsidRPr="00FE0BCA">
              <w:rPr>
                <w:rFonts w:asciiTheme="majorBidi" w:hAnsiTheme="majorBidi" w:cstheme="majorBidi"/>
                <w:b/>
                <w:bCs/>
                <w:spacing w:val="-3"/>
                <w:position w:val="-1"/>
                <w:sz w:val="24"/>
                <w:szCs w:val="24"/>
              </w:rPr>
              <w:t>R</w:t>
            </w:r>
            <w:r w:rsidRPr="00FE0BCA">
              <w:rPr>
                <w:rFonts w:asciiTheme="majorBidi" w:hAnsiTheme="majorBidi" w:cstheme="majorBidi"/>
                <w:b/>
                <w:bCs/>
                <w:spacing w:val="-1"/>
                <w:position w:val="-1"/>
                <w:sz w:val="24"/>
                <w:szCs w:val="24"/>
              </w:rPr>
              <w:t>e</w:t>
            </w:r>
            <w:r w:rsidRPr="00FE0BCA">
              <w:rPr>
                <w:rFonts w:asciiTheme="majorBidi" w:hAnsiTheme="majorBidi" w:cstheme="majorBidi"/>
                <w:b/>
                <w:bCs/>
                <w:position w:val="-1"/>
                <w:sz w:val="24"/>
                <w:szCs w:val="24"/>
              </w:rPr>
              <w:t>s</w:t>
            </w:r>
            <w:r w:rsidRPr="00FE0BCA">
              <w:rPr>
                <w:rFonts w:asciiTheme="majorBidi" w:hAnsiTheme="majorBidi" w:cstheme="majorBidi"/>
                <w:b/>
                <w:bCs/>
                <w:spacing w:val="1"/>
                <w:position w:val="-1"/>
                <w:sz w:val="24"/>
                <w:szCs w:val="24"/>
              </w:rPr>
              <w:t>p</w:t>
            </w:r>
            <w:r w:rsidRPr="00FE0BCA">
              <w:rPr>
                <w:rFonts w:asciiTheme="majorBidi" w:hAnsiTheme="majorBidi" w:cstheme="majorBidi"/>
                <w:b/>
                <w:bCs/>
                <w:position w:val="-1"/>
                <w:sz w:val="24"/>
                <w:szCs w:val="24"/>
              </w:rPr>
              <w:t>o</w:t>
            </w:r>
            <w:r w:rsidRPr="00FE0BCA">
              <w:rPr>
                <w:rFonts w:asciiTheme="majorBidi" w:hAnsiTheme="majorBidi" w:cstheme="majorBidi"/>
                <w:b/>
                <w:bCs/>
                <w:spacing w:val="1"/>
                <w:position w:val="-1"/>
                <w:sz w:val="24"/>
                <w:szCs w:val="24"/>
              </w:rPr>
              <w:t>n</w:t>
            </w:r>
            <w:r w:rsidRPr="00FE0BCA">
              <w:rPr>
                <w:rFonts w:asciiTheme="majorBidi" w:hAnsiTheme="majorBidi" w:cstheme="majorBidi"/>
                <w:b/>
                <w:bCs/>
                <w:position w:val="-1"/>
                <w:sz w:val="24"/>
                <w:szCs w:val="24"/>
              </w:rPr>
              <w:t>si</w:t>
            </w:r>
            <w:r w:rsidRPr="00FE0BCA">
              <w:rPr>
                <w:rFonts w:asciiTheme="majorBidi" w:hAnsiTheme="majorBidi" w:cstheme="majorBidi"/>
                <w:b/>
                <w:bCs/>
                <w:spacing w:val="1"/>
                <w:position w:val="-1"/>
                <w:sz w:val="24"/>
                <w:szCs w:val="24"/>
              </w:rPr>
              <w:t>b</w:t>
            </w:r>
            <w:r w:rsidRPr="00FE0BCA">
              <w:rPr>
                <w:rFonts w:asciiTheme="majorBidi" w:hAnsiTheme="majorBidi" w:cstheme="majorBidi"/>
                <w:b/>
                <w:bCs/>
                <w:spacing w:val="-2"/>
                <w:position w:val="-1"/>
                <w:sz w:val="24"/>
                <w:szCs w:val="24"/>
              </w:rPr>
              <w:t>i</w:t>
            </w:r>
            <w:r w:rsidRPr="00FE0BCA">
              <w:rPr>
                <w:rFonts w:asciiTheme="majorBidi" w:hAnsiTheme="majorBidi" w:cstheme="majorBidi"/>
                <w:b/>
                <w:bCs/>
                <w:position w:val="-1"/>
                <w:sz w:val="24"/>
                <w:szCs w:val="24"/>
              </w:rPr>
              <w:t>li</w:t>
            </w:r>
            <w:r w:rsidRPr="00FE0BCA">
              <w:rPr>
                <w:rFonts w:asciiTheme="majorBidi" w:hAnsiTheme="majorBidi" w:cstheme="majorBidi"/>
                <w:b/>
                <w:bCs/>
                <w:spacing w:val="-1"/>
                <w:position w:val="-1"/>
                <w:sz w:val="24"/>
                <w:szCs w:val="24"/>
              </w:rPr>
              <w:t>t</w:t>
            </w:r>
            <w:r w:rsidRPr="00FE0BCA">
              <w:rPr>
                <w:rFonts w:asciiTheme="majorBidi" w:hAnsiTheme="majorBidi" w:cstheme="majorBidi"/>
                <w:b/>
                <w:bCs/>
                <w:position w:val="-1"/>
                <w:sz w:val="24"/>
                <w:szCs w:val="24"/>
              </w:rPr>
              <w:t xml:space="preserve">y: </w:t>
            </w:r>
            <w:r w:rsidRPr="00842BEE">
              <w:rPr>
                <w:rFonts w:asciiTheme="majorBidi" w:eastAsia="Palatino Linotype" w:hAnsiTheme="majorBidi" w:cstheme="majorBidi"/>
              </w:rPr>
              <w:t>De</w:t>
            </w:r>
            <w:r w:rsidRPr="00842BEE">
              <w:rPr>
                <w:rFonts w:asciiTheme="majorBidi" w:eastAsia="Palatino Linotype" w:hAnsiTheme="majorBidi" w:cstheme="majorBidi"/>
                <w:spacing w:val="-1"/>
              </w:rPr>
              <w:t>m</w:t>
            </w:r>
            <w:r w:rsidRPr="00842BEE">
              <w:rPr>
                <w:rFonts w:asciiTheme="majorBidi" w:eastAsia="Palatino Linotype" w:hAnsiTheme="majorBidi" w:cstheme="majorBidi"/>
              </w:rPr>
              <w:t>ons</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r</w:t>
            </w:r>
            <w:r w:rsidRPr="00842BEE">
              <w:rPr>
                <w:rFonts w:asciiTheme="majorBidi" w:eastAsia="Palatino Linotype" w:hAnsiTheme="majorBidi" w:cstheme="majorBidi"/>
                <w:spacing w:val="1"/>
              </w:rPr>
              <w:t>a</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e</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spacing w:val="1"/>
              </w:rPr>
              <w:t>a</w:t>
            </w:r>
            <w:r w:rsidRPr="00842BEE">
              <w:rPr>
                <w:rFonts w:asciiTheme="majorBidi" w:eastAsia="Palatino Linotype" w:hAnsiTheme="majorBidi" w:cstheme="majorBidi"/>
              </w:rPr>
              <w:t>n</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unders</w:t>
            </w:r>
            <w:r w:rsidRPr="00842BEE">
              <w:rPr>
                <w:rFonts w:asciiTheme="majorBidi" w:eastAsia="Palatino Linotype" w:hAnsiTheme="majorBidi" w:cstheme="majorBidi"/>
                <w:spacing w:val="-2"/>
              </w:rPr>
              <w:t>t</w:t>
            </w:r>
            <w:r w:rsidRPr="00842BEE">
              <w:rPr>
                <w:rFonts w:asciiTheme="majorBidi" w:eastAsia="Palatino Linotype" w:hAnsiTheme="majorBidi" w:cstheme="majorBidi"/>
                <w:spacing w:val="1"/>
              </w:rPr>
              <w:t>a</w:t>
            </w:r>
            <w:r w:rsidRPr="00842BEE">
              <w:rPr>
                <w:rFonts w:asciiTheme="majorBidi" w:eastAsia="Palatino Linotype" w:hAnsiTheme="majorBidi" w:cstheme="majorBidi"/>
                <w:spacing w:val="-1"/>
              </w:rPr>
              <w:t>n</w:t>
            </w:r>
            <w:r w:rsidRPr="00842BEE">
              <w:rPr>
                <w:rFonts w:asciiTheme="majorBidi" w:eastAsia="Palatino Linotype" w:hAnsiTheme="majorBidi" w:cstheme="majorBidi"/>
              </w:rPr>
              <w:t xml:space="preserve">ding </w:t>
            </w:r>
            <w:r w:rsidRPr="00842BEE">
              <w:rPr>
                <w:rFonts w:asciiTheme="majorBidi" w:eastAsia="Palatino Linotype" w:hAnsiTheme="majorBidi" w:cstheme="majorBidi"/>
                <w:spacing w:val="-1"/>
              </w:rPr>
              <w:t>o</w:t>
            </w:r>
            <w:r w:rsidRPr="00842BEE">
              <w:rPr>
                <w:rFonts w:asciiTheme="majorBidi" w:eastAsia="Palatino Linotype" w:hAnsiTheme="majorBidi" w:cstheme="majorBidi"/>
              </w:rPr>
              <w:t>f</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he</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r</w:t>
            </w:r>
            <w:r w:rsidRPr="00842BEE">
              <w:rPr>
                <w:rFonts w:asciiTheme="majorBidi" w:eastAsia="Palatino Linotype" w:hAnsiTheme="majorBidi" w:cstheme="majorBidi"/>
                <w:spacing w:val="-1"/>
              </w:rPr>
              <w:t>o</w:t>
            </w:r>
            <w:r w:rsidRPr="00842BEE">
              <w:rPr>
                <w:rFonts w:asciiTheme="majorBidi" w:eastAsia="Palatino Linotype" w:hAnsiTheme="majorBidi" w:cstheme="majorBidi"/>
              </w:rPr>
              <w:t xml:space="preserve">le </w:t>
            </w:r>
            <w:r w:rsidRPr="00842BEE">
              <w:rPr>
                <w:rFonts w:asciiTheme="majorBidi" w:eastAsia="Palatino Linotype" w:hAnsiTheme="majorBidi" w:cstheme="majorBidi"/>
                <w:spacing w:val="-1"/>
              </w:rPr>
              <w:t>o</w:t>
            </w:r>
            <w:r w:rsidRPr="00842BEE">
              <w:rPr>
                <w:rFonts w:asciiTheme="majorBidi" w:eastAsia="Palatino Linotype" w:hAnsiTheme="majorBidi" w:cstheme="majorBidi"/>
              </w:rPr>
              <w:t>f</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c</w:t>
            </w:r>
            <w:r w:rsidRPr="00842BEE">
              <w:rPr>
                <w:rFonts w:asciiTheme="majorBidi" w:eastAsia="Palatino Linotype" w:hAnsiTheme="majorBidi" w:cstheme="majorBidi"/>
                <w:spacing w:val="-1"/>
              </w:rPr>
              <w:t>u</w:t>
            </w:r>
            <w:r w:rsidRPr="00842BEE">
              <w:rPr>
                <w:rFonts w:asciiTheme="majorBidi" w:eastAsia="Palatino Linotype" w:hAnsiTheme="majorBidi" w:cstheme="majorBidi"/>
              </w:rPr>
              <w:t>l</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ure</w:t>
            </w:r>
            <w:r w:rsidRPr="00842BEE">
              <w:rPr>
                <w:rFonts w:asciiTheme="majorBidi" w:eastAsia="Palatino Linotype" w:hAnsiTheme="majorBidi" w:cstheme="majorBidi"/>
                <w:spacing w:val="-1"/>
              </w:rPr>
              <w:t xml:space="preserve"> a</w:t>
            </w:r>
            <w:r w:rsidRPr="00842BEE">
              <w:rPr>
                <w:rFonts w:asciiTheme="majorBidi" w:eastAsia="Palatino Linotype" w:hAnsiTheme="majorBidi" w:cstheme="majorBidi"/>
              </w:rPr>
              <w:t>s</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it</w:t>
            </w:r>
            <w:r w:rsidRPr="00842BEE">
              <w:rPr>
                <w:rFonts w:asciiTheme="majorBidi" w:eastAsia="Palatino Linotype" w:hAnsiTheme="majorBidi" w:cstheme="majorBidi"/>
                <w:spacing w:val="-2"/>
              </w:rPr>
              <w:t xml:space="preserve"> </w:t>
            </w:r>
            <w:r w:rsidRPr="00842BEE">
              <w:rPr>
                <w:rFonts w:asciiTheme="majorBidi" w:eastAsia="Palatino Linotype" w:hAnsiTheme="majorBidi" w:cstheme="majorBidi"/>
                <w:spacing w:val="1"/>
              </w:rPr>
              <w:t>a</w:t>
            </w:r>
            <w:r w:rsidRPr="00842BEE">
              <w:rPr>
                <w:rFonts w:asciiTheme="majorBidi" w:eastAsia="Palatino Linotype" w:hAnsiTheme="majorBidi" w:cstheme="majorBidi"/>
              </w:rPr>
              <w:t>ppl</w:t>
            </w:r>
            <w:r w:rsidRPr="00842BEE">
              <w:rPr>
                <w:rFonts w:asciiTheme="majorBidi" w:eastAsia="Palatino Linotype" w:hAnsiTheme="majorBidi" w:cstheme="majorBidi"/>
                <w:spacing w:val="-1"/>
              </w:rPr>
              <w:t>i</w:t>
            </w:r>
            <w:r w:rsidRPr="00842BEE">
              <w:rPr>
                <w:rFonts w:asciiTheme="majorBidi" w:eastAsia="Palatino Linotype" w:hAnsiTheme="majorBidi" w:cstheme="majorBidi"/>
              </w:rPr>
              <w:t>es</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o</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e</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hics</w:t>
            </w:r>
            <w:r w:rsidRPr="00842BEE">
              <w:rPr>
                <w:rFonts w:asciiTheme="majorBidi" w:eastAsia="Palatino Linotype" w:hAnsiTheme="majorBidi" w:cstheme="majorBidi"/>
                <w:spacing w:val="-1"/>
              </w:rPr>
              <w:t xml:space="preserve"> </w:t>
            </w:r>
            <w:r w:rsidRPr="00842BEE">
              <w:rPr>
                <w:rFonts w:asciiTheme="majorBidi" w:eastAsia="Palatino Linotype" w:hAnsiTheme="majorBidi" w:cstheme="majorBidi"/>
              </w:rPr>
              <w:t>in i</w:t>
            </w:r>
            <w:r w:rsidRPr="00842BEE">
              <w:rPr>
                <w:rFonts w:asciiTheme="majorBidi" w:eastAsia="Palatino Linotype" w:hAnsiTheme="majorBidi" w:cstheme="majorBidi"/>
                <w:spacing w:val="-1"/>
              </w:rPr>
              <w:t>n</w:t>
            </w:r>
            <w:r w:rsidRPr="00842BEE">
              <w:rPr>
                <w:rFonts w:asciiTheme="majorBidi" w:eastAsia="Palatino Linotype" w:hAnsiTheme="majorBidi" w:cstheme="majorBidi"/>
              </w:rPr>
              <w:t>fo</w:t>
            </w:r>
            <w:r w:rsidRPr="00842BEE">
              <w:rPr>
                <w:rFonts w:asciiTheme="majorBidi" w:eastAsia="Palatino Linotype" w:hAnsiTheme="majorBidi" w:cstheme="majorBidi"/>
                <w:spacing w:val="-1"/>
              </w:rPr>
              <w:t>rm</w:t>
            </w:r>
            <w:r w:rsidRPr="00842BEE">
              <w:rPr>
                <w:rFonts w:asciiTheme="majorBidi" w:eastAsia="Palatino Linotype" w:hAnsiTheme="majorBidi" w:cstheme="majorBidi"/>
                <w:spacing w:val="1"/>
              </w:rPr>
              <w:t>a</w:t>
            </w:r>
            <w:r w:rsidRPr="00842BEE">
              <w:rPr>
                <w:rFonts w:asciiTheme="majorBidi" w:eastAsia="Palatino Linotype" w:hAnsiTheme="majorBidi" w:cstheme="majorBidi"/>
                <w:spacing w:val="-1"/>
              </w:rPr>
              <w:t>t</w:t>
            </w:r>
            <w:r w:rsidRPr="00842BEE">
              <w:rPr>
                <w:rFonts w:asciiTheme="majorBidi" w:eastAsia="Palatino Linotype" w:hAnsiTheme="majorBidi" w:cstheme="majorBidi"/>
              </w:rPr>
              <w:t xml:space="preserve">ion </w:t>
            </w:r>
            <w:r w:rsidRPr="00842BEE">
              <w:rPr>
                <w:rFonts w:asciiTheme="majorBidi" w:eastAsia="Palatino Linotype" w:hAnsiTheme="majorBidi" w:cstheme="majorBidi"/>
                <w:spacing w:val="-1"/>
              </w:rPr>
              <w:t>s</w:t>
            </w:r>
            <w:r w:rsidRPr="00842BEE">
              <w:rPr>
                <w:rFonts w:asciiTheme="majorBidi" w:eastAsia="Palatino Linotype" w:hAnsiTheme="majorBidi" w:cstheme="majorBidi"/>
              </w:rPr>
              <w:t>ecu</w:t>
            </w:r>
            <w:r w:rsidRPr="00842BEE">
              <w:rPr>
                <w:rFonts w:asciiTheme="majorBidi" w:eastAsia="Palatino Linotype" w:hAnsiTheme="majorBidi" w:cstheme="majorBidi"/>
                <w:spacing w:val="-1"/>
              </w:rPr>
              <w:t>rit</w:t>
            </w:r>
            <w:r w:rsidRPr="00842BEE">
              <w:rPr>
                <w:rFonts w:asciiTheme="majorBidi" w:eastAsia="Palatino Linotype" w:hAnsiTheme="majorBidi" w:cstheme="majorBidi"/>
              </w:rPr>
              <w:t>y</w:t>
            </w:r>
          </w:p>
        </w:tc>
        <w:tc>
          <w:tcPr>
            <w:tcW w:w="1344" w:type="pct"/>
            <w:tcBorders>
              <w:bottom w:val="single" w:sz="4" w:space="0" w:color="auto"/>
            </w:tcBorders>
          </w:tcPr>
          <w:p w14:paraId="423A38EA" w14:textId="77777777" w:rsidR="00F6584A" w:rsidRPr="00842BEE" w:rsidRDefault="00F6584A" w:rsidP="00F6584A">
            <w:pPr>
              <w:pStyle w:val="ListParagraph"/>
              <w:widowControl w:val="0"/>
              <w:tabs>
                <w:tab w:val="left" w:pos="540"/>
              </w:tabs>
              <w:autoSpaceDE w:val="0"/>
              <w:autoSpaceDN w:val="0"/>
              <w:adjustRightInd w:val="0"/>
              <w:ind w:left="0"/>
              <w:jc w:val="lowKashida"/>
              <w:rPr>
                <w:rFonts w:asciiTheme="majorBidi" w:hAnsiTheme="majorBidi" w:cstheme="majorBidi"/>
                <w:bCs/>
                <w:spacing w:val="1"/>
              </w:rPr>
            </w:pPr>
            <w:r w:rsidRPr="00842BEE">
              <w:rPr>
                <w:rFonts w:asciiTheme="majorBidi" w:hAnsiTheme="majorBidi" w:cstheme="majorBidi"/>
                <w:bCs/>
                <w:spacing w:val="1"/>
              </w:rPr>
              <w:t xml:space="preserve">Competence: Autonomy, Responsibility and context </w:t>
            </w:r>
          </w:p>
          <w:p w14:paraId="1EB83EE6" w14:textId="4EA6428C" w:rsidR="00F6584A" w:rsidRPr="00842BEE" w:rsidRDefault="00F6584A" w:rsidP="00F6584A">
            <w:pPr>
              <w:ind w:right="-20"/>
              <w:rPr>
                <w:rFonts w:asciiTheme="majorBidi" w:hAnsiTheme="majorBidi" w:cstheme="majorBidi"/>
                <w:b/>
                <w:bCs/>
                <w:spacing w:val="1"/>
                <w:position w:val="-1"/>
              </w:rPr>
            </w:pPr>
            <w:r w:rsidRPr="00842BEE">
              <w:rPr>
                <w:rFonts w:asciiTheme="majorBidi" w:hAnsiTheme="majorBidi" w:cstheme="majorBidi"/>
                <w:bCs/>
                <w:spacing w:val="1"/>
              </w:rPr>
              <w:t xml:space="preserve">[Level 8]  </w:t>
            </w:r>
            <w:r w:rsidRPr="00842BEE">
              <w:rPr>
                <w:rFonts w:asciiTheme="majorBidi" w:hAnsiTheme="majorBidi" w:cstheme="majorBidi"/>
                <w:b/>
                <w:bCs/>
                <w:spacing w:val="1"/>
              </w:rPr>
              <w:t xml:space="preserve"> </w:t>
            </w:r>
          </w:p>
        </w:tc>
      </w:tr>
    </w:tbl>
    <w:p w14:paraId="63C49D46" w14:textId="77777777" w:rsidR="00753108" w:rsidRPr="00FE0BCA" w:rsidRDefault="00753108" w:rsidP="00177303">
      <w:pPr>
        <w:rPr>
          <w:rFonts w:asciiTheme="majorBidi" w:hAnsiTheme="majorBidi" w:cstheme="majorBidi"/>
          <w:sz w:val="24"/>
          <w:szCs w:val="24"/>
        </w:rPr>
      </w:pPr>
    </w:p>
    <w:p w14:paraId="408AC8B7" w14:textId="77777777" w:rsidR="00C05CD2" w:rsidRPr="00FE0BCA" w:rsidRDefault="00C05CD2" w:rsidP="00177303">
      <w:pPr>
        <w:rPr>
          <w:rFonts w:asciiTheme="majorBidi" w:hAnsiTheme="majorBidi" w:cstheme="majorBidi"/>
          <w:b/>
          <w:sz w:val="24"/>
          <w:szCs w:val="24"/>
        </w:rPr>
      </w:pPr>
      <w:r w:rsidRPr="00FE0BCA">
        <w:rPr>
          <w:rFonts w:asciiTheme="majorBidi" w:hAnsiTheme="majorBidi" w:cstheme="majorBidi"/>
          <w:b/>
          <w:sz w:val="24"/>
          <w:szCs w:val="24"/>
        </w:rPr>
        <w:t>Course Structure (Outline)</w:t>
      </w:r>
    </w:p>
    <w:tbl>
      <w:tblPr>
        <w:tblStyle w:val="TableGrid"/>
        <w:tblW w:w="0" w:type="auto"/>
        <w:tblLayout w:type="fixed"/>
        <w:tblLook w:val="04A0" w:firstRow="1" w:lastRow="0" w:firstColumn="1" w:lastColumn="0" w:noHBand="0" w:noVBand="1"/>
      </w:tblPr>
      <w:tblGrid>
        <w:gridCol w:w="844"/>
        <w:gridCol w:w="707"/>
        <w:gridCol w:w="694"/>
        <w:gridCol w:w="1440"/>
        <w:gridCol w:w="2361"/>
        <w:gridCol w:w="1599"/>
        <w:gridCol w:w="1705"/>
      </w:tblGrid>
      <w:tr w:rsidR="00B921C7" w:rsidRPr="00FE0BCA" w14:paraId="1553E9EE" w14:textId="77777777" w:rsidTr="00842BEE">
        <w:trPr>
          <w:trHeight w:val="269"/>
        </w:trPr>
        <w:tc>
          <w:tcPr>
            <w:tcW w:w="844" w:type="dxa"/>
            <w:vMerge w:val="restart"/>
            <w:shd w:val="clear" w:color="auto" w:fill="A6A6A6" w:themeFill="background1" w:themeFillShade="A6"/>
          </w:tcPr>
          <w:p w14:paraId="2742EC39" w14:textId="77777777"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Week</w:t>
            </w:r>
          </w:p>
        </w:tc>
        <w:tc>
          <w:tcPr>
            <w:tcW w:w="1401" w:type="dxa"/>
            <w:gridSpan w:val="2"/>
            <w:shd w:val="clear" w:color="auto" w:fill="A6A6A6" w:themeFill="background1" w:themeFillShade="A6"/>
          </w:tcPr>
          <w:p w14:paraId="4D6D1515" w14:textId="4799A0C3"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Hours</w:t>
            </w:r>
          </w:p>
        </w:tc>
        <w:tc>
          <w:tcPr>
            <w:tcW w:w="1440" w:type="dxa"/>
            <w:vMerge w:val="restart"/>
            <w:shd w:val="clear" w:color="auto" w:fill="A6A6A6" w:themeFill="background1" w:themeFillShade="A6"/>
          </w:tcPr>
          <w:p w14:paraId="6CCEA051" w14:textId="77777777"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ILOs</w:t>
            </w:r>
          </w:p>
        </w:tc>
        <w:tc>
          <w:tcPr>
            <w:tcW w:w="2361" w:type="dxa"/>
            <w:vMerge w:val="restart"/>
            <w:shd w:val="clear" w:color="auto" w:fill="A6A6A6" w:themeFill="background1" w:themeFillShade="A6"/>
          </w:tcPr>
          <w:p w14:paraId="4DE92D86" w14:textId="77777777"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Topics</w:t>
            </w:r>
          </w:p>
        </w:tc>
        <w:tc>
          <w:tcPr>
            <w:tcW w:w="1599" w:type="dxa"/>
            <w:vMerge w:val="restart"/>
            <w:shd w:val="clear" w:color="auto" w:fill="A6A6A6" w:themeFill="background1" w:themeFillShade="A6"/>
          </w:tcPr>
          <w:p w14:paraId="05844F51" w14:textId="77777777"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Teaching Method</w:t>
            </w:r>
          </w:p>
        </w:tc>
        <w:tc>
          <w:tcPr>
            <w:tcW w:w="1705" w:type="dxa"/>
            <w:vMerge w:val="restart"/>
            <w:shd w:val="clear" w:color="auto" w:fill="A6A6A6" w:themeFill="background1" w:themeFillShade="A6"/>
          </w:tcPr>
          <w:p w14:paraId="3FE37D8A" w14:textId="77777777"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Assessment Method</w:t>
            </w:r>
          </w:p>
        </w:tc>
      </w:tr>
      <w:tr w:rsidR="00532B50" w:rsidRPr="00FE0BCA" w14:paraId="1400A513" w14:textId="77777777" w:rsidTr="00842BEE">
        <w:trPr>
          <w:trHeight w:val="269"/>
        </w:trPr>
        <w:tc>
          <w:tcPr>
            <w:tcW w:w="844" w:type="dxa"/>
            <w:vMerge/>
            <w:shd w:val="clear" w:color="auto" w:fill="A6A6A6" w:themeFill="background1" w:themeFillShade="A6"/>
          </w:tcPr>
          <w:p w14:paraId="17AA214E" w14:textId="77777777" w:rsidR="001F5607" w:rsidRPr="00FE0BCA" w:rsidRDefault="001F5607" w:rsidP="00C05CD2">
            <w:pPr>
              <w:jc w:val="center"/>
              <w:rPr>
                <w:rFonts w:asciiTheme="majorBidi" w:hAnsiTheme="majorBidi" w:cstheme="majorBidi"/>
                <w:b/>
                <w:sz w:val="24"/>
                <w:szCs w:val="24"/>
              </w:rPr>
            </w:pPr>
          </w:p>
        </w:tc>
        <w:tc>
          <w:tcPr>
            <w:tcW w:w="707" w:type="dxa"/>
            <w:shd w:val="clear" w:color="auto" w:fill="A6A6A6" w:themeFill="background1" w:themeFillShade="A6"/>
          </w:tcPr>
          <w:p w14:paraId="74CC78B6" w14:textId="2BFE88AC" w:rsidR="001F5607" w:rsidRPr="00FE0BCA" w:rsidRDefault="001F5607" w:rsidP="00C05CD2">
            <w:pPr>
              <w:jc w:val="center"/>
              <w:rPr>
                <w:rFonts w:asciiTheme="majorBidi" w:hAnsiTheme="majorBidi" w:cstheme="majorBidi"/>
                <w:b/>
                <w:sz w:val="24"/>
                <w:szCs w:val="24"/>
              </w:rPr>
            </w:pPr>
            <w:proofErr w:type="spellStart"/>
            <w:r w:rsidRPr="00FE0BCA">
              <w:rPr>
                <w:rFonts w:asciiTheme="majorBidi" w:hAnsiTheme="majorBidi" w:cstheme="majorBidi"/>
                <w:b/>
                <w:sz w:val="24"/>
                <w:szCs w:val="24"/>
              </w:rPr>
              <w:t>Lec</w:t>
            </w:r>
            <w:proofErr w:type="spellEnd"/>
            <w:r w:rsidRPr="00FE0BCA">
              <w:rPr>
                <w:rFonts w:asciiTheme="majorBidi" w:hAnsiTheme="majorBidi" w:cstheme="majorBidi"/>
                <w:b/>
                <w:sz w:val="24"/>
                <w:szCs w:val="24"/>
              </w:rPr>
              <w:t>.</w:t>
            </w:r>
          </w:p>
        </w:tc>
        <w:tc>
          <w:tcPr>
            <w:tcW w:w="694" w:type="dxa"/>
            <w:shd w:val="clear" w:color="auto" w:fill="A6A6A6" w:themeFill="background1" w:themeFillShade="A6"/>
          </w:tcPr>
          <w:p w14:paraId="633FD3FA" w14:textId="559EA043" w:rsidR="001F5607" w:rsidRPr="00FE0BCA" w:rsidRDefault="001F5607" w:rsidP="00C05CD2">
            <w:pPr>
              <w:jc w:val="center"/>
              <w:rPr>
                <w:rFonts w:asciiTheme="majorBidi" w:hAnsiTheme="majorBidi" w:cstheme="majorBidi"/>
                <w:b/>
                <w:sz w:val="24"/>
                <w:szCs w:val="24"/>
              </w:rPr>
            </w:pPr>
            <w:r w:rsidRPr="00FE0BCA">
              <w:rPr>
                <w:rFonts w:asciiTheme="majorBidi" w:hAnsiTheme="majorBidi" w:cstheme="majorBidi"/>
                <w:b/>
                <w:sz w:val="24"/>
                <w:szCs w:val="24"/>
              </w:rPr>
              <w:t>L</w:t>
            </w:r>
            <w:r w:rsidR="00803F8B" w:rsidRPr="00FE0BCA">
              <w:rPr>
                <w:rFonts w:asciiTheme="majorBidi" w:hAnsiTheme="majorBidi" w:cstheme="majorBidi"/>
                <w:b/>
                <w:sz w:val="24"/>
                <w:szCs w:val="24"/>
              </w:rPr>
              <w:t>a</w:t>
            </w:r>
            <w:r w:rsidRPr="00FE0BCA">
              <w:rPr>
                <w:rFonts w:asciiTheme="majorBidi" w:hAnsiTheme="majorBidi" w:cstheme="majorBidi"/>
                <w:b/>
                <w:sz w:val="24"/>
                <w:szCs w:val="24"/>
              </w:rPr>
              <w:t>b</w:t>
            </w:r>
          </w:p>
        </w:tc>
        <w:tc>
          <w:tcPr>
            <w:tcW w:w="1440" w:type="dxa"/>
            <w:vMerge/>
            <w:shd w:val="clear" w:color="auto" w:fill="A6A6A6" w:themeFill="background1" w:themeFillShade="A6"/>
          </w:tcPr>
          <w:p w14:paraId="22B41363" w14:textId="77777777" w:rsidR="001F5607" w:rsidRPr="00FE0BCA" w:rsidRDefault="001F5607" w:rsidP="00C05CD2">
            <w:pPr>
              <w:jc w:val="center"/>
              <w:rPr>
                <w:rFonts w:asciiTheme="majorBidi" w:hAnsiTheme="majorBidi" w:cstheme="majorBidi"/>
                <w:b/>
                <w:sz w:val="24"/>
                <w:szCs w:val="24"/>
              </w:rPr>
            </w:pPr>
          </w:p>
        </w:tc>
        <w:tc>
          <w:tcPr>
            <w:tcW w:w="2361" w:type="dxa"/>
            <w:vMerge/>
            <w:shd w:val="clear" w:color="auto" w:fill="A6A6A6" w:themeFill="background1" w:themeFillShade="A6"/>
          </w:tcPr>
          <w:p w14:paraId="71587037" w14:textId="77777777" w:rsidR="001F5607" w:rsidRPr="00FE0BCA" w:rsidRDefault="001F5607" w:rsidP="00C05CD2">
            <w:pPr>
              <w:jc w:val="center"/>
              <w:rPr>
                <w:rFonts w:asciiTheme="majorBidi" w:hAnsiTheme="majorBidi" w:cstheme="majorBidi"/>
                <w:b/>
                <w:sz w:val="24"/>
                <w:szCs w:val="24"/>
              </w:rPr>
            </w:pPr>
          </w:p>
        </w:tc>
        <w:tc>
          <w:tcPr>
            <w:tcW w:w="1599" w:type="dxa"/>
            <w:vMerge/>
            <w:shd w:val="clear" w:color="auto" w:fill="A6A6A6" w:themeFill="background1" w:themeFillShade="A6"/>
          </w:tcPr>
          <w:p w14:paraId="68D5D11C" w14:textId="77777777" w:rsidR="001F5607" w:rsidRPr="00FE0BCA" w:rsidRDefault="001F5607" w:rsidP="00C05CD2">
            <w:pPr>
              <w:jc w:val="center"/>
              <w:rPr>
                <w:rFonts w:asciiTheme="majorBidi" w:hAnsiTheme="majorBidi" w:cstheme="majorBidi"/>
                <w:b/>
                <w:sz w:val="24"/>
                <w:szCs w:val="24"/>
              </w:rPr>
            </w:pPr>
          </w:p>
        </w:tc>
        <w:tc>
          <w:tcPr>
            <w:tcW w:w="1705" w:type="dxa"/>
            <w:vMerge/>
            <w:shd w:val="clear" w:color="auto" w:fill="A6A6A6" w:themeFill="background1" w:themeFillShade="A6"/>
          </w:tcPr>
          <w:p w14:paraId="6DC404FF" w14:textId="77777777" w:rsidR="001F5607" w:rsidRPr="00FE0BCA" w:rsidRDefault="001F5607" w:rsidP="00C05CD2">
            <w:pPr>
              <w:jc w:val="center"/>
              <w:rPr>
                <w:rFonts w:asciiTheme="majorBidi" w:hAnsiTheme="majorBidi" w:cstheme="majorBidi"/>
                <w:b/>
                <w:sz w:val="24"/>
                <w:szCs w:val="24"/>
              </w:rPr>
            </w:pPr>
          </w:p>
        </w:tc>
      </w:tr>
      <w:tr w:rsidR="00B921C7" w:rsidRPr="00FE0BCA" w14:paraId="4EEE4A0F" w14:textId="77777777" w:rsidTr="00842BEE">
        <w:tc>
          <w:tcPr>
            <w:tcW w:w="844" w:type="dxa"/>
          </w:tcPr>
          <w:p w14:paraId="4F421E49" w14:textId="77777777" w:rsidR="001F5607" w:rsidRPr="00FE0BCA" w:rsidRDefault="001F5607" w:rsidP="00177303">
            <w:pPr>
              <w:rPr>
                <w:rFonts w:asciiTheme="majorBidi" w:hAnsiTheme="majorBidi" w:cstheme="majorBidi"/>
              </w:rPr>
            </w:pPr>
            <w:r w:rsidRPr="00FE0BCA">
              <w:rPr>
                <w:rFonts w:asciiTheme="majorBidi" w:hAnsiTheme="majorBidi" w:cstheme="majorBidi"/>
              </w:rPr>
              <w:t>1</w:t>
            </w:r>
          </w:p>
        </w:tc>
        <w:tc>
          <w:tcPr>
            <w:tcW w:w="707" w:type="dxa"/>
          </w:tcPr>
          <w:p w14:paraId="1DB17AFC" w14:textId="73B0B896" w:rsidR="001F5607" w:rsidRPr="00FE0BCA" w:rsidRDefault="00AC3DFE" w:rsidP="00177303">
            <w:pPr>
              <w:rPr>
                <w:rFonts w:asciiTheme="majorBidi" w:hAnsiTheme="majorBidi" w:cstheme="majorBidi"/>
              </w:rPr>
            </w:pPr>
            <w:r w:rsidRPr="00FE0BCA">
              <w:rPr>
                <w:rFonts w:asciiTheme="majorBidi" w:hAnsiTheme="majorBidi" w:cstheme="majorBidi"/>
              </w:rPr>
              <w:t>4</w:t>
            </w:r>
          </w:p>
        </w:tc>
        <w:tc>
          <w:tcPr>
            <w:tcW w:w="694" w:type="dxa"/>
          </w:tcPr>
          <w:p w14:paraId="3690B3A8" w14:textId="5DA63A1E" w:rsidR="001F5607" w:rsidRPr="00FE0BCA" w:rsidRDefault="00AC3DFE" w:rsidP="00177303">
            <w:pPr>
              <w:rPr>
                <w:rFonts w:asciiTheme="majorBidi" w:hAnsiTheme="majorBidi" w:cstheme="majorBidi"/>
              </w:rPr>
            </w:pPr>
            <w:r w:rsidRPr="00FE0BCA">
              <w:rPr>
                <w:rFonts w:asciiTheme="majorBidi" w:hAnsiTheme="majorBidi" w:cstheme="majorBidi"/>
              </w:rPr>
              <w:t>-</w:t>
            </w:r>
          </w:p>
        </w:tc>
        <w:tc>
          <w:tcPr>
            <w:tcW w:w="1440" w:type="dxa"/>
          </w:tcPr>
          <w:p w14:paraId="68490567" w14:textId="2ECD37EC" w:rsidR="001F5607" w:rsidRPr="00FE0BCA" w:rsidRDefault="007D3C1E" w:rsidP="00177303">
            <w:pPr>
              <w:rPr>
                <w:rFonts w:asciiTheme="majorBidi" w:hAnsiTheme="majorBidi" w:cstheme="majorBidi"/>
              </w:rPr>
            </w:pPr>
            <w:r w:rsidRPr="00FE0BCA">
              <w:rPr>
                <w:rFonts w:asciiTheme="majorBidi" w:hAnsiTheme="majorBidi" w:cstheme="majorBidi"/>
              </w:rPr>
              <w:t>A1</w:t>
            </w:r>
          </w:p>
        </w:tc>
        <w:tc>
          <w:tcPr>
            <w:tcW w:w="2361" w:type="dxa"/>
          </w:tcPr>
          <w:p w14:paraId="5461244C" w14:textId="77169FB3" w:rsidR="001F5607" w:rsidRPr="00842BEE" w:rsidRDefault="00051A00" w:rsidP="00051A00">
            <w:pPr>
              <w:rPr>
                <w:rFonts w:asciiTheme="majorBidi" w:eastAsia="Segoe UI" w:hAnsiTheme="majorBidi" w:cstheme="majorBidi"/>
                <w:color w:val="000000"/>
              </w:rPr>
            </w:pPr>
            <w:r w:rsidRPr="00842BEE">
              <w:rPr>
                <w:rFonts w:asciiTheme="majorBidi" w:eastAsia="Segoe UI" w:hAnsiTheme="majorBidi" w:cstheme="majorBidi"/>
                <w:color w:val="000000"/>
              </w:rPr>
              <w:t>Introduction</w:t>
            </w:r>
          </w:p>
        </w:tc>
        <w:tc>
          <w:tcPr>
            <w:tcW w:w="1599" w:type="dxa"/>
          </w:tcPr>
          <w:p w14:paraId="2DBA5652" w14:textId="79905701" w:rsidR="001F5607" w:rsidRPr="00FE0BCA" w:rsidRDefault="00E05A02" w:rsidP="00177303">
            <w:pPr>
              <w:rPr>
                <w:rFonts w:asciiTheme="majorBidi" w:hAnsiTheme="majorBidi" w:cstheme="majorBidi"/>
              </w:rPr>
            </w:pPr>
            <w:r w:rsidRPr="00FE0BCA">
              <w:rPr>
                <w:rFonts w:asciiTheme="majorBidi" w:hAnsiTheme="majorBidi" w:cstheme="majorBidi"/>
              </w:rPr>
              <w:t>Lecture / Class Discussion</w:t>
            </w:r>
          </w:p>
        </w:tc>
        <w:tc>
          <w:tcPr>
            <w:tcW w:w="1705" w:type="dxa"/>
          </w:tcPr>
          <w:p w14:paraId="608E520B" w14:textId="77777777" w:rsidR="001F5607" w:rsidRPr="00FE0BCA" w:rsidRDefault="001F5607" w:rsidP="00177303">
            <w:pPr>
              <w:rPr>
                <w:rFonts w:asciiTheme="majorBidi" w:hAnsiTheme="majorBidi" w:cstheme="majorBidi"/>
              </w:rPr>
            </w:pPr>
          </w:p>
        </w:tc>
      </w:tr>
      <w:tr w:rsidR="00B921C7" w:rsidRPr="00FE0BCA" w14:paraId="4B012083" w14:textId="77777777" w:rsidTr="00842BEE">
        <w:tc>
          <w:tcPr>
            <w:tcW w:w="844" w:type="dxa"/>
          </w:tcPr>
          <w:p w14:paraId="269C0807" w14:textId="77777777" w:rsidR="007D3C1E" w:rsidRPr="00FE0BCA" w:rsidRDefault="007D3C1E" w:rsidP="007D3C1E">
            <w:pPr>
              <w:rPr>
                <w:rFonts w:asciiTheme="majorBidi" w:hAnsiTheme="majorBidi" w:cstheme="majorBidi"/>
              </w:rPr>
            </w:pPr>
            <w:r w:rsidRPr="00FE0BCA">
              <w:rPr>
                <w:rFonts w:asciiTheme="majorBidi" w:hAnsiTheme="majorBidi" w:cstheme="majorBidi"/>
              </w:rPr>
              <w:t>2</w:t>
            </w:r>
          </w:p>
        </w:tc>
        <w:tc>
          <w:tcPr>
            <w:tcW w:w="707" w:type="dxa"/>
          </w:tcPr>
          <w:p w14:paraId="5A5A7B9D" w14:textId="4D1072D4" w:rsidR="007D3C1E" w:rsidRPr="00FE0BCA" w:rsidRDefault="00AC3DFE" w:rsidP="007D3C1E">
            <w:pPr>
              <w:rPr>
                <w:rFonts w:asciiTheme="majorBidi" w:hAnsiTheme="majorBidi" w:cstheme="majorBidi"/>
              </w:rPr>
            </w:pPr>
            <w:r w:rsidRPr="00FE0BCA">
              <w:rPr>
                <w:rFonts w:asciiTheme="majorBidi" w:hAnsiTheme="majorBidi" w:cstheme="majorBidi"/>
              </w:rPr>
              <w:t>2</w:t>
            </w:r>
          </w:p>
        </w:tc>
        <w:tc>
          <w:tcPr>
            <w:tcW w:w="694" w:type="dxa"/>
          </w:tcPr>
          <w:p w14:paraId="4AECC192" w14:textId="0B12185E" w:rsidR="007D3C1E" w:rsidRPr="00FE0BCA" w:rsidRDefault="00AC3DFE" w:rsidP="007D3C1E">
            <w:pPr>
              <w:rPr>
                <w:rFonts w:asciiTheme="majorBidi" w:hAnsiTheme="majorBidi" w:cstheme="majorBidi"/>
              </w:rPr>
            </w:pPr>
            <w:r w:rsidRPr="00FE0BCA">
              <w:rPr>
                <w:rFonts w:asciiTheme="majorBidi" w:hAnsiTheme="majorBidi" w:cstheme="majorBidi"/>
              </w:rPr>
              <w:t>2</w:t>
            </w:r>
          </w:p>
        </w:tc>
        <w:tc>
          <w:tcPr>
            <w:tcW w:w="1440" w:type="dxa"/>
          </w:tcPr>
          <w:p w14:paraId="77CACD63" w14:textId="12CA10B9" w:rsidR="007D3C1E" w:rsidRPr="00FE0BCA" w:rsidRDefault="0094317A" w:rsidP="007D3C1E">
            <w:pPr>
              <w:rPr>
                <w:rFonts w:asciiTheme="majorBidi" w:hAnsiTheme="majorBidi" w:cstheme="majorBidi"/>
              </w:rPr>
            </w:pPr>
            <w:r w:rsidRPr="00FE0BCA">
              <w:rPr>
                <w:rFonts w:asciiTheme="majorBidi" w:hAnsiTheme="majorBidi" w:cstheme="majorBidi"/>
              </w:rPr>
              <w:t>A1</w:t>
            </w:r>
          </w:p>
        </w:tc>
        <w:tc>
          <w:tcPr>
            <w:tcW w:w="2361" w:type="dxa"/>
          </w:tcPr>
          <w:p w14:paraId="0C9FAAC2" w14:textId="75FD6F1D" w:rsidR="007D3C1E" w:rsidRPr="00842BEE" w:rsidRDefault="004A789C" w:rsidP="007D3C1E">
            <w:pPr>
              <w:rPr>
                <w:rFonts w:asciiTheme="majorBidi" w:eastAsia="Segoe UI" w:hAnsiTheme="majorBidi" w:cstheme="majorBidi"/>
                <w:b/>
                <w:color w:val="000000"/>
              </w:rPr>
            </w:pPr>
            <w:r w:rsidRPr="00842BEE">
              <w:rPr>
                <w:rFonts w:asciiTheme="majorBidi" w:eastAsia="Segoe UI" w:hAnsiTheme="majorBidi" w:cstheme="majorBidi"/>
                <w:b/>
                <w:color w:val="000000"/>
              </w:rPr>
              <w:t>Server Hardening Solutions</w:t>
            </w:r>
          </w:p>
          <w:p w14:paraId="169CA260" w14:textId="77777777" w:rsidR="00217A3C" w:rsidRPr="00842BEE" w:rsidRDefault="00217A3C" w:rsidP="007D3C1E">
            <w:pPr>
              <w:rPr>
                <w:rFonts w:asciiTheme="majorBidi" w:eastAsia="Segoe UI" w:hAnsiTheme="majorBidi" w:cstheme="majorBidi"/>
                <w:b/>
                <w:color w:val="000000"/>
              </w:rPr>
            </w:pPr>
          </w:p>
          <w:p w14:paraId="1866DDF1" w14:textId="0167062D" w:rsidR="004A789C" w:rsidRPr="00842BEE" w:rsidRDefault="004A789C" w:rsidP="007D3C1E">
            <w:pPr>
              <w:rPr>
                <w:rFonts w:asciiTheme="majorBidi" w:eastAsia="Segoe UI" w:hAnsiTheme="majorBidi" w:cstheme="majorBidi"/>
                <w:color w:val="000000"/>
              </w:rPr>
            </w:pPr>
            <w:r w:rsidRPr="00842BEE">
              <w:rPr>
                <w:rFonts w:asciiTheme="majorBidi" w:eastAsia="Segoe UI" w:hAnsiTheme="majorBidi" w:cstheme="majorBidi"/>
                <w:color w:val="000000"/>
              </w:rPr>
              <w:t>Configure disk and file encryption</w:t>
            </w:r>
          </w:p>
          <w:p w14:paraId="3A363684" w14:textId="4FEC941C" w:rsidR="004A789C" w:rsidRPr="00842BEE" w:rsidRDefault="004A789C" w:rsidP="007D3C1E">
            <w:pPr>
              <w:rPr>
                <w:rFonts w:asciiTheme="majorBidi" w:eastAsia="Segoe UI" w:hAnsiTheme="majorBidi" w:cstheme="majorBidi"/>
                <w:color w:val="000000"/>
              </w:rPr>
            </w:pPr>
          </w:p>
        </w:tc>
        <w:tc>
          <w:tcPr>
            <w:tcW w:w="1599" w:type="dxa"/>
          </w:tcPr>
          <w:p w14:paraId="4CD640FE" w14:textId="102A7866" w:rsidR="007D3C1E" w:rsidRPr="00FE0BCA" w:rsidRDefault="0094317A" w:rsidP="007D3C1E">
            <w:pPr>
              <w:rPr>
                <w:rFonts w:asciiTheme="majorBidi" w:hAnsiTheme="majorBidi" w:cstheme="majorBidi"/>
              </w:rPr>
            </w:pPr>
            <w:r w:rsidRPr="00FE0BCA">
              <w:rPr>
                <w:rFonts w:asciiTheme="majorBidi" w:hAnsiTheme="majorBidi" w:cstheme="majorBidi"/>
              </w:rPr>
              <w:t xml:space="preserve">Lecture/ </w:t>
            </w:r>
            <w:r w:rsidR="00E05A02" w:rsidRPr="00FE0BCA">
              <w:rPr>
                <w:rFonts w:asciiTheme="majorBidi" w:hAnsiTheme="majorBidi" w:cstheme="majorBidi"/>
              </w:rPr>
              <w:t>Class Discussion</w:t>
            </w:r>
          </w:p>
        </w:tc>
        <w:tc>
          <w:tcPr>
            <w:tcW w:w="1705" w:type="dxa"/>
          </w:tcPr>
          <w:p w14:paraId="72522A14" w14:textId="77777777" w:rsidR="00A87B12" w:rsidRPr="00FE0BCA" w:rsidRDefault="00A87B12" w:rsidP="00A87B12">
            <w:pPr>
              <w:rPr>
                <w:rFonts w:asciiTheme="majorBidi" w:hAnsiTheme="majorBidi" w:cstheme="majorBidi"/>
              </w:rPr>
            </w:pPr>
            <w:r w:rsidRPr="00FE0BCA">
              <w:rPr>
                <w:rFonts w:asciiTheme="majorBidi" w:hAnsiTheme="majorBidi" w:cstheme="majorBidi"/>
              </w:rPr>
              <w:t>In-Lab</w:t>
            </w:r>
          </w:p>
          <w:p w14:paraId="52881E59" w14:textId="552536E7" w:rsidR="007D3C1E" w:rsidRPr="00FE0BCA" w:rsidRDefault="00A87B12" w:rsidP="00A87B12">
            <w:pPr>
              <w:rPr>
                <w:rFonts w:asciiTheme="majorBidi" w:hAnsiTheme="majorBidi" w:cstheme="majorBidi"/>
              </w:rPr>
            </w:pPr>
            <w:r w:rsidRPr="00FE0BCA">
              <w:rPr>
                <w:rFonts w:asciiTheme="majorBidi" w:hAnsiTheme="majorBidi" w:cstheme="majorBidi"/>
              </w:rPr>
              <w:t>Exercises</w:t>
            </w:r>
          </w:p>
        </w:tc>
      </w:tr>
      <w:tr w:rsidR="00B921C7" w:rsidRPr="00FE0BCA" w14:paraId="6F51CA67" w14:textId="77777777" w:rsidTr="00842BEE">
        <w:tc>
          <w:tcPr>
            <w:tcW w:w="844" w:type="dxa"/>
          </w:tcPr>
          <w:p w14:paraId="054915D0" w14:textId="77777777" w:rsidR="0094317A" w:rsidRPr="00FE0BCA" w:rsidRDefault="0094317A" w:rsidP="0094317A">
            <w:pPr>
              <w:rPr>
                <w:rFonts w:asciiTheme="majorBidi" w:hAnsiTheme="majorBidi" w:cstheme="majorBidi"/>
              </w:rPr>
            </w:pPr>
            <w:r w:rsidRPr="00FE0BCA">
              <w:rPr>
                <w:rFonts w:asciiTheme="majorBidi" w:hAnsiTheme="majorBidi" w:cstheme="majorBidi"/>
              </w:rPr>
              <w:t>3</w:t>
            </w:r>
          </w:p>
        </w:tc>
        <w:tc>
          <w:tcPr>
            <w:tcW w:w="707" w:type="dxa"/>
          </w:tcPr>
          <w:p w14:paraId="62AF5CD4" w14:textId="503D9076" w:rsidR="0094317A" w:rsidRPr="00FE0BCA" w:rsidRDefault="00AC3DFE" w:rsidP="0094317A">
            <w:pPr>
              <w:rPr>
                <w:rFonts w:asciiTheme="majorBidi" w:hAnsiTheme="majorBidi" w:cstheme="majorBidi"/>
              </w:rPr>
            </w:pPr>
            <w:r w:rsidRPr="00FE0BCA">
              <w:rPr>
                <w:rFonts w:asciiTheme="majorBidi" w:hAnsiTheme="majorBidi" w:cstheme="majorBidi"/>
              </w:rPr>
              <w:t>2</w:t>
            </w:r>
          </w:p>
        </w:tc>
        <w:tc>
          <w:tcPr>
            <w:tcW w:w="694" w:type="dxa"/>
          </w:tcPr>
          <w:p w14:paraId="5FD68655" w14:textId="64DBCF30" w:rsidR="0094317A" w:rsidRPr="00FE0BCA" w:rsidRDefault="00AC3DFE" w:rsidP="0094317A">
            <w:pPr>
              <w:rPr>
                <w:rFonts w:asciiTheme="majorBidi" w:hAnsiTheme="majorBidi" w:cstheme="majorBidi"/>
              </w:rPr>
            </w:pPr>
            <w:r w:rsidRPr="00FE0BCA">
              <w:rPr>
                <w:rFonts w:asciiTheme="majorBidi" w:hAnsiTheme="majorBidi" w:cstheme="majorBidi"/>
              </w:rPr>
              <w:t>2</w:t>
            </w:r>
          </w:p>
        </w:tc>
        <w:tc>
          <w:tcPr>
            <w:tcW w:w="1440" w:type="dxa"/>
          </w:tcPr>
          <w:p w14:paraId="43EC4671" w14:textId="33767D77" w:rsidR="0094317A" w:rsidRPr="00FE0BCA" w:rsidRDefault="0094317A" w:rsidP="0094317A">
            <w:pPr>
              <w:rPr>
                <w:rFonts w:asciiTheme="majorBidi" w:hAnsiTheme="majorBidi" w:cstheme="majorBidi"/>
              </w:rPr>
            </w:pPr>
            <w:r w:rsidRPr="00FE0BCA">
              <w:rPr>
                <w:rFonts w:asciiTheme="majorBidi" w:hAnsiTheme="majorBidi" w:cstheme="majorBidi"/>
              </w:rPr>
              <w:t>A1, B</w:t>
            </w:r>
            <w:r w:rsidR="00217A3C" w:rsidRPr="00FE0BCA">
              <w:rPr>
                <w:rFonts w:asciiTheme="majorBidi" w:hAnsiTheme="majorBidi" w:cstheme="majorBidi"/>
              </w:rPr>
              <w:t>1</w:t>
            </w:r>
            <w:r w:rsidRPr="00FE0BCA">
              <w:rPr>
                <w:rFonts w:asciiTheme="majorBidi" w:hAnsiTheme="majorBidi" w:cstheme="majorBidi"/>
              </w:rPr>
              <w:t>, B3</w:t>
            </w:r>
          </w:p>
        </w:tc>
        <w:tc>
          <w:tcPr>
            <w:tcW w:w="2361" w:type="dxa"/>
          </w:tcPr>
          <w:p w14:paraId="7C87E7AB" w14:textId="159A887C" w:rsidR="0094317A" w:rsidRPr="00842BEE" w:rsidRDefault="0094317A" w:rsidP="0094317A">
            <w:pPr>
              <w:rPr>
                <w:rFonts w:asciiTheme="majorBidi" w:eastAsia="Segoe UI" w:hAnsiTheme="majorBidi" w:cstheme="majorBidi"/>
                <w:b/>
                <w:color w:val="000000"/>
              </w:rPr>
            </w:pPr>
            <w:r w:rsidRPr="00842BEE">
              <w:rPr>
                <w:rFonts w:asciiTheme="majorBidi" w:eastAsia="Segoe UI" w:hAnsiTheme="majorBidi" w:cstheme="majorBidi"/>
                <w:b/>
                <w:color w:val="000000"/>
              </w:rPr>
              <w:t>Implement Server Hardening Solutions</w:t>
            </w:r>
          </w:p>
          <w:p w14:paraId="2701796B" w14:textId="41FAE7EA" w:rsidR="0094317A" w:rsidRPr="00842BEE" w:rsidRDefault="0094317A" w:rsidP="0094317A">
            <w:pPr>
              <w:rPr>
                <w:rFonts w:asciiTheme="majorBidi" w:eastAsia="Segoe UI" w:hAnsiTheme="majorBidi" w:cstheme="majorBidi"/>
                <w:color w:val="000000"/>
              </w:rPr>
            </w:pPr>
            <w:r w:rsidRPr="00842BEE">
              <w:rPr>
                <w:rFonts w:asciiTheme="majorBidi" w:eastAsia="Segoe UI" w:hAnsiTheme="majorBidi" w:cstheme="majorBidi"/>
                <w:color w:val="000000"/>
              </w:rPr>
              <w:t>Implement malware protection</w:t>
            </w:r>
          </w:p>
          <w:p w14:paraId="04A2A1EC" w14:textId="77777777" w:rsidR="0094317A" w:rsidRPr="00842BEE" w:rsidRDefault="0094317A" w:rsidP="0094317A">
            <w:pPr>
              <w:rPr>
                <w:rFonts w:asciiTheme="majorBidi" w:eastAsia="Segoe UI" w:hAnsiTheme="majorBidi" w:cstheme="majorBidi"/>
                <w:color w:val="000000"/>
              </w:rPr>
            </w:pPr>
          </w:p>
          <w:p w14:paraId="5A57358A" w14:textId="62A7EAEB" w:rsidR="0094317A" w:rsidRPr="00842BEE" w:rsidRDefault="0094317A" w:rsidP="0094317A">
            <w:pPr>
              <w:rPr>
                <w:rFonts w:asciiTheme="majorBidi" w:eastAsia="Segoe UI" w:hAnsiTheme="majorBidi" w:cstheme="majorBidi"/>
                <w:color w:val="000000"/>
              </w:rPr>
            </w:pPr>
            <w:r w:rsidRPr="00842BEE">
              <w:rPr>
                <w:rFonts w:asciiTheme="majorBidi" w:eastAsia="Segoe UI" w:hAnsiTheme="majorBidi" w:cstheme="majorBidi"/>
                <w:color w:val="000000"/>
              </w:rPr>
              <w:t>Protect credentials</w:t>
            </w:r>
          </w:p>
        </w:tc>
        <w:tc>
          <w:tcPr>
            <w:tcW w:w="1599" w:type="dxa"/>
          </w:tcPr>
          <w:p w14:paraId="5EADDCD4" w14:textId="57528F57" w:rsidR="0094317A" w:rsidRPr="00FE0BCA" w:rsidRDefault="0094317A" w:rsidP="0094317A">
            <w:pPr>
              <w:rPr>
                <w:rFonts w:asciiTheme="majorBidi" w:hAnsiTheme="majorBidi" w:cstheme="majorBidi"/>
              </w:rPr>
            </w:pPr>
            <w:r w:rsidRPr="00FE0BCA">
              <w:rPr>
                <w:rFonts w:asciiTheme="majorBidi" w:hAnsiTheme="majorBidi" w:cstheme="majorBidi"/>
              </w:rPr>
              <w:t xml:space="preserve">Lecture/ Lab </w:t>
            </w:r>
            <w:proofErr w:type="spellStart"/>
            <w:r w:rsidRPr="00FE0BCA">
              <w:rPr>
                <w:rFonts w:asciiTheme="majorBidi" w:hAnsiTheme="majorBidi" w:cstheme="majorBidi"/>
              </w:rPr>
              <w:t>Demonstra</w:t>
            </w:r>
            <w:proofErr w:type="spellEnd"/>
            <w:r w:rsidRPr="00FE0BCA">
              <w:rPr>
                <w:rFonts w:asciiTheme="majorBidi" w:hAnsiTheme="majorBidi" w:cstheme="majorBidi"/>
              </w:rPr>
              <w:t xml:space="preserve">- </w:t>
            </w:r>
            <w:proofErr w:type="spellStart"/>
            <w:r w:rsidRPr="00FE0BCA">
              <w:rPr>
                <w:rFonts w:asciiTheme="majorBidi" w:hAnsiTheme="majorBidi" w:cstheme="majorBidi"/>
              </w:rPr>
              <w:t>tion</w:t>
            </w:r>
            <w:proofErr w:type="spellEnd"/>
            <w:r w:rsidR="00F40E1F" w:rsidRPr="00FE0BCA">
              <w:rPr>
                <w:rFonts w:asciiTheme="majorBidi" w:hAnsiTheme="majorBidi" w:cstheme="majorBidi"/>
              </w:rPr>
              <w:t xml:space="preserve"> / In-Class Supervised work</w:t>
            </w:r>
          </w:p>
        </w:tc>
        <w:tc>
          <w:tcPr>
            <w:tcW w:w="1705" w:type="dxa"/>
          </w:tcPr>
          <w:p w14:paraId="1F95318E" w14:textId="77777777" w:rsidR="0094317A" w:rsidRPr="00FE0BCA" w:rsidRDefault="0094317A" w:rsidP="0094317A">
            <w:pPr>
              <w:rPr>
                <w:rFonts w:asciiTheme="majorBidi" w:hAnsiTheme="majorBidi" w:cstheme="majorBidi"/>
              </w:rPr>
            </w:pPr>
            <w:r w:rsidRPr="00FE0BCA">
              <w:rPr>
                <w:rFonts w:asciiTheme="majorBidi" w:hAnsiTheme="majorBidi" w:cstheme="majorBidi"/>
              </w:rPr>
              <w:t>In-Lab</w:t>
            </w:r>
          </w:p>
          <w:p w14:paraId="4EFD87DB" w14:textId="2D5F2B89" w:rsidR="0094317A" w:rsidRPr="00FE0BCA" w:rsidRDefault="0094317A" w:rsidP="0094317A">
            <w:pPr>
              <w:rPr>
                <w:rFonts w:asciiTheme="majorBidi" w:hAnsiTheme="majorBidi" w:cstheme="majorBidi"/>
              </w:rPr>
            </w:pPr>
            <w:r w:rsidRPr="00FE0BCA">
              <w:rPr>
                <w:rFonts w:asciiTheme="majorBidi" w:hAnsiTheme="majorBidi" w:cstheme="majorBidi"/>
              </w:rPr>
              <w:t>Exercises</w:t>
            </w:r>
            <w:r w:rsidR="00217A3C" w:rsidRPr="00FE0BCA">
              <w:rPr>
                <w:rFonts w:asciiTheme="majorBidi" w:hAnsiTheme="majorBidi" w:cstheme="majorBidi"/>
              </w:rPr>
              <w:t xml:space="preserve"> / Case study</w:t>
            </w:r>
          </w:p>
        </w:tc>
      </w:tr>
      <w:tr w:rsidR="00B921C7" w:rsidRPr="00FE0BCA" w14:paraId="4DAD3B26" w14:textId="77777777" w:rsidTr="00842BEE">
        <w:tc>
          <w:tcPr>
            <w:tcW w:w="844" w:type="dxa"/>
          </w:tcPr>
          <w:p w14:paraId="2FCEB633" w14:textId="77777777" w:rsidR="00AC3DFE" w:rsidRPr="00FE0BCA" w:rsidRDefault="00AC3DFE" w:rsidP="00AC3DFE">
            <w:pPr>
              <w:rPr>
                <w:rFonts w:asciiTheme="majorBidi" w:hAnsiTheme="majorBidi" w:cstheme="majorBidi"/>
              </w:rPr>
            </w:pPr>
            <w:r w:rsidRPr="00FE0BCA">
              <w:rPr>
                <w:rFonts w:asciiTheme="majorBidi" w:hAnsiTheme="majorBidi" w:cstheme="majorBidi"/>
              </w:rPr>
              <w:t>4</w:t>
            </w:r>
          </w:p>
        </w:tc>
        <w:tc>
          <w:tcPr>
            <w:tcW w:w="707" w:type="dxa"/>
          </w:tcPr>
          <w:p w14:paraId="30AEA284" w14:textId="0581D44C"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283081D8" w14:textId="60BA2D37"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67F20199" w14:textId="27BCC502" w:rsidR="00AC3DFE" w:rsidRPr="00FE0BCA" w:rsidRDefault="00AC3DFE" w:rsidP="00AC3DFE">
            <w:pPr>
              <w:rPr>
                <w:rFonts w:asciiTheme="majorBidi" w:hAnsiTheme="majorBidi" w:cstheme="majorBidi"/>
              </w:rPr>
            </w:pPr>
            <w:r w:rsidRPr="00FE0BCA">
              <w:rPr>
                <w:rFonts w:asciiTheme="majorBidi" w:hAnsiTheme="majorBidi" w:cstheme="majorBidi"/>
              </w:rPr>
              <w:t>A1, B</w:t>
            </w:r>
            <w:r w:rsidR="00217A3C" w:rsidRPr="00FE0BCA">
              <w:rPr>
                <w:rFonts w:asciiTheme="majorBidi" w:hAnsiTheme="majorBidi" w:cstheme="majorBidi"/>
              </w:rPr>
              <w:t>1</w:t>
            </w:r>
            <w:r w:rsidRPr="00FE0BCA">
              <w:rPr>
                <w:rFonts w:asciiTheme="majorBidi" w:hAnsiTheme="majorBidi" w:cstheme="majorBidi"/>
              </w:rPr>
              <w:t>, B3</w:t>
            </w:r>
          </w:p>
        </w:tc>
        <w:tc>
          <w:tcPr>
            <w:tcW w:w="2361" w:type="dxa"/>
          </w:tcPr>
          <w:p w14:paraId="2904A3DA" w14:textId="77777777" w:rsidR="00AC3DFE" w:rsidRPr="00842BEE" w:rsidRDefault="00AC3DFE" w:rsidP="00AC3DFE">
            <w:pPr>
              <w:rPr>
                <w:rFonts w:asciiTheme="majorBidi" w:eastAsia="Segoe UI" w:hAnsiTheme="majorBidi" w:cstheme="majorBidi"/>
                <w:b/>
                <w:color w:val="000000"/>
              </w:rPr>
            </w:pPr>
            <w:r w:rsidRPr="00842BEE">
              <w:rPr>
                <w:rFonts w:asciiTheme="majorBidi" w:eastAsia="Segoe UI" w:hAnsiTheme="majorBidi" w:cstheme="majorBidi"/>
                <w:b/>
                <w:color w:val="000000"/>
              </w:rPr>
              <w:t>Implement Server Hardening Solutions</w:t>
            </w:r>
          </w:p>
          <w:p w14:paraId="794802D6" w14:textId="77777777" w:rsidR="00AC3DFE" w:rsidRPr="00842BEE" w:rsidRDefault="00AC3DFE" w:rsidP="00AC3DFE">
            <w:pPr>
              <w:rPr>
                <w:rFonts w:asciiTheme="majorBidi" w:eastAsia="Segoe UI" w:hAnsiTheme="majorBidi" w:cstheme="majorBidi"/>
                <w:color w:val="000000"/>
              </w:rPr>
            </w:pPr>
          </w:p>
          <w:p w14:paraId="65797EBF" w14:textId="77777777" w:rsidR="00AC3DFE" w:rsidRPr="00842BEE" w:rsidRDefault="00AC3DFE" w:rsidP="00AC3DFE">
            <w:pPr>
              <w:rPr>
                <w:rFonts w:asciiTheme="majorBidi" w:eastAsia="Segoe UI" w:hAnsiTheme="majorBidi" w:cstheme="majorBidi"/>
                <w:color w:val="000000"/>
              </w:rPr>
            </w:pPr>
            <w:r w:rsidRPr="00842BEE">
              <w:rPr>
                <w:rFonts w:asciiTheme="majorBidi" w:eastAsia="Segoe UI" w:hAnsiTheme="majorBidi" w:cstheme="majorBidi"/>
                <w:color w:val="000000"/>
              </w:rPr>
              <w:t>Create security baselines</w:t>
            </w:r>
          </w:p>
          <w:p w14:paraId="4A344B62" w14:textId="5AA1C6FF" w:rsidR="00AC3DFE" w:rsidRPr="00842BEE" w:rsidRDefault="00AC3DFE" w:rsidP="00AC3DFE">
            <w:pPr>
              <w:rPr>
                <w:rFonts w:asciiTheme="majorBidi" w:eastAsia="Segoe UI" w:hAnsiTheme="majorBidi" w:cstheme="majorBidi"/>
                <w:color w:val="000000"/>
              </w:rPr>
            </w:pPr>
          </w:p>
        </w:tc>
        <w:tc>
          <w:tcPr>
            <w:tcW w:w="1599" w:type="dxa"/>
          </w:tcPr>
          <w:p w14:paraId="533CD1A8" w14:textId="1551EEB9" w:rsidR="00AC3DFE" w:rsidRPr="00FE0BCA" w:rsidRDefault="00AC3DFE" w:rsidP="00F40E1F">
            <w:pPr>
              <w:rPr>
                <w:rFonts w:asciiTheme="majorBidi" w:hAnsiTheme="majorBidi" w:cstheme="majorBidi"/>
              </w:rPr>
            </w:pPr>
            <w:r w:rsidRPr="00FE0BCA">
              <w:rPr>
                <w:rFonts w:asciiTheme="majorBidi" w:hAnsiTheme="majorBidi" w:cstheme="majorBidi"/>
              </w:rPr>
              <w:t xml:space="preserve">Lecture/ Lab </w:t>
            </w:r>
            <w:proofErr w:type="spellStart"/>
            <w:r w:rsidRPr="00FE0BCA">
              <w:rPr>
                <w:rFonts w:asciiTheme="majorBidi" w:hAnsiTheme="majorBidi" w:cstheme="majorBidi"/>
              </w:rPr>
              <w:t>Demonstra</w:t>
            </w:r>
            <w:proofErr w:type="spellEnd"/>
            <w:r w:rsidRPr="00FE0BCA">
              <w:rPr>
                <w:rFonts w:asciiTheme="majorBidi" w:hAnsiTheme="majorBidi" w:cstheme="majorBidi"/>
              </w:rPr>
              <w:t xml:space="preserve">- </w:t>
            </w:r>
            <w:proofErr w:type="spellStart"/>
            <w:r w:rsidRPr="00FE0BCA">
              <w:rPr>
                <w:rFonts w:asciiTheme="majorBidi" w:hAnsiTheme="majorBidi" w:cstheme="majorBidi"/>
              </w:rPr>
              <w:t>tion</w:t>
            </w:r>
            <w:proofErr w:type="spellEnd"/>
            <w:r w:rsidR="00217A3C" w:rsidRPr="00FE0BCA">
              <w:rPr>
                <w:rFonts w:asciiTheme="majorBidi" w:hAnsiTheme="majorBidi" w:cstheme="majorBidi"/>
              </w:rPr>
              <w:t xml:space="preserve"> / </w:t>
            </w:r>
            <w:r w:rsidR="00F40E1F" w:rsidRPr="00FE0BCA">
              <w:rPr>
                <w:rFonts w:asciiTheme="majorBidi" w:hAnsiTheme="majorBidi" w:cstheme="majorBidi"/>
              </w:rPr>
              <w:t>In-Lab Supervised Work</w:t>
            </w:r>
          </w:p>
        </w:tc>
        <w:tc>
          <w:tcPr>
            <w:tcW w:w="1705" w:type="dxa"/>
          </w:tcPr>
          <w:p w14:paraId="0EB05298" w14:textId="77777777" w:rsidR="00AC3DFE" w:rsidRPr="00FE0BCA" w:rsidRDefault="00AC3DFE" w:rsidP="00AC3DFE">
            <w:pPr>
              <w:rPr>
                <w:rFonts w:asciiTheme="majorBidi" w:hAnsiTheme="majorBidi" w:cstheme="majorBidi"/>
              </w:rPr>
            </w:pPr>
            <w:r w:rsidRPr="00FE0BCA">
              <w:rPr>
                <w:rFonts w:asciiTheme="majorBidi" w:hAnsiTheme="majorBidi" w:cstheme="majorBidi"/>
              </w:rPr>
              <w:t>In-Lab</w:t>
            </w:r>
          </w:p>
          <w:p w14:paraId="5F43F8D0" w14:textId="7DB75C15" w:rsidR="00AC3DFE" w:rsidRPr="00FE0BCA" w:rsidRDefault="00AC3DFE" w:rsidP="00AC3DFE">
            <w:pPr>
              <w:rPr>
                <w:rFonts w:asciiTheme="majorBidi" w:hAnsiTheme="majorBidi" w:cstheme="majorBidi"/>
              </w:rPr>
            </w:pPr>
            <w:r w:rsidRPr="00FE0BCA">
              <w:rPr>
                <w:rFonts w:asciiTheme="majorBidi" w:hAnsiTheme="majorBidi" w:cstheme="majorBidi"/>
              </w:rPr>
              <w:t>Exercises</w:t>
            </w:r>
            <w:r w:rsidR="00817AA4" w:rsidRPr="00FE0BCA">
              <w:rPr>
                <w:rFonts w:asciiTheme="majorBidi" w:hAnsiTheme="majorBidi" w:cstheme="majorBidi"/>
              </w:rPr>
              <w:t xml:space="preserve">/ </w:t>
            </w:r>
            <w:r w:rsidR="00217A3C" w:rsidRPr="00FE0BCA">
              <w:rPr>
                <w:rFonts w:asciiTheme="majorBidi" w:hAnsiTheme="majorBidi" w:cstheme="majorBidi"/>
              </w:rPr>
              <w:t>Case study</w:t>
            </w:r>
          </w:p>
        </w:tc>
      </w:tr>
      <w:tr w:rsidR="00B921C7" w:rsidRPr="00FE0BCA" w14:paraId="3F0595CB" w14:textId="77777777" w:rsidTr="00842BEE">
        <w:tc>
          <w:tcPr>
            <w:tcW w:w="844" w:type="dxa"/>
          </w:tcPr>
          <w:p w14:paraId="09C2F6C0" w14:textId="77777777" w:rsidR="00AC3DFE" w:rsidRPr="00FE0BCA" w:rsidRDefault="00AC3DFE" w:rsidP="00AC3DFE">
            <w:pPr>
              <w:rPr>
                <w:rFonts w:asciiTheme="majorBidi" w:hAnsiTheme="majorBidi" w:cstheme="majorBidi"/>
              </w:rPr>
            </w:pPr>
            <w:r w:rsidRPr="00FE0BCA">
              <w:rPr>
                <w:rFonts w:asciiTheme="majorBidi" w:hAnsiTheme="majorBidi" w:cstheme="majorBidi"/>
              </w:rPr>
              <w:t>5</w:t>
            </w:r>
          </w:p>
        </w:tc>
        <w:tc>
          <w:tcPr>
            <w:tcW w:w="707" w:type="dxa"/>
          </w:tcPr>
          <w:p w14:paraId="511BFE01" w14:textId="052A6FBC"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1780E457" w14:textId="480D32C6"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46C4A71C" w14:textId="518AFF5A" w:rsidR="00AC3DFE" w:rsidRPr="00FE0BCA" w:rsidRDefault="00E02B2A" w:rsidP="00AC3DFE">
            <w:pPr>
              <w:rPr>
                <w:rFonts w:asciiTheme="majorBidi" w:eastAsia="Segoe UI" w:hAnsiTheme="majorBidi" w:cstheme="majorBidi"/>
                <w:color w:val="000000"/>
              </w:rPr>
            </w:pPr>
            <w:r w:rsidRPr="00FE0BCA">
              <w:rPr>
                <w:rFonts w:asciiTheme="majorBidi" w:eastAsia="Segoe UI" w:hAnsiTheme="majorBidi" w:cstheme="majorBidi"/>
                <w:color w:val="000000"/>
              </w:rPr>
              <w:t>A1,A2, B2,D1, D3</w:t>
            </w:r>
          </w:p>
        </w:tc>
        <w:tc>
          <w:tcPr>
            <w:tcW w:w="2361" w:type="dxa"/>
          </w:tcPr>
          <w:p w14:paraId="3159BE49" w14:textId="77777777" w:rsidR="00AC3DFE" w:rsidRPr="00842BEE" w:rsidRDefault="00AC3DFE" w:rsidP="00AC3DFE">
            <w:pPr>
              <w:rPr>
                <w:rFonts w:asciiTheme="majorBidi" w:eastAsia="Segoe UI" w:hAnsiTheme="majorBidi" w:cstheme="majorBidi"/>
                <w:b/>
                <w:color w:val="000000"/>
              </w:rPr>
            </w:pPr>
            <w:r w:rsidRPr="00842BEE">
              <w:rPr>
                <w:rFonts w:asciiTheme="majorBidi" w:eastAsia="Segoe UI" w:hAnsiTheme="majorBidi" w:cstheme="majorBidi"/>
                <w:b/>
                <w:color w:val="000000"/>
              </w:rPr>
              <w:t>Secure a Virtualization Infrastructure</w:t>
            </w:r>
          </w:p>
          <w:p w14:paraId="39ABADCF" w14:textId="1D25AC83" w:rsidR="00AC3DFE" w:rsidRPr="00842BEE" w:rsidRDefault="00AC3DFE" w:rsidP="00AC3DFE">
            <w:pPr>
              <w:rPr>
                <w:rFonts w:asciiTheme="majorBidi" w:eastAsia="Segoe UI" w:hAnsiTheme="majorBidi" w:cstheme="majorBidi"/>
                <w:color w:val="000000"/>
              </w:rPr>
            </w:pPr>
            <w:r w:rsidRPr="00842BEE">
              <w:rPr>
                <w:rFonts w:asciiTheme="majorBidi" w:eastAsia="Segoe UI" w:hAnsiTheme="majorBidi" w:cstheme="majorBidi"/>
                <w:color w:val="000000"/>
              </w:rPr>
              <w:t>Design Guarded Fabric solution</w:t>
            </w:r>
          </w:p>
          <w:p w14:paraId="014BBE48" w14:textId="0A37BA5D" w:rsidR="00AC3DFE" w:rsidRPr="00842BEE" w:rsidRDefault="00AC3DFE" w:rsidP="00AC3DFE">
            <w:pPr>
              <w:rPr>
                <w:rFonts w:asciiTheme="majorBidi" w:eastAsia="Segoe UI" w:hAnsiTheme="majorBidi" w:cstheme="majorBidi"/>
                <w:color w:val="000000"/>
              </w:rPr>
            </w:pPr>
          </w:p>
        </w:tc>
        <w:tc>
          <w:tcPr>
            <w:tcW w:w="1599" w:type="dxa"/>
          </w:tcPr>
          <w:p w14:paraId="51CF9337" w14:textId="2D64A0B3" w:rsidR="00AC3DFE" w:rsidRPr="00FE0BCA" w:rsidRDefault="00AC3DFE" w:rsidP="00F40E1F">
            <w:pPr>
              <w:rPr>
                <w:rFonts w:asciiTheme="majorBidi" w:hAnsiTheme="majorBidi" w:cstheme="majorBidi"/>
              </w:rPr>
            </w:pPr>
            <w:r w:rsidRPr="00FE0BCA">
              <w:rPr>
                <w:rFonts w:asciiTheme="majorBidi" w:hAnsiTheme="majorBidi" w:cstheme="majorBidi"/>
              </w:rPr>
              <w:t xml:space="preserve">Lecture/ </w:t>
            </w:r>
            <w:r w:rsidR="00F40E1F" w:rsidRPr="00FE0BCA">
              <w:rPr>
                <w:rFonts w:asciiTheme="majorBidi" w:hAnsiTheme="majorBidi" w:cstheme="majorBidi"/>
              </w:rPr>
              <w:t xml:space="preserve"> In-Class Supervised work / Lab </w:t>
            </w:r>
            <w:proofErr w:type="spellStart"/>
            <w:r w:rsidR="00F40E1F" w:rsidRPr="00FE0BCA">
              <w:rPr>
                <w:rFonts w:asciiTheme="majorBidi" w:hAnsiTheme="majorBidi" w:cstheme="majorBidi"/>
              </w:rPr>
              <w:t>Demonstra</w:t>
            </w:r>
            <w:proofErr w:type="spellEnd"/>
            <w:r w:rsidR="00F40E1F" w:rsidRPr="00FE0BCA">
              <w:rPr>
                <w:rFonts w:asciiTheme="majorBidi" w:hAnsiTheme="majorBidi" w:cstheme="majorBidi"/>
              </w:rPr>
              <w:t xml:space="preserve">- </w:t>
            </w:r>
            <w:proofErr w:type="spellStart"/>
            <w:r w:rsidR="00F40E1F" w:rsidRPr="00FE0BCA">
              <w:rPr>
                <w:rFonts w:asciiTheme="majorBidi" w:hAnsiTheme="majorBidi" w:cstheme="majorBidi"/>
              </w:rPr>
              <w:t>tion</w:t>
            </w:r>
            <w:proofErr w:type="spellEnd"/>
          </w:p>
        </w:tc>
        <w:tc>
          <w:tcPr>
            <w:tcW w:w="1705" w:type="dxa"/>
          </w:tcPr>
          <w:p w14:paraId="44D5015F" w14:textId="77777777" w:rsidR="00F40E1F" w:rsidRPr="00FE0BCA" w:rsidRDefault="00F40E1F" w:rsidP="00F40E1F">
            <w:pPr>
              <w:rPr>
                <w:rFonts w:asciiTheme="majorBidi" w:hAnsiTheme="majorBidi" w:cstheme="majorBidi"/>
              </w:rPr>
            </w:pPr>
            <w:r w:rsidRPr="00FE0BCA">
              <w:rPr>
                <w:rFonts w:asciiTheme="majorBidi" w:hAnsiTheme="majorBidi" w:cstheme="majorBidi"/>
              </w:rPr>
              <w:t>In-Lab</w:t>
            </w:r>
          </w:p>
          <w:p w14:paraId="2CC1DA32" w14:textId="06D0EE15" w:rsidR="00AC3DFE" w:rsidRPr="00FE0BCA" w:rsidRDefault="00F40E1F" w:rsidP="00F40E1F">
            <w:pPr>
              <w:rPr>
                <w:rFonts w:asciiTheme="majorBidi" w:hAnsiTheme="majorBidi" w:cstheme="majorBidi"/>
              </w:rPr>
            </w:pPr>
            <w:r w:rsidRPr="00FE0BCA">
              <w:rPr>
                <w:rFonts w:asciiTheme="majorBidi" w:hAnsiTheme="majorBidi" w:cstheme="majorBidi"/>
              </w:rPr>
              <w:t xml:space="preserve">Exercises / </w:t>
            </w:r>
            <w:r w:rsidR="00217A3C" w:rsidRPr="00FE0BCA">
              <w:rPr>
                <w:rFonts w:asciiTheme="majorBidi" w:hAnsiTheme="majorBidi" w:cstheme="majorBidi"/>
              </w:rPr>
              <w:t xml:space="preserve">Assignment - </w:t>
            </w:r>
            <w:r w:rsidR="00817AA4" w:rsidRPr="00FE0BCA">
              <w:rPr>
                <w:rFonts w:asciiTheme="majorBidi" w:hAnsiTheme="majorBidi" w:cstheme="majorBidi"/>
              </w:rPr>
              <w:t>1</w:t>
            </w:r>
          </w:p>
          <w:p w14:paraId="234F94A0" w14:textId="118AAA6B" w:rsidR="00817AA4" w:rsidRPr="00FE0BCA" w:rsidRDefault="00817AA4" w:rsidP="00AC3DFE">
            <w:pPr>
              <w:rPr>
                <w:rFonts w:asciiTheme="majorBidi" w:hAnsiTheme="majorBidi" w:cstheme="majorBidi"/>
              </w:rPr>
            </w:pPr>
            <w:r w:rsidRPr="00FE0BCA">
              <w:rPr>
                <w:rFonts w:asciiTheme="majorBidi" w:hAnsiTheme="majorBidi" w:cstheme="majorBidi"/>
              </w:rPr>
              <w:t>(Week 5)</w:t>
            </w:r>
          </w:p>
        </w:tc>
      </w:tr>
      <w:tr w:rsidR="00B921C7" w:rsidRPr="00FE0BCA" w14:paraId="490446E6" w14:textId="77777777" w:rsidTr="00842BEE">
        <w:tc>
          <w:tcPr>
            <w:tcW w:w="844" w:type="dxa"/>
          </w:tcPr>
          <w:p w14:paraId="54505427" w14:textId="77777777" w:rsidR="00AC3DFE" w:rsidRPr="00FE0BCA" w:rsidRDefault="00AC3DFE" w:rsidP="00AC3DFE">
            <w:pPr>
              <w:rPr>
                <w:rFonts w:asciiTheme="majorBidi" w:hAnsiTheme="majorBidi" w:cstheme="majorBidi"/>
              </w:rPr>
            </w:pPr>
            <w:r w:rsidRPr="00FE0BCA">
              <w:rPr>
                <w:rFonts w:asciiTheme="majorBidi" w:hAnsiTheme="majorBidi" w:cstheme="majorBidi"/>
              </w:rPr>
              <w:lastRenderedPageBreak/>
              <w:t>6</w:t>
            </w:r>
          </w:p>
        </w:tc>
        <w:tc>
          <w:tcPr>
            <w:tcW w:w="707" w:type="dxa"/>
          </w:tcPr>
          <w:p w14:paraId="3BBDA2FD" w14:textId="0B715E50"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28B939FB" w14:textId="173BDD96"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64F2158B" w14:textId="7EBC3F1F" w:rsidR="00AC3DFE" w:rsidRPr="00FE0BCA" w:rsidRDefault="00AC3DFE" w:rsidP="00E02B2A">
            <w:pPr>
              <w:rPr>
                <w:rFonts w:asciiTheme="majorBidi" w:eastAsia="Segoe UI" w:hAnsiTheme="majorBidi" w:cstheme="majorBidi"/>
                <w:color w:val="000000"/>
              </w:rPr>
            </w:pPr>
            <w:r w:rsidRPr="00FE0BCA">
              <w:rPr>
                <w:rFonts w:asciiTheme="majorBidi" w:eastAsia="Segoe UI" w:hAnsiTheme="majorBidi" w:cstheme="majorBidi"/>
                <w:color w:val="000000"/>
              </w:rPr>
              <w:t>B3,C1</w:t>
            </w:r>
          </w:p>
        </w:tc>
        <w:tc>
          <w:tcPr>
            <w:tcW w:w="2361" w:type="dxa"/>
          </w:tcPr>
          <w:p w14:paraId="2FCCEFB0" w14:textId="77777777" w:rsidR="00AC3DFE" w:rsidRPr="00842BEE" w:rsidRDefault="00AC3DFE" w:rsidP="00AC3DFE">
            <w:pPr>
              <w:rPr>
                <w:rFonts w:asciiTheme="majorBidi" w:eastAsia="Segoe UI" w:hAnsiTheme="majorBidi" w:cstheme="majorBidi"/>
                <w:b/>
                <w:color w:val="000000"/>
              </w:rPr>
            </w:pPr>
            <w:r w:rsidRPr="00842BEE">
              <w:rPr>
                <w:rFonts w:asciiTheme="majorBidi" w:eastAsia="Segoe UI" w:hAnsiTheme="majorBidi" w:cstheme="majorBidi"/>
                <w:b/>
                <w:color w:val="000000"/>
              </w:rPr>
              <w:t>Secure a Virtualization Infrastructure</w:t>
            </w:r>
          </w:p>
          <w:p w14:paraId="36315AA6" w14:textId="21330E28" w:rsidR="00AC3DFE" w:rsidRPr="00842BEE" w:rsidRDefault="00AC3DFE" w:rsidP="00AC3DFE">
            <w:pPr>
              <w:rPr>
                <w:rFonts w:asciiTheme="majorBidi" w:hAnsiTheme="majorBidi" w:cstheme="majorBidi"/>
              </w:rPr>
            </w:pPr>
            <w:r w:rsidRPr="00842BEE">
              <w:rPr>
                <w:rFonts w:asciiTheme="majorBidi" w:hAnsiTheme="majorBidi" w:cstheme="majorBidi"/>
              </w:rPr>
              <w:t>Synthesize the shielded and encryption-supported VMs</w:t>
            </w:r>
          </w:p>
        </w:tc>
        <w:tc>
          <w:tcPr>
            <w:tcW w:w="1599" w:type="dxa"/>
          </w:tcPr>
          <w:p w14:paraId="1E6F7463" w14:textId="6912EF2B" w:rsidR="00AC3DFE" w:rsidRPr="00FE0BCA" w:rsidRDefault="00AC3DFE" w:rsidP="00AC3DFE">
            <w:pPr>
              <w:rPr>
                <w:rFonts w:asciiTheme="majorBidi" w:hAnsiTheme="majorBidi" w:cstheme="majorBidi"/>
              </w:rPr>
            </w:pPr>
            <w:r w:rsidRPr="00FE0BCA">
              <w:rPr>
                <w:rFonts w:asciiTheme="majorBidi" w:hAnsiTheme="majorBidi" w:cstheme="majorBidi"/>
              </w:rPr>
              <w:t>Lecture</w:t>
            </w:r>
            <w:r w:rsidR="00F40E1F" w:rsidRPr="00FE0BCA">
              <w:rPr>
                <w:rFonts w:asciiTheme="majorBidi" w:hAnsiTheme="majorBidi" w:cstheme="majorBidi"/>
              </w:rPr>
              <w:t xml:space="preserve"> / In-Class Supervised work / Lab </w:t>
            </w:r>
            <w:proofErr w:type="spellStart"/>
            <w:r w:rsidR="00F40E1F" w:rsidRPr="00FE0BCA">
              <w:rPr>
                <w:rFonts w:asciiTheme="majorBidi" w:hAnsiTheme="majorBidi" w:cstheme="majorBidi"/>
              </w:rPr>
              <w:t>Demonstra</w:t>
            </w:r>
            <w:proofErr w:type="spellEnd"/>
            <w:r w:rsidR="00F40E1F" w:rsidRPr="00FE0BCA">
              <w:rPr>
                <w:rFonts w:asciiTheme="majorBidi" w:hAnsiTheme="majorBidi" w:cstheme="majorBidi"/>
              </w:rPr>
              <w:t xml:space="preserve">- </w:t>
            </w:r>
            <w:proofErr w:type="spellStart"/>
            <w:r w:rsidR="00F40E1F" w:rsidRPr="00FE0BCA">
              <w:rPr>
                <w:rFonts w:asciiTheme="majorBidi" w:hAnsiTheme="majorBidi" w:cstheme="majorBidi"/>
              </w:rPr>
              <w:t>tion</w:t>
            </w:r>
            <w:proofErr w:type="spellEnd"/>
          </w:p>
        </w:tc>
        <w:tc>
          <w:tcPr>
            <w:tcW w:w="1705" w:type="dxa"/>
          </w:tcPr>
          <w:p w14:paraId="687F32B9" w14:textId="77777777" w:rsidR="00AC3DFE" w:rsidRPr="00FE0BCA" w:rsidRDefault="00AC3DFE" w:rsidP="00AC3DFE">
            <w:pPr>
              <w:rPr>
                <w:rFonts w:asciiTheme="majorBidi" w:hAnsiTheme="majorBidi" w:cstheme="majorBidi"/>
              </w:rPr>
            </w:pPr>
            <w:r w:rsidRPr="00FE0BCA">
              <w:rPr>
                <w:rFonts w:asciiTheme="majorBidi" w:hAnsiTheme="majorBidi" w:cstheme="majorBidi"/>
              </w:rPr>
              <w:t>In-Lab</w:t>
            </w:r>
          </w:p>
          <w:p w14:paraId="34D0CAE3" w14:textId="5C730DEA" w:rsidR="00AC3DFE" w:rsidRPr="00FE0BCA" w:rsidRDefault="00AC3DFE" w:rsidP="00E02B2A">
            <w:pPr>
              <w:rPr>
                <w:rFonts w:asciiTheme="majorBidi" w:hAnsiTheme="majorBidi" w:cstheme="majorBidi"/>
              </w:rPr>
            </w:pPr>
            <w:r w:rsidRPr="00FE0BCA">
              <w:rPr>
                <w:rFonts w:asciiTheme="majorBidi" w:hAnsiTheme="majorBidi" w:cstheme="majorBidi"/>
              </w:rPr>
              <w:t>Exercises</w:t>
            </w:r>
            <w:r w:rsidR="00817AA4" w:rsidRPr="00FE0BCA">
              <w:rPr>
                <w:rFonts w:asciiTheme="majorBidi" w:hAnsiTheme="majorBidi" w:cstheme="majorBidi"/>
              </w:rPr>
              <w:t xml:space="preserve"> </w:t>
            </w:r>
          </w:p>
        </w:tc>
      </w:tr>
      <w:tr w:rsidR="00B921C7" w:rsidRPr="00FE0BCA" w14:paraId="1984F71D" w14:textId="77777777" w:rsidTr="00842BEE">
        <w:tc>
          <w:tcPr>
            <w:tcW w:w="844" w:type="dxa"/>
          </w:tcPr>
          <w:p w14:paraId="4420B6A1" w14:textId="77777777" w:rsidR="00AC3DFE" w:rsidRPr="00FE0BCA" w:rsidRDefault="00AC3DFE" w:rsidP="00AC3DFE">
            <w:pPr>
              <w:rPr>
                <w:rFonts w:asciiTheme="majorBidi" w:hAnsiTheme="majorBidi" w:cstheme="majorBidi"/>
              </w:rPr>
            </w:pPr>
            <w:r w:rsidRPr="00FE0BCA">
              <w:rPr>
                <w:rFonts w:asciiTheme="majorBidi" w:hAnsiTheme="majorBidi" w:cstheme="majorBidi"/>
              </w:rPr>
              <w:t>7</w:t>
            </w:r>
          </w:p>
        </w:tc>
        <w:tc>
          <w:tcPr>
            <w:tcW w:w="707" w:type="dxa"/>
          </w:tcPr>
          <w:p w14:paraId="4CB718A9" w14:textId="30EDFCDA"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360B067F" w14:textId="350A16C4"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6004FEF7" w14:textId="6788311E" w:rsidR="00AC3DFE" w:rsidRPr="00FE0BCA" w:rsidRDefault="00E02B2A" w:rsidP="00AC3DFE">
            <w:pPr>
              <w:rPr>
                <w:rFonts w:asciiTheme="majorBidi" w:eastAsia="Segoe UI" w:hAnsiTheme="majorBidi" w:cstheme="majorBidi"/>
                <w:color w:val="000000"/>
              </w:rPr>
            </w:pPr>
            <w:r w:rsidRPr="00FE0BCA">
              <w:rPr>
                <w:rFonts w:asciiTheme="majorBidi" w:eastAsia="Segoe UI" w:hAnsiTheme="majorBidi" w:cstheme="majorBidi"/>
                <w:color w:val="000000"/>
              </w:rPr>
              <w:t>A1, B2</w:t>
            </w:r>
          </w:p>
        </w:tc>
        <w:tc>
          <w:tcPr>
            <w:tcW w:w="2361" w:type="dxa"/>
          </w:tcPr>
          <w:p w14:paraId="2B224625" w14:textId="77777777" w:rsidR="00AC3DFE" w:rsidRPr="00842BEE" w:rsidRDefault="00AC3DFE" w:rsidP="00AC3DFE">
            <w:pPr>
              <w:rPr>
                <w:rFonts w:asciiTheme="majorBidi" w:eastAsia="Segoe UI" w:hAnsiTheme="majorBidi" w:cstheme="majorBidi"/>
                <w:b/>
                <w:color w:val="000000"/>
              </w:rPr>
            </w:pPr>
            <w:r w:rsidRPr="00842BEE">
              <w:rPr>
                <w:rFonts w:asciiTheme="majorBidi" w:eastAsia="Segoe UI" w:hAnsiTheme="majorBidi" w:cstheme="majorBidi"/>
                <w:b/>
                <w:color w:val="000000"/>
              </w:rPr>
              <w:t>Secure a Network Infrastructure</w:t>
            </w:r>
          </w:p>
          <w:p w14:paraId="0F8C77A7" w14:textId="1DD3BB46" w:rsidR="00AC3DFE" w:rsidRPr="00842BEE" w:rsidRDefault="00AC3DFE" w:rsidP="00AC3DFE">
            <w:pPr>
              <w:rPr>
                <w:rFonts w:asciiTheme="majorBidi" w:hAnsiTheme="majorBidi" w:cstheme="majorBidi"/>
              </w:rPr>
            </w:pPr>
            <w:r w:rsidRPr="00842BEE">
              <w:rPr>
                <w:rFonts w:asciiTheme="majorBidi" w:hAnsiTheme="majorBidi" w:cstheme="majorBidi"/>
              </w:rPr>
              <w:t>Configure Windows Firewall</w:t>
            </w:r>
          </w:p>
          <w:p w14:paraId="3AB638DA" w14:textId="31145212" w:rsidR="00AC3DFE" w:rsidRPr="00842BEE" w:rsidRDefault="00AC3DFE" w:rsidP="00AC3DFE">
            <w:pPr>
              <w:rPr>
                <w:rFonts w:asciiTheme="majorBidi" w:hAnsiTheme="majorBidi" w:cstheme="majorBidi"/>
              </w:rPr>
            </w:pPr>
          </w:p>
        </w:tc>
        <w:tc>
          <w:tcPr>
            <w:tcW w:w="1599" w:type="dxa"/>
          </w:tcPr>
          <w:p w14:paraId="7BAFC4FB" w14:textId="103CEA54" w:rsidR="00AC3DFE" w:rsidRPr="00FE0BCA" w:rsidRDefault="00AC3DFE" w:rsidP="00F40E1F">
            <w:pPr>
              <w:rPr>
                <w:rFonts w:asciiTheme="majorBidi" w:hAnsiTheme="majorBidi" w:cstheme="majorBidi"/>
              </w:rPr>
            </w:pPr>
            <w:r w:rsidRPr="00FE0BCA">
              <w:rPr>
                <w:rFonts w:asciiTheme="majorBidi" w:hAnsiTheme="majorBidi" w:cstheme="majorBidi"/>
              </w:rPr>
              <w:t xml:space="preserve">Lecture/ </w:t>
            </w:r>
            <w:r w:rsidR="00E02B2A" w:rsidRPr="00FE0BCA">
              <w:rPr>
                <w:rFonts w:asciiTheme="majorBidi" w:hAnsiTheme="majorBidi" w:cstheme="majorBidi"/>
              </w:rPr>
              <w:t>In-Class Supervised work</w:t>
            </w:r>
            <w:r w:rsidR="00F40E1F" w:rsidRPr="00FE0BCA">
              <w:rPr>
                <w:rFonts w:asciiTheme="majorBidi" w:hAnsiTheme="majorBidi" w:cstheme="majorBidi"/>
              </w:rPr>
              <w:t xml:space="preserve"> / In-Lab Supervised Work</w:t>
            </w:r>
          </w:p>
        </w:tc>
        <w:tc>
          <w:tcPr>
            <w:tcW w:w="1705" w:type="dxa"/>
          </w:tcPr>
          <w:p w14:paraId="0FB81CA7" w14:textId="77777777" w:rsidR="00A87B12" w:rsidRPr="00FE0BCA" w:rsidRDefault="00A87B12" w:rsidP="00A87B12">
            <w:pPr>
              <w:rPr>
                <w:rFonts w:asciiTheme="majorBidi" w:hAnsiTheme="majorBidi" w:cstheme="majorBidi"/>
              </w:rPr>
            </w:pPr>
            <w:r w:rsidRPr="00FE0BCA">
              <w:rPr>
                <w:rFonts w:asciiTheme="majorBidi" w:hAnsiTheme="majorBidi" w:cstheme="majorBidi"/>
              </w:rPr>
              <w:t>In-Lab</w:t>
            </w:r>
          </w:p>
          <w:p w14:paraId="2124BD75" w14:textId="252FF941" w:rsidR="00AC3DFE" w:rsidRPr="00FE0BCA" w:rsidRDefault="00A87B12" w:rsidP="00A87B12">
            <w:pPr>
              <w:rPr>
                <w:rFonts w:asciiTheme="majorBidi" w:hAnsiTheme="majorBidi" w:cstheme="majorBidi"/>
              </w:rPr>
            </w:pPr>
            <w:r w:rsidRPr="00FE0BCA">
              <w:rPr>
                <w:rFonts w:asciiTheme="majorBidi" w:hAnsiTheme="majorBidi" w:cstheme="majorBidi"/>
              </w:rPr>
              <w:t>Exercises</w:t>
            </w:r>
          </w:p>
        </w:tc>
      </w:tr>
      <w:tr w:rsidR="00B921C7" w:rsidRPr="00FE0BCA" w14:paraId="206A82CB" w14:textId="77777777" w:rsidTr="00842BEE">
        <w:tc>
          <w:tcPr>
            <w:tcW w:w="844" w:type="dxa"/>
          </w:tcPr>
          <w:p w14:paraId="1D08E390" w14:textId="77777777" w:rsidR="00AC3DFE" w:rsidRPr="00FE0BCA" w:rsidRDefault="00AC3DFE" w:rsidP="00AC3DFE">
            <w:pPr>
              <w:rPr>
                <w:rFonts w:asciiTheme="majorBidi" w:hAnsiTheme="majorBidi" w:cstheme="majorBidi"/>
              </w:rPr>
            </w:pPr>
            <w:r w:rsidRPr="00FE0BCA">
              <w:rPr>
                <w:rFonts w:asciiTheme="majorBidi" w:hAnsiTheme="majorBidi" w:cstheme="majorBidi"/>
              </w:rPr>
              <w:t>8</w:t>
            </w:r>
          </w:p>
        </w:tc>
        <w:tc>
          <w:tcPr>
            <w:tcW w:w="707" w:type="dxa"/>
          </w:tcPr>
          <w:p w14:paraId="7640DC41" w14:textId="24BA1FD0"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790EBE7C" w14:textId="136325CA"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287E9307" w14:textId="77777777" w:rsidR="00AC3DFE" w:rsidRPr="00FE0BCA" w:rsidRDefault="00AC3DFE" w:rsidP="00AC3DFE">
            <w:pPr>
              <w:rPr>
                <w:rFonts w:asciiTheme="majorBidi" w:hAnsiTheme="majorBidi" w:cstheme="majorBidi"/>
              </w:rPr>
            </w:pPr>
          </w:p>
          <w:p w14:paraId="45AE9D92" w14:textId="4FA630A8" w:rsidR="00AC3DFE" w:rsidRPr="00FE0BCA" w:rsidRDefault="00AC3DFE" w:rsidP="00AC3DFE">
            <w:pPr>
              <w:rPr>
                <w:rFonts w:asciiTheme="majorBidi" w:hAnsiTheme="majorBidi" w:cstheme="majorBidi"/>
              </w:rPr>
            </w:pPr>
            <w:r w:rsidRPr="00FE0BCA">
              <w:rPr>
                <w:rFonts w:asciiTheme="majorBidi" w:hAnsiTheme="majorBidi" w:cstheme="majorBidi"/>
              </w:rPr>
              <w:t>B3,C1,C2,D3</w:t>
            </w:r>
          </w:p>
        </w:tc>
        <w:tc>
          <w:tcPr>
            <w:tcW w:w="2361" w:type="dxa"/>
          </w:tcPr>
          <w:p w14:paraId="1E108096" w14:textId="77777777" w:rsidR="00AC3DFE" w:rsidRPr="00842BEE" w:rsidRDefault="00AC3DFE" w:rsidP="00AC3DFE">
            <w:pPr>
              <w:rPr>
                <w:rFonts w:asciiTheme="majorBidi" w:hAnsiTheme="majorBidi" w:cstheme="majorBidi"/>
                <w:b/>
              </w:rPr>
            </w:pPr>
            <w:r w:rsidRPr="00842BEE">
              <w:rPr>
                <w:rFonts w:asciiTheme="majorBidi" w:hAnsiTheme="majorBidi" w:cstheme="majorBidi"/>
                <w:b/>
              </w:rPr>
              <w:t>Secure a Network Infrastructure</w:t>
            </w:r>
          </w:p>
          <w:p w14:paraId="074095BC" w14:textId="77777777" w:rsidR="00AC3DFE" w:rsidRPr="00842BEE" w:rsidRDefault="00AC3DFE" w:rsidP="00AC3DFE">
            <w:pPr>
              <w:rPr>
                <w:rFonts w:asciiTheme="majorBidi" w:hAnsiTheme="majorBidi" w:cstheme="majorBidi"/>
              </w:rPr>
            </w:pPr>
          </w:p>
          <w:p w14:paraId="38A31CCB" w14:textId="42913B65" w:rsidR="00AC3DFE" w:rsidRPr="00842BEE" w:rsidRDefault="00AC3DFE" w:rsidP="00AC3DFE">
            <w:pPr>
              <w:rPr>
                <w:rFonts w:asciiTheme="majorBidi" w:hAnsiTheme="majorBidi" w:cstheme="majorBidi"/>
              </w:rPr>
            </w:pPr>
            <w:r w:rsidRPr="00842BEE">
              <w:rPr>
                <w:rFonts w:asciiTheme="majorBidi" w:hAnsiTheme="majorBidi" w:cstheme="majorBidi"/>
              </w:rPr>
              <w:t>Implement a Software Defined Datacenter Firewall</w:t>
            </w:r>
          </w:p>
          <w:p w14:paraId="58A068AF" w14:textId="1CDCD6FF" w:rsidR="00AC3DFE" w:rsidRPr="00842BEE" w:rsidRDefault="00AC3DFE" w:rsidP="00AC3DFE">
            <w:pPr>
              <w:rPr>
                <w:rFonts w:asciiTheme="majorBidi" w:hAnsiTheme="majorBidi" w:cstheme="majorBidi"/>
              </w:rPr>
            </w:pPr>
          </w:p>
          <w:p w14:paraId="5F30AACF" w14:textId="6915AD8D" w:rsidR="00AC3DFE" w:rsidRPr="00842BEE" w:rsidRDefault="00AC3DFE" w:rsidP="00AC3DFE">
            <w:pPr>
              <w:rPr>
                <w:rFonts w:asciiTheme="majorBidi" w:hAnsiTheme="majorBidi" w:cstheme="majorBidi"/>
              </w:rPr>
            </w:pPr>
            <w:r w:rsidRPr="00842BEE">
              <w:rPr>
                <w:rFonts w:asciiTheme="majorBidi" w:hAnsiTheme="majorBidi" w:cstheme="majorBidi"/>
              </w:rPr>
              <w:t>Secure network traffic</w:t>
            </w:r>
          </w:p>
          <w:p w14:paraId="56DFD410" w14:textId="645CA434" w:rsidR="00AC3DFE" w:rsidRPr="00842BEE" w:rsidRDefault="00AC3DFE" w:rsidP="00AC3DFE">
            <w:pPr>
              <w:rPr>
                <w:rFonts w:asciiTheme="majorBidi" w:hAnsiTheme="majorBidi" w:cstheme="majorBidi"/>
              </w:rPr>
            </w:pPr>
          </w:p>
        </w:tc>
        <w:tc>
          <w:tcPr>
            <w:tcW w:w="1599" w:type="dxa"/>
          </w:tcPr>
          <w:p w14:paraId="63D74479" w14:textId="4759654B" w:rsidR="00AC3DFE" w:rsidRPr="00FE0BCA" w:rsidRDefault="00AC3DFE" w:rsidP="00E02B2A">
            <w:pPr>
              <w:rPr>
                <w:rFonts w:asciiTheme="majorBidi" w:hAnsiTheme="majorBidi" w:cstheme="majorBidi"/>
              </w:rPr>
            </w:pPr>
            <w:r w:rsidRPr="00FE0BCA">
              <w:rPr>
                <w:rFonts w:asciiTheme="majorBidi" w:hAnsiTheme="majorBidi" w:cstheme="majorBidi"/>
              </w:rPr>
              <w:t xml:space="preserve">Lecture/ </w:t>
            </w:r>
            <w:r w:rsidR="00E02B2A" w:rsidRPr="00FE0BCA">
              <w:rPr>
                <w:rFonts w:asciiTheme="majorBidi" w:hAnsiTheme="majorBidi" w:cstheme="majorBidi"/>
              </w:rPr>
              <w:t>In-Class Supervised work / Lab Demonstration</w:t>
            </w:r>
          </w:p>
        </w:tc>
        <w:tc>
          <w:tcPr>
            <w:tcW w:w="1705" w:type="dxa"/>
          </w:tcPr>
          <w:p w14:paraId="464FDEC1" w14:textId="76BC4E8B" w:rsidR="00AC3DFE" w:rsidRPr="00FE0BCA" w:rsidRDefault="00AC3DFE" w:rsidP="00B921C7">
            <w:pPr>
              <w:rPr>
                <w:rFonts w:asciiTheme="majorBidi" w:hAnsiTheme="majorBidi" w:cstheme="majorBidi"/>
              </w:rPr>
            </w:pPr>
            <w:r w:rsidRPr="00FE0BCA">
              <w:rPr>
                <w:rFonts w:asciiTheme="majorBidi" w:hAnsiTheme="majorBidi" w:cstheme="majorBidi"/>
              </w:rPr>
              <w:t>In-</w:t>
            </w:r>
            <w:r w:rsidR="00B921C7" w:rsidRPr="00FE0BCA">
              <w:rPr>
                <w:rFonts w:asciiTheme="majorBidi" w:hAnsiTheme="majorBidi" w:cstheme="majorBidi"/>
              </w:rPr>
              <w:t>Class</w:t>
            </w:r>
          </w:p>
          <w:p w14:paraId="546ACDEB" w14:textId="0121715A" w:rsidR="00AC3DFE" w:rsidRPr="00FE0BCA" w:rsidRDefault="00AC3DFE" w:rsidP="00AC3DFE">
            <w:pPr>
              <w:rPr>
                <w:rFonts w:asciiTheme="majorBidi" w:hAnsiTheme="majorBidi" w:cstheme="majorBidi"/>
              </w:rPr>
            </w:pPr>
            <w:r w:rsidRPr="00FE0BCA">
              <w:rPr>
                <w:rFonts w:asciiTheme="majorBidi" w:hAnsiTheme="majorBidi" w:cstheme="majorBidi"/>
              </w:rPr>
              <w:t>Exercises</w:t>
            </w:r>
          </w:p>
        </w:tc>
      </w:tr>
      <w:tr w:rsidR="00B921C7" w:rsidRPr="00FE0BCA" w14:paraId="20909EA7" w14:textId="77777777" w:rsidTr="00842BEE">
        <w:tc>
          <w:tcPr>
            <w:tcW w:w="844" w:type="dxa"/>
          </w:tcPr>
          <w:p w14:paraId="31287818" w14:textId="77777777" w:rsidR="00AC3DFE" w:rsidRPr="00FE0BCA" w:rsidRDefault="00AC3DFE" w:rsidP="00AC3DFE">
            <w:pPr>
              <w:rPr>
                <w:rFonts w:asciiTheme="majorBidi" w:hAnsiTheme="majorBidi" w:cstheme="majorBidi"/>
              </w:rPr>
            </w:pPr>
            <w:r w:rsidRPr="00FE0BCA">
              <w:rPr>
                <w:rFonts w:asciiTheme="majorBidi" w:hAnsiTheme="majorBidi" w:cstheme="majorBidi"/>
              </w:rPr>
              <w:t>9</w:t>
            </w:r>
          </w:p>
        </w:tc>
        <w:tc>
          <w:tcPr>
            <w:tcW w:w="707" w:type="dxa"/>
          </w:tcPr>
          <w:p w14:paraId="31514E9F" w14:textId="6DE6E195"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7893FC18" w14:textId="4D6902F2"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603B1A94" w14:textId="2787DFF1" w:rsidR="00AC3DFE" w:rsidRPr="00FE0BCA" w:rsidRDefault="00AC3DFE" w:rsidP="00AC3DFE">
            <w:pPr>
              <w:rPr>
                <w:rFonts w:asciiTheme="majorBidi" w:hAnsiTheme="majorBidi" w:cstheme="majorBidi"/>
              </w:rPr>
            </w:pPr>
            <w:r w:rsidRPr="00FE0BCA">
              <w:rPr>
                <w:rFonts w:asciiTheme="majorBidi" w:hAnsiTheme="majorBidi" w:cstheme="majorBidi"/>
              </w:rPr>
              <w:t>A1, B2, B3</w:t>
            </w:r>
          </w:p>
        </w:tc>
        <w:tc>
          <w:tcPr>
            <w:tcW w:w="2361" w:type="dxa"/>
          </w:tcPr>
          <w:p w14:paraId="3BA24763" w14:textId="77777777" w:rsidR="00AC3DFE" w:rsidRPr="00842BEE" w:rsidRDefault="00AC3DFE" w:rsidP="00AC3DFE">
            <w:pPr>
              <w:rPr>
                <w:rFonts w:asciiTheme="majorBidi" w:hAnsiTheme="majorBidi" w:cstheme="majorBidi"/>
                <w:b/>
              </w:rPr>
            </w:pPr>
            <w:r w:rsidRPr="00842BEE">
              <w:rPr>
                <w:rFonts w:asciiTheme="majorBidi" w:hAnsiTheme="majorBidi" w:cstheme="majorBidi"/>
                <w:b/>
              </w:rPr>
              <w:t>Manage Privileged Identities</w:t>
            </w:r>
          </w:p>
          <w:p w14:paraId="0697D583" w14:textId="77777777" w:rsidR="004444AE" w:rsidRPr="00842BEE" w:rsidRDefault="004444AE" w:rsidP="00AC3DFE">
            <w:pPr>
              <w:rPr>
                <w:rFonts w:asciiTheme="majorBidi" w:hAnsiTheme="majorBidi" w:cstheme="majorBidi"/>
              </w:rPr>
            </w:pPr>
          </w:p>
          <w:p w14:paraId="1696C4AD" w14:textId="77777777" w:rsidR="00B769E5" w:rsidRPr="00842BEE" w:rsidRDefault="00AC3DFE" w:rsidP="00AC3DFE">
            <w:pPr>
              <w:rPr>
                <w:rFonts w:asciiTheme="majorBidi" w:hAnsiTheme="majorBidi" w:cstheme="majorBidi"/>
              </w:rPr>
            </w:pPr>
            <w:r w:rsidRPr="00842BEE">
              <w:rPr>
                <w:rFonts w:asciiTheme="majorBidi" w:hAnsiTheme="majorBidi" w:cstheme="majorBidi"/>
              </w:rPr>
              <w:t xml:space="preserve">Design and Implement </w:t>
            </w:r>
          </w:p>
          <w:p w14:paraId="5B996406" w14:textId="3103CB8F" w:rsidR="00AC3DFE" w:rsidRPr="00842BEE" w:rsidRDefault="00AC3DFE" w:rsidP="00AC3DFE">
            <w:pPr>
              <w:rPr>
                <w:rFonts w:asciiTheme="majorBidi" w:hAnsiTheme="majorBidi" w:cstheme="majorBidi"/>
              </w:rPr>
            </w:pPr>
            <w:r w:rsidRPr="00842BEE">
              <w:rPr>
                <w:rFonts w:asciiTheme="majorBidi" w:hAnsiTheme="majorBidi" w:cstheme="majorBidi"/>
              </w:rPr>
              <w:t>Just-In-Time (JIT) Administration</w:t>
            </w:r>
          </w:p>
          <w:p w14:paraId="43144FDB" w14:textId="77777777" w:rsidR="00AC3DFE" w:rsidRPr="00842BEE" w:rsidRDefault="00AC3DFE" w:rsidP="00AC3DFE">
            <w:pPr>
              <w:rPr>
                <w:rFonts w:asciiTheme="majorBidi" w:hAnsiTheme="majorBidi" w:cstheme="majorBidi"/>
                <w:b/>
              </w:rPr>
            </w:pPr>
          </w:p>
          <w:p w14:paraId="56779554" w14:textId="2258C52E" w:rsidR="00AC3DFE" w:rsidRPr="00842BEE" w:rsidRDefault="00AC3DFE" w:rsidP="00B769E5">
            <w:pPr>
              <w:rPr>
                <w:rFonts w:asciiTheme="majorBidi" w:hAnsiTheme="majorBidi" w:cstheme="majorBidi"/>
              </w:rPr>
            </w:pPr>
          </w:p>
        </w:tc>
        <w:tc>
          <w:tcPr>
            <w:tcW w:w="1599" w:type="dxa"/>
          </w:tcPr>
          <w:p w14:paraId="44A89121" w14:textId="0501879A" w:rsidR="00AC3DFE" w:rsidRPr="00FE0BCA" w:rsidRDefault="00B921C7" w:rsidP="00AC3DFE">
            <w:pPr>
              <w:rPr>
                <w:rFonts w:asciiTheme="majorBidi" w:hAnsiTheme="majorBidi" w:cstheme="majorBidi"/>
              </w:rPr>
            </w:pPr>
            <w:r w:rsidRPr="00FE0BCA">
              <w:rPr>
                <w:rFonts w:asciiTheme="majorBidi" w:hAnsiTheme="majorBidi" w:cstheme="majorBidi"/>
              </w:rPr>
              <w:t>Lecture/ In-Class Supervised work / Lab Demonstration</w:t>
            </w:r>
            <w:r w:rsidR="00F40E1F" w:rsidRPr="00FE0BCA">
              <w:rPr>
                <w:rFonts w:asciiTheme="majorBidi" w:hAnsiTheme="majorBidi" w:cstheme="majorBidi"/>
              </w:rPr>
              <w:t xml:space="preserve"> / In-Lab Supervised Work</w:t>
            </w:r>
          </w:p>
        </w:tc>
        <w:tc>
          <w:tcPr>
            <w:tcW w:w="1705" w:type="dxa"/>
          </w:tcPr>
          <w:p w14:paraId="129B6DA0" w14:textId="77777777" w:rsidR="00AC3DFE" w:rsidRPr="00FE0BCA" w:rsidRDefault="00AC3DFE" w:rsidP="00AC3DFE">
            <w:pPr>
              <w:rPr>
                <w:rFonts w:asciiTheme="majorBidi" w:hAnsiTheme="majorBidi" w:cstheme="majorBidi"/>
              </w:rPr>
            </w:pPr>
            <w:r w:rsidRPr="00FE0BCA">
              <w:rPr>
                <w:rFonts w:asciiTheme="majorBidi" w:hAnsiTheme="majorBidi" w:cstheme="majorBidi"/>
              </w:rPr>
              <w:t>In-Lab</w:t>
            </w:r>
          </w:p>
          <w:p w14:paraId="11D4821F" w14:textId="1165ECB8" w:rsidR="00B921C7" w:rsidRPr="00FE0BCA" w:rsidRDefault="00AC3DFE" w:rsidP="00B921C7">
            <w:pPr>
              <w:rPr>
                <w:rFonts w:asciiTheme="majorBidi" w:hAnsiTheme="majorBidi" w:cstheme="majorBidi"/>
              </w:rPr>
            </w:pPr>
            <w:r w:rsidRPr="00FE0BCA">
              <w:rPr>
                <w:rFonts w:asciiTheme="majorBidi" w:hAnsiTheme="majorBidi" w:cstheme="majorBidi"/>
              </w:rPr>
              <w:t>Exercises</w:t>
            </w:r>
            <w:r w:rsidR="00B921C7" w:rsidRPr="00FE0BCA">
              <w:rPr>
                <w:rFonts w:asciiTheme="majorBidi" w:hAnsiTheme="majorBidi" w:cstheme="majorBidi"/>
              </w:rPr>
              <w:t xml:space="preserve"> / Assignment 2</w:t>
            </w:r>
          </w:p>
        </w:tc>
      </w:tr>
      <w:tr w:rsidR="00B921C7" w:rsidRPr="00FE0BCA" w14:paraId="6553D08D" w14:textId="77777777" w:rsidTr="00842BEE">
        <w:tc>
          <w:tcPr>
            <w:tcW w:w="844" w:type="dxa"/>
          </w:tcPr>
          <w:p w14:paraId="672339C4" w14:textId="77777777" w:rsidR="00AC3DFE" w:rsidRPr="00FE0BCA" w:rsidRDefault="00AC3DFE" w:rsidP="00AC3DFE">
            <w:pPr>
              <w:rPr>
                <w:rFonts w:asciiTheme="majorBidi" w:hAnsiTheme="majorBidi" w:cstheme="majorBidi"/>
              </w:rPr>
            </w:pPr>
            <w:r w:rsidRPr="00FE0BCA">
              <w:rPr>
                <w:rFonts w:asciiTheme="majorBidi" w:hAnsiTheme="majorBidi" w:cstheme="majorBidi"/>
              </w:rPr>
              <w:t>10</w:t>
            </w:r>
          </w:p>
        </w:tc>
        <w:tc>
          <w:tcPr>
            <w:tcW w:w="707" w:type="dxa"/>
          </w:tcPr>
          <w:p w14:paraId="5B34D53F" w14:textId="47101607"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694" w:type="dxa"/>
          </w:tcPr>
          <w:p w14:paraId="4D6C10E2" w14:textId="4F29EEDF" w:rsidR="00AC3DFE" w:rsidRPr="00FE0BCA" w:rsidRDefault="00AC3DFE" w:rsidP="00AC3DFE">
            <w:pPr>
              <w:rPr>
                <w:rFonts w:asciiTheme="majorBidi" w:hAnsiTheme="majorBidi" w:cstheme="majorBidi"/>
              </w:rPr>
            </w:pPr>
            <w:r w:rsidRPr="00FE0BCA">
              <w:rPr>
                <w:rFonts w:asciiTheme="majorBidi" w:hAnsiTheme="majorBidi" w:cstheme="majorBidi"/>
              </w:rPr>
              <w:t>2</w:t>
            </w:r>
          </w:p>
        </w:tc>
        <w:tc>
          <w:tcPr>
            <w:tcW w:w="1440" w:type="dxa"/>
          </w:tcPr>
          <w:p w14:paraId="45D09188" w14:textId="6290ADE7" w:rsidR="00AC3DFE" w:rsidRPr="00FE0BCA" w:rsidRDefault="00AC3DFE" w:rsidP="00AC3DFE">
            <w:pPr>
              <w:rPr>
                <w:rFonts w:asciiTheme="majorBidi" w:hAnsiTheme="majorBidi" w:cstheme="majorBidi"/>
              </w:rPr>
            </w:pPr>
            <w:r w:rsidRPr="00FE0BCA">
              <w:rPr>
                <w:rFonts w:asciiTheme="majorBidi" w:hAnsiTheme="majorBidi" w:cstheme="majorBidi"/>
              </w:rPr>
              <w:t>A1, B1,B2, C1, C2</w:t>
            </w:r>
          </w:p>
        </w:tc>
        <w:tc>
          <w:tcPr>
            <w:tcW w:w="2361" w:type="dxa"/>
          </w:tcPr>
          <w:p w14:paraId="41C83DA4" w14:textId="77777777" w:rsidR="00AC3DFE" w:rsidRPr="00842BEE" w:rsidRDefault="00AC3DFE" w:rsidP="00AC3DFE">
            <w:pPr>
              <w:rPr>
                <w:rFonts w:asciiTheme="majorBidi" w:hAnsiTheme="majorBidi" w:cstheme="majorBidi"/>
                <w:b/>
              </w:rPr>
            </w:pPr>
            <w:r w:rsidRPr="00842BEE">
              <w:rPr>
                <w:rFonts w:asciiTheme="majorBidi" w:hAnsiTheme="majorBidi" w:cstheme="majorBidi"/>
                <w:b/>
              </w:rPr>
              <w:t>Manage Privileged Identities</w:t>
            </w:r>
          </w:p>
          <w:p w14:paraId="39F1A21B" w14:textId="77777777" w:rsidR="00AC3DFE" w:rsidRPr="00842BEE" w:rsidRDefault="00AC3DFE" w:rsidP="00AC3DFE">
            <w:pPr>
              <w:rPr>
                <w:rFonts w:asciiTheme="majorBidi" w:hAnsiTheme="majorBidi" w:cstheme="majorBidi"/>
              </w:rPr>
            </w:pPr>
            <w:r w:rsidRPr="00842BEE">
              <w:rPr>
                <w:rFonts w:asciiTheme="majorBidi" w:hAnsiTheme="majorBidi" w:cstheme="majorBidi"/>
              </w:rPr>
              <w:t>Implement Just-Enough-Administration (JEA)</w:t>
            </w:r>
          </w:p>
          <w:p w14:paraId="05E4C45F" w14:textId="77777777" w:rsidR="00AC3DFE" w:rsidRPr="00842BEE" w:rsidRDefault="00AC3DFE" w:rsidP="00AC3DFE">
            <w:pPr>
              <w:rPr>
                <w:rFonts w:asciiTheme="majorBidi" w:hAnsiTheme="majorBidi" w:cstheme="majorBidi"/>
              </w:rPr>
            </w:pPr>
          </w:p>
          <w:p w14:paraId="09E6AAC1" w14:textId="77777777" w:rsidR="00AC3DFE" w:rsidRPr="00842BEE" w:rsidRDefault="00AC3DFE" w:rsidP="00AC3DFE">
            <w:pPr>
              <w:rPr>
                <w:rFonts w:asciiTheme="majorBidi" w:hAnsiTheme="majorBidi" w:cstheme="majorBidi"/>
              </w:rPr>
            </w:pPr>
            <w:r w:rsidRPr="00842BEE">
              <w:rPr>
                <w:rFonts w:asciiTheme="majorBidi" w:hAnsiTheme="majorBidi" w:cstheme="majorBidi"/>
              </w:rPr>
              <w:t>Analyze the implementation of  Privileged Access Workstations (PAWs) and User Rights Assignments</w:t>
            </w:r>
          </w:p>
          <w:p w14:paraId="6D6BE9AB" w14:textId="4C30F1C4" w:rsidR="004444AE" w:rsidRPr="00842BEE" w:rsidRDefault="004444AE" w:rsidP="00AC3DFE">
            <w:pPr>
              <w:rPr>
                <w:rFonts w:asciiTheme="majorBidi" w:hAnsiTheme="majorBidi" w:cstheme="majorBidi"/>
              </w:rPr>
            </w:pPr>
          </w:p>
        </w:tc>
        <w:tc>
          <w:tcPr>
            <w:tcW w:w="1599" w:type="dxa"/>
          </w:tcPr>
          <w:p w14:paraId="5FF0281A" w14:textId="1E24FB20" w:rsidR="00AC3DFE" w:rsidRPr="00FE0BCA" w:rsidRDefault="00B921C7" w:rsidP="00AC3DFE">
            <w:pPr>
              <w:rPr>
                <w:rFonts w:asciiTheme="majorBidi" w:hAnsiTheme="majorBidi" w:cstheme="majorBidi"/>
              </w:rPr>
            </w:pPr>
            <w:r w:rsidRPr="00FE0BCA">
              <w:rPr>
                <w:rFonts w:asciiTheme="majorBidi" w:hAnsiTheme="majorBidi" w:cstheme="majorBidi"/>
              </w:rPr>
              <w:t>Lecture/ In-Class Supervised work / Lab Demonstration</w:t>
            </w:r>
          </w:p>
        </w:tc>
        <w:tc>
          <w:tcPr>
            <w:tcW w:w="1705" w:type="dxa"/>
          </w:tcPr>
          <w:p w14:paraId="1B3F4557" w14:textId="184A56E6" w:rsidR="00AC3DFE" w:rsidRPr="00FE0BCA" w:rsidRDefault="00F40E1F" w:rsidP="00AC3DFE">
            <w:pPr>
              <w:rPr>
                <w:rFonts w:asciiTheme="majorBidi" w:hAnsiTheme="majorBidi" w:cstheme="majorBidi"/>
              </w:rPr>
            </w:pPr>
            <w:r w:rsidRPr="00FE0BCA">
              <w:rPr>
                <w:rFonts w:asciiTheme="majorBidi" w:hAnsiTheme="majorBidi" w:cstheme="majorBidi"/>
              </w:rPr>
              <w:t xml:space="preserve">In-Lab Exercises / </w:t>
            </w:r>
            <w:r w:rsidR="00B921C7" w:rsidRPr="00FE0BCA">
              <w:rPr>
                <w:rFonts w:asciiTheme="majorBidi" w:hAnsiTheme="majorBidi" w:cstheme="majorBidi"/>
              </w:rPr>
              <w:t xml:space="preserve">Major Test (Week 10) </w:t>
            </w:r>
          </w:p>
        </w:tc>
      </w:tr>
      <w:tr w:rsidR="00B921C7" w:rsidRPr="00FE0BCA" w14:paraId="1AEDDABE" w14:textId="77777777" w:rsidTr="00842BEE">
        <w:tc>
          <w:tcPr>
            <w:tcW w:w="844" w:type="dxa"/>
          </w:tcPr>
          <w:p w14:paraId="5B74A908"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11</w:t>
            </w:r>
          </w:p>
        </w:tc>
        <w:tc>
          <w:tcPr>
            <w:tcW w:w="707" w:type="dxa"/>
          </w:tcPr>
          <w:p w14:paraId="4933792A" w14:textId="1F64F2A3"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694" w:type="dxa"/>
          </w:tcPr>
          <w:p w14:paraId="258582C2" w14:textId="7EBD0B70"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1440" w:type="dxa"/>
          </w:tcPr>
          <w:p w14:paraId="0DF600B4" w14:textId="43D0504F" w:rsidR="00AC3DFE" w:rsidRPr="00FE0BCA" w:rsidRDefault="00AC3DFE" w:rsidP="00AC3DFE">
            <w:pPr>
              <w:rPr>
                <w:rFonts w:asciiTheme="majorBidi" w:hAnsiTheme="majorBidi" w:cstheme="majorBidi"/>
                <w:sz w:val="24"/>
                <w:szCs w:val="24"/>
              </w:rPr>
            </w:pPr>
            <w:r w:rsidRPr="00FE0BCA">
              <w:rPr>
                <w:rFonts w:asciiTheme="majorBidi" w:hAnsiTheme="majorBidi" w:cstheme="majorBidi"/>
              </w:rPr>
              <w:t>A1, B2, B3</w:t>
            </w:r>
          </w:p>
        </w:tc>
        <w:tc>
          <w:tcPr>
            <w:tcW w:w="2361" w:type="dxa"/>
          </w:tcPr>
          <w:p w14:paraId="4DB6169F" w14:textId="77777777" w:rsidR="00AC3DFE" w:rsidRPr="00842BEE" w:rsidRDefault="00AC3DFE" w:rsidP="00AC3DFE">
            <w:pPr>
              <w:rPr>
                <w:rFonts w:asciiTheme="majorBidi" w:hAnsiTheme="majorBidi" w:cstheme="majorBidi"/>
                <w:b/>
              </w:rPr>
            </w:pPr>
            <w:r w:rsidRPr="00842BEE">
              <w:rPr>
                <w:rFonts w:asciiTheme="majorBidi" w:hAnsiTheme="majorBidi" w:cstheme="majorBidi"/>
                <w:b/>
              </w:rPr>
              <w:t>Manage Privileged Identities</w:t>
            </w:r>
          </w:p>
          <w:p w14:paraId="3185C405" w14:textId="64B5BB72" w:rsidR="00AC3DFE" w:rsidRPr="00842BEE" w:rsidRDefault="00AC3DFE" w:rsidP="00AC3DFE">
            <w:pPr>
              <w:rPr>
                <w:rFonts w:asciiTheme="majorBidi" w:hAnsiTheme="majorBidi" w:cstheme="majorBidi"/>
              </w:rPr>
            </w:pPr>
            <w:r w:rsidRPr="00842BEE">
              <w:rPr>
                <w:rFonts w:asciiTheme="majorBidi" w:hAnsiTheme="majorBidi" w:cstheme="majorBidi"/>
              </w:rPr>
              <w:t>Local Administrator Password Solution (LAPS)</w:t>
            </w:r>
          </w:p>
        </w:tc>
        <w:tc>
          <w:tcPr>
            <w:tcW w:w="1599" w:type="dxa"/>
          </w:tcPr>
          <w:p w14:paraId="73BDCA5B" w14:textId="26BBCFE0" w:rsidR="00AC3DFE" w:rsidRPr="00FE0BCA" w:rsidRDefault="00AC3DFE" w:rsidP="00F40E1F">
            <w:pPr>
              <w:rPr>
                <w:rFonts w:asciiTheme="majorBidi" w:hAnsiTheme="majorBidi" w:cstheme="majorBidi"/>
              </w:rPr>
            </w:pPr>
            <w:r w:rsidRPr="00FE0BCA">
              <w:rPr>
                <w:rFonts w:asciiTheme="majorBidi" w:hAnsiTheme="majorBidi" w:cstheme="majorBidi"/>
              </w:rPr>
              <w:t>Lecture</w:t>
            </w:r>
            <w:r w:rsidR="00F40E1F" w:rsidRPr="00FE0BCA">
              <w:rPr>
                <w:rFonts w:asciiTheme="majorBidi" w:hAnsiTheme="majorBidi" w:cstheme="majorBidi"/>
              </w:rPr>
              <w:t xml:space="preserve"> / In-Class Supervised work </w:t>
            </w:r>
          </w:p>
        </w:tc>
        <w:tc>
          <w:tcPr>
            <w:tcW w:w="1705" w:type="dxa"/>
          </w:tcPr>
          <w:p w14:paraId="64D6E30C" w14:textId="090775D3" w:rsidR="00AC3DFE" w:rsidRPr="00FE0BCA" w:rsidRDefault="00AC3DFE" w:rsidP="00B921C7">
            <w:pPr>
              <w:rPr>
                <w:rFonts w:asciiTheme="majorBidi" w:hAnsiTheme="majorBidi" w:cstheme="majorBidi"/>
              </w:rPr>
            </w:pPr>
            <w:r w:rsidRPr="00FE0BCA">
              <w:rPr>
                <w:rFonts w:asciiTheme="majorBidi" w:hAnsiTheme="majorBidi" w:cstheme="majorBidi"/>
              </w:rPr>
              <w:t>In-</w:t>
            </w:r>
            <w:r w:rsidR="00B921C7" w:rsidRPr="00FE0BCA">
              <w:rPr>
                <w:rFonts w:asciiTheme="majorBidi" w:hAnsiTheme="majorBidi" w:cstheme="majorBidi"/>
              </w:rPr>
              <w:t>Class</w:t>
            </w:r>
          </w:p>
          <w:p w14:paraId="5308FD65" w14:textId="05C60BA8" w:rsidR="00AC3DFE" w:rsidRPr="00FE0BCA" w:rsidRDefault="00AC3DFE" w:rsidP="00AC3DFE">
            <w:pPr>
              <w:rPr>
                <w:rFonts w:asciiTheme="majorBidi" w:hAnsiTheme="majorBidi" w:cstheme="majorBidi"/>
              </w:rPr>
            </w:pPr>
            <w:r w:rsidRPr="00FE0BCA">
              <w:rPr>
                <w:rFonts w:asciiTheme="majorBidi" w:hAnsiTheme="majorBidi" w:cstheme="majorBidi"/>
              </w:rPr>
              <w:t>Exercises</w:t>
            </w:r>
            <w:r w:rsidR="00817AA4" w:rsidRPr="00FE0BCA">
              <w:rPr>
                <w:rFonts w:asciiTheme="majorBidi" w:hAnsiTheme="majorBidi" w:cstheme="majorBidi"/>
              </w:rPr>
              <w:t xml:space="preserve"> </w:t>
            </w:r>
          </w:p>
        </w:tc>
      </w:tr>
      <w:tr w:rsidR="00B921C7" w:rsidRPr="00FE0BCA" w14:paraId="3ABE1E87" w14:textId="77777777" w:rsidTr="00842BEE">
        <w:tc>
          <w:tcPr>
            <w:tcW w:w="844" w:type="dxa"/>
          </w:tcPr>
          <w:p w14:paraId="31ED76B4"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12</w:t>
            </w:r>
          </w:p>
        </w:tc>
        <w:tc>
          <w:tcPr>
            <w:tcW w:w="707" w:type="dxa"/>
          </w:tcPr>
          <w:p w14:paraId="0B8F483F" w14:textId="0F8573F0"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694" w:type="dxa"/>
          </w:tcPr>
          <w:p w14:paraId="7DEF9C65" w14:textId="0DBD6514"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1440" w:type="dxa"/>
          </w:tcPr>
          <w:p w14:paraId="6C4FDA0E" w14:textId="03849B39" w:rsidR="00AC3DFE" w:rsidRPr="00FE0BCA" w:rsidRDefault="00AC3DFE" w:rsidP="00AC3DFE">
            <w:pPr>
              <w:rPr>
                <w:rFonts w:asciiTheme="majorBidi" w:hAnsiTheme="majorBidi" w:cstheme="majorBidi"/>
                <w:sz w:val="24"/>
                <w:szCs w:val="24"/>
              </w:rPr>
            </w:pPr>
            <w:r w:rsidRPr="00FE0BCA">
              <w:rPr>
                <w:rFonts w:asciiTheme="majorBidi" w:hAnsiTheme="majorBidi" w:cstheme="majorBidi"/>
              </w:rPr>
              <w:t>B3,C</w:t>
            </w:r>
            <w:r w:rsidR="00532B50" w:rsidRPr="00FE0BCA">
              <w:rPr>
                <w:rFonts w:asciiTheme="majorBidi" w:hAnsiTheme="majorBidi" w:cstheme="majorBidi"/>
              </w:rPr>
              <w:t>1,C2,</w:t>
            </w:r>
            <w:r w:rsidRPr="00FE0BCA">
              <w:rPr>
                <w:rFonts w:asciiTheme="majorBidi" w:hAnsiTheme="majorBidi" w:cstheme="majorBidi"/>
              </w:rPr>
              <w:t>D3</w:t>
            </w:r>
          </w:p>
        </w:tc>
        <w:tc>
          <w:tcPr>
            <w:tcW w:w="2361" w:type="dxa"/>
          </w:tcPr>
          <w:p w14:paraId="46095CBA" w14:textId="4FED849D" w:rsidR="00AC3DFE" w:rsidRPr="00842BEE" w:rsidRDefault="00AC3DFE" w:rsidP="00AC3DFE">
            <w:pPr>
              <w:rPr>
                <w:rFonts w:asciiTheme="majorBidi" w:hAnsiTheme="majorBidi" w:cstheme="majorBidi"/>
                <w:b/>
              </w:rPr>
            </w:pPr>
            <w:r w:rsidRPr="00842BEE">
              <w:rPr>
                <w:rFonts w:asciiTheme="majorBidi" w:hAnsiTheme="majorBidi" w:cstheme="majorBidi"/>
                <w:b/>
              </w:rPr>
              <w:t>Threat Detection Solutions</w:t>
            </w:r>
          </w:p>
          <w:p w14:paraId="7037361E" w14:textId="77777777" w:rsidR="00AC3DFE" w:rsidRPr="00842BEE" w:rsidRDefault="00AC3DFE" w:rsidP="00AC3DFE">
            <w:pPr>
              <w:rPr>
                <w:rFonts w:asciiTheme="majorBidi" w:hAnsiTheme="majorBidi" w:cstheme="majorBidi"/>
                <w:b/>
              </w:rPr>
            </w:pPr>
          </w:p>
          <w:p w14:paraId="4E6D4598" w14:textId="2F200C70" w:rsidR="00AC3DFE" w:rsidRPr="00842BEE" w:rsidRDefault="00AC3DFE" w:rsidP="00AC3DFE">
            <w:pPr>
              <w:rPr>
                <w:rFonts w:asciiTheme="majorBidi" w:hAnsiTheme="majorBidi" w:cstheme="majorBidi"/>
              </w:rPr>
            </w:pPr>
            <w:r w:rsidRPr="00842BEE">
              <w:rPr>
                <w:rFonts w:asciiTheme="majorBidi" w:hAnsiTheme="majorBidi" w:cstheme="majorBidi"/>
              </w:rPr>
              <w:lastRenderedPageBreak/>
              <w:t>Configure advanced audit policies</w:t>
            </w:r>
          </w:p>
        </w:tc>
        <w:tc>
          <w:tcPr>
            <w:tcW w:w="1599" w:type="dxa"/>
          </w:tcPr>
          <w:p w14:paraId="493DA4B7" w14:textId="77777777" w:rsidR="00B921C7" w:rsidRPr="00FE0BCA" w:rsidRDefault="00B921C7" w:rsidP="00B921C7">
            <w:pPr>
              <w:rPr>
                <w:rFonts w:asciiTheme="majorBidi" w:hAnsiTheme="majorBidi" w:cstheme="majorBidi"/>
              </w:rPr>
            </w:pPr>
            <w:r w:rsidRPr="00FE0BCA">
              <w:rPr>
                <w:rFonts w:asciiTheme="majorBidi" w:hAnsiTheme="majorBidi" w:cstheme="majorBidi"/>
              </w:rPr>
              <w:lastRenderedPageBreak/>
              <w:t xml:space="preserve">Lecture/ In Class Supervised </w:t>
            </w:r>
            <w:r w:rsidRPr="00FE0BCA">
              <w:rPr>
                <w:rFonts w:asciiTheme="majorBidi" w:hAnsiTheme="majorBidi" w:cstheme="majorBidi"/>
              </w:rPr>
              <w:lastRenderedPageBreak/>
              <w:t>work / In Lab supervised work</w:t>
            </w:r>
          </w:p>
          <w:p w14:paraId="5113B175" w14:textId="0F9FB798" w:rsidR="00AC3DFE" w:rsidRPr="00FE0BCA" w:rsidRDefault="00AC3DFE" w:rsidP="00AC3DFE">
            <w:pPr>
              <w:rPr>
                <w:rFonts w:asciiTheme="majorBidi" w:hAnsiTheme="majorBidi" w:cstheme="majorBidi"/>
              </w:rPr>
            </w:pPr>
          </w:p>
        </w:tc>
        <w:tc>
          <w:tcPr>
            <w:tcW w:w="1705" w:type="dxa"/>
          </w:tcPr>
          <w:p w14:paraId="71766915" w14:textId="77777777" w:rsidR="00AC3DFE" w:rsidRPr="00FE0BCA" w:rsidRDefault="00AC3DFE" w:rsidP="00AC3DFE">
            <w:pPr>
              <w:rPr>
                <w:rFonts w:asciiTheme="majorBidi" w:hAnsiTheme="majorBidi" w:cstheme="majorBidi"/>
              </w:rPr>
            </w:pPr>
            <w:r w:rsidRPr="00FE0BCA">
              <w:rPr>
                <w:rFonts w:asciiTheme="majorBidi" w:hAnsiTheme="majorBidi" w:cstheme="majorBidi"/>
              </w:rPr>
              <w:lastRenderedPageBreak/>
              <w:t>In-Lab</w:t>
            </w:r>
          </w:p>
          <w:p w14:paraId="7B8BBC27" w14:textId="4F23AEAC" w:rsidR="00AC3DFE" w:rsidRPr="00FE0BCA" w:rsidRDefault="00AC3DFE" w:rsidP="00B921C7">
            <w:pPr>
              <w:rPr>
                <w:rFonts w:asciiTheme="majorBidi" w:hAnsiTheme="majorBidi" w:cstheme="majorBidi"/>
              </w:rPr>
            </w:pPr>
            <w:r w:rsidRPr="00FE0BCA">
              <w:rPr>
                <w:rFonts w:asciiTheme="majorBidi" w:hAnsiTheme="majorBidi" w:cstheme="majorBidi"/>
              </w:rPr>
              <w:t>Exercises</w:t>
            </w:r>
            <w:r w:rsidR="00817AA4" w:rsidRPr="00FE0BCA">
              <w:rPr>
                <w:rFonts w:asciiTheme="majorBidi" w:hAnsiTheme="majorBidi" w:cstheme="majorBidi"/>
              </w:rPr>
              <w:t xml:space="preserve"> </w:t>
            </w:r>
          </w:p>
        </w:tc>
      </w:tr>
      <w:tr w:rsidR="00B921C7" w:rsidRPr="00FE0BCA" w14:paraId="5B908A5A" w14:textId="77777777" w:rsidTr="00842BEE">
        <w:tc>
          <w:tcPr>
            <w:tcW w:w="844" w:type="dxa"/>
          </w:tcPr>
          <w:p w14:paraId="2AA5EC59"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lastRenderedPageBreak/>
              <w:t>13</w:t>
            </w:r>
          </w:p>
        </w:tc>
        <w:tc>
          <w:tcPr>
            <w:tcW w:w="707" w:type="dxa"/>
          </w:tcPr>
          <w:p w14:paraId="4EF47FA8" w14:textId="1DA71F1C"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694" w:type="dxa"/>
          </w:tcPr>
          <w:p w14:paraId="3A68DADD" w14:textId="2F6127E6"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1440" w:type="dxa"/>
          </w:tcPr>
          <w:p w14:paraId="24FA0D66" w14:textId="77777777" w:rsidR="00AC3DFE" w:rsidRPr="00FE0BCA" w:rsidRDefault="00AC3DFE" w:rsidP="00AC3DFE">
            <w:pPr>
              <w:rPr>
                <w:rFonts w:asciiTheme="majorBidi" w:hAnsiTheme="majorBidi" w:cstheme="majorBidi"/>
                <w:sz w:val="24"/>
                <w:szCs w:val="24"/>
              </w:rPr>
            </w:pPr>
          </w:p>
          <w:p w14:paraId="63A12387" w14:textId="05FD2E2D" w:rsidR="00AC3DFE" w:rsidRPr="00FE0BCA" w:rsidRDefault="00AC3DFE" w:rsidP="00AC3DFE">
            <w:pPr>
              <w:rPr>
                <w:rFonts w:asciiTheme="majorBidi" w:hAnsiTheme="majorBidi" w:cstheme="majorBidi"/>
                <w:sz w:val="24"/>
                <w:szCs w:val="24"/>
              </w:rPr>
            </w:pPr>
            <w:r w:rsidRPr="00FE0BCA">
              <w:rPr>
                <w:rFonts w:asciiTheme="majorBidi" w:hAnsiTheme="majorBidi" w:cstheme="majorBidi"/>
              </w:rPr>
              <w:t>A1, B3,C1,C2,D3</w:t>
            </w:r>
          </w:p>
        </w:tc>
        <w:tc>
          <w:tcPr>
            <w:tcW w:w="2361" w:type="dxa"/>
          </w:tcPr>
          <w:p w14:paraId="74CBD087" w14:textId="24799BBE" w:rsidR="00AC3DFE" w:rsidRPr="00842BEE" w:rsidRDefault="00AC3DFE" w:rsidP="00AC3DFE">
            <w:pPr>
              <w:rPr>
                <w:rFonts w:asciiTheme="majorBidi" w:hAnsiTheme="majorBidi" w:cstheme="majorBidi"/>
                <w:b/>
              </w:rPr>
            </w:pPr>
            <w:r w:rsidRPr="00842BEE">
              <w:rPr>
                <w:rFonts w:asciiTheme="majorBidi" w:hAnsiTheme="majorBidi" w:cstheme="majorBidi"/>
                <w:b/>
              </w:rPr>
              <w:t>Threat Detection Solutions</w:t>
            </w:r>
          </w:p>
          <w:p w14:paraId="3F33BC38" w14:textId="77777777" w:rsidR="00AC3DFE" w:rsidRPr="00842BEE" w:rsidRDefault="00AC3DFE" w:rsidP="00AC3DFE">
            <w:pPr>
              <w:rPr>
                <w:rFonts w:asciiTheme="majorBidi" w:hAnsiTheme="majorBidi" w:cstheme="majorBidi"/>
              </w:rPr>
            </w:pPr>
            <w:r w:rsidRPr="00842BEE">
              <w:rPr>
                <w:rFonts w:asciiTheme="majorBidi" w:hAnsiTheme="majorBidi" w:cstheme="majorBidi"/>
              </w:rPr>
              <w:t>Install and configure Microsoft Advanced Threat Analytics (ATA)</w:t>
            </w:r>
          </w:p>
          <w:p w14:paraId="3EC8987F" w14:textId="77777777" w:rsidR="00AC3DFE" w:rsidRPr="00842BEE" w:rsidRDefault="00AC3DFE" w:rsidP="00AC3DFE">
            <w:pPr>
              <w:rPr>
                <w:rFonts w:asciiTheme="majorBidi" w:hAnsiTheme="majorBidi" w:cstheme="majorBidi"/>
              </w:rPr>
            </w:pPr>
          </w:p>
          <w:p w14:paraId="308F060C" w14:textId="77777777" w:rsidR="00AC3DFE" w:rsidRPr="00842BEE" w:rsidRDefault="00AC3DFE" w:rsidP="00AC3DFE">
            <w:pPr>
              <w:rPr>
                <w:rFonts w:asciiTheme="majorBidi" w:hAnsiTheme="majorBidi" w:cstheme="majorBidi"/>
              </w:rPr>
            </w:pPr>
            <w:r w:rsidRPr="00842BEE">
              <w:rPr>
                <w:rFonts w:asciiTheme="majorBidi" w:hAnsiTheme="majorBidi" w:cstheme="majorBidi"/>
              </w:rPr>
              <w:t>Determine threat detection solutions using Operations Management Suite (OMS)</w:t>
            </w:r>
          </w:p>
          <w:p w14:paraId="37DCEAAE" w14:textId="76DFCD66" w:rsidR="00AC3DFE" w:rsidRPr="00842BEE" w:rsidRDefault="00AC3DFE" w:rsidP="00AC3DFE">
            <w:pPr>
              <w:rPr>
                <w:rFonts w:asciiTheme="majorBidi" w:hAnsiTheme="majorBidi" w:cstheme="majorBidi"/>
              </w:rPr>
            </w:pPr>
          </w:p>
        </w:tc>
        <w:tc>
          <w:tcPr>
            <w:tcW w:w="1599" w:type="dxa"/>
          </w:tcPr>
          <w:p w14:paraId="3123D99F" w14:textId="74158EE9" w:rsidR="00B921C7" w:rsidRPr="00FE0BCA" w:rsidRDefault="00B921C7" w:rsidP="00B921C7">
            <w:pPr>
              <w:rPr>
                <w:rFonts w:asciiTheme="majorBidi" w:hAnsiTheme="majorBidi" w:cstheme="majorBidi"/>
              </w:rPr>
            </w:pPr>
            <w:r w:rsidRPr="00FE0BCA">
              <w:rPr>
                <w:rFonts w:asciiTheme="majorBidi" w:hAnsiTheme="majorBidi" w:cstheme="majorBidi"/>
              </w:rPr>
              <w:t xml:space="preserve">Lecture/ Lab </w:t>
            </w:r>
            <w:proofErr w:type="spellStart"/>
            <w:r w:rsidRPr="00FE0BCA">
              <w:rPr>
                <w:rFonts w:asciiTheme="majorBidi" w:hAnsiTheme="majorBidi" w:cstheme="majorBidi"/>
              </w:rPr>
              <w:t>Demonstra</w:t>
            </w:r>
            <w:proofErr w:type="spellEnd"/>
            <w:r w:rsidRPr="00FE0BCA">
              <w:rPr>
                <w:rFonts w:asciiTheme="majorBidi" w:hAnsiTheme="majorBidi" w:cstheme="majorBidi"/>
              </w:rPr>
              <w:t xml:space="preserve">- </w:t>
            </w:r>
            <w:proofErr w:type="spellStart"/>
            <w:r w:rsidRPr="00FE0BCA">
              <w:rPr>
                <w:rFonts w:asciiTheme="majorBidi" w:hAnsiTheme="majorBidi" w:cstheme="majorBidi"/>
              </w:rPr>
              <w:t>tion</w:t>
            </w:r>
            <w:proofErr w:type="spellEnd"/>
          </w:p>
        </w:tc>
        <w:tc>
          <w:tcPr>
            <w:tcW w:w="1705" w:type="dxa"/>
          </w:tcPr>
          <w:p w14:paraId="47607C62" w14:textId="58E5ECCB" w:rsidR="00AC3DFE" w:rsidRPr="00FE0BCA" w:rsidRDefault="00B921C7" w:rsidP="00B921C7">
            <w:pPr>
              <w:rPr>
                <w:rFonts w:asciiTheme="majorBidi" w:hAnsiTheme="majorBidi" w:cstheme="majorBidi"/>
              </w:rPr>
            </w:pPr>
            <w:r w:rsidRPr="00FE0BCA">
              <w:rPr>
                <w:rFonts w:asciiTheme="majorBidi" w:hAnsiTheme="majorBidi" w:cstheme="majorBidi"/>
              </w:rPr>
              <w:t>Assignment-3</w:t>
            </w:r>
            <w:r w:rsidR="00817AA4" w:rsidRPr="00FE0BCA">
              <w:rPr>
                <w:rFonts w:asciiTheme="majorBidi" w:hAnsiTheme="majorBidi" w:cstheme="majorBidi"/>
              </w:rPr>
              <w:t xml:space="preserve"> (Week 13)</w:t>
            </w:r>
          </w:p>
        </w:tc>
      </w:tr>
      <w:tr w:rsidR="00B921C7" w:rsidRPr="00FE0BCA" w14:paraId="675A560E" w14:textId="77777777" w:rsidTr="00842BEE">
        <w:tc>
          <w:tcPr>
            <w:tcW w:w="844" w:type="dxa"/>
          </w:tcPr>
          <w:p w14:paraId="531874DD"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14</w:t>
            </w:r>
          </w:p>
        </w:tc>
        <w:tc>
          <w:tcPr>
            <w:tcW w:w="707" w:type="dxa"/>
          </w:tcPr>
          <w:p w14:paraId="5C8C0DF8" w14:textId="06FDE1A0"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694" w:type="dxa"/>
          </w:tcPr>
          <w:p w14:paraId="6C4817C7" w14:textId="54C55EE9"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1440" w:type="dxa"/>
          </w:tcPr>
          <w:p w14:paraId="24C510CD" w14:textId="42A25F44" w:rsidR="00AC3DFE" w:rsidRPr="00FE0BCA" w:rsidRDefault="00AC3DFE" w:rsidP="00AC3DFE">
            <w:pPr>
              <w:rPr>
                <w:rFonts w:asciiTheme="majorBidi" w:hAnsiTheme="majorBidi" w:cstheme="majorBidi"/>
                <w:b/>
                <w:sz w:val="19"/>
                <w:szCs w:val="19"/>
              </w:rPr>
            </w:pPr>
            <w:r w:rsidRPr="00FE0BCA">
              <w:rPr>
                <w:rFonts w:asciiTheme="majorBidi" w:hAnsiTheme="majorBidi" w:cstheme="majorBidi"/>
              </w:rPr>
              <w:t>B3,C1,C2,D3</w:t>
            </w:r>
          </w:p>
        </w:tc>
        <w:tc>
          <w:tcPr>
            <w:tcW w:w="2361" w:type="dxa"/>
          </w:tcPr>
          <w:p w14:paraId="058658C8" w14:textId="7D314BBF" w:rsidR="00AC3DFE" w:rsidRPr="00842BEE" w:rsidRDefault="00AC3DFE" w:rsidP="00AC3DFE">
            <w:pPr>
              <w:rPr>
                <w:rFonts w:asciiTheme="majorBidi" w:hAnsiTheme="majorBidi" w:cstheme="majorBidi"/>
                <w:b/>
              </w:rPr>
            </w:pPr>
            <w:r w:rsidRPr="00842BEE">
              <w:rPr>
                <w:rFonts w:asciiTheme="majorBidi" w:hAnsiTheme="majorBidi" w:cstheme="majorBidi"/>
                <w:b/>
              </w:rPr>
              <w:t>Workload-Specific Security</w:t>
            </w:r>
          </w:p>
          <w:p w14:paraId="4F2271BD" w14:textId="77777777" w:rsidR="00AC3DFE" w:rsidRPr="00842BEE" w:rsidRDefault="00AC3DFE" w:rsidP="00AC3DFE">
            <w:pPr>
              <w:rPr>
                <w:rFonts w:asciiTheme="majorBidi" w:hAnsiTheme="majorBidi" w:cstheme="majorBidi"/>
              </w:rPr>
            </w:pPr>
          </w:p>
          <w:p w14:paraId="7684791B" w14:textId="09046565" w:rsidR="00AC3DFE" w:rsidRPr="00842BEE" w:rsidRDefault="00AC3DFE" w:rsidP="00AC3DFE">
            <w:pPr>
              <w:rPr>
                <w:rFonts w:asciiTheme="majorBidi" w:hAnsiTheme="majorBidi" w:cstheme="majorBidi"/>
              </w:rPr>
            </w:pPr>
            <w:r w:rsidRPr="00842BEE">
              <w:rPr>
                <w:rFonts w:asciiTheme="majorBidi" w:hAnsiTheme="majorBidi" w:cstheme="majorBidi"/>
              </w:rPr>
              <w:t>Secure application development and server workload infrastructure</w:t>
            </w:r>
          </w:p>
          <w:p w14:paraId="1887370C" w14:textId="44F67B77" w:rsidR="00AC3DFE" w:rsidRPr="00842BEE" w:rsidRDefault="00AC3DFE" w:rsidP="00AC3DFE">
            <w:pPr>
              <w:rPr>
                <w:rFonts w:asciiTheme="majorBidi" w:hAnsiTheme="majorBidi" w:cstheme="majorBidi"/>
                <w:b/>
              </w:rPr>
            </w:pPr>
          </w:p>
          <w:p w14:paraId="3EEB5B13" w14:textId="6611AF62" w:rsidR="00817AA4" w:rsidRPr="00842BEE" w:rsidRDefault="00817AA4" w:rsidP="00AC3DFE">
            <w:pPr>
              <w:rPr>
                <w:rFonts w:asciiTheme="majorBidi" w:hAnsiTheme="majorBidi" w:cstheme="majorBidi"/>
                <w:b/>
              </w:rPr>
            </w:pPr>
            <w:r w:rsidRPr="00842BEE">
              <w:rPr>
                <w:rFonts w:asciiTheme="majorBidi" w:hAnsiTheme="majorBidi" w:cstheme="majorBidi"/>
              </w:rPr>
              <w:t>Secure file services infrastructure and Dynamic Access Control (DAC)</w:t>
            </w:r>
          </w:p>
          <w:p w14:paraId="37224457" w14:textId="62B6AED5" w:rsidR="00AC3DFE" w:rsidRPr="00842BEE" w:rsidRDefault="00AC3DFE" w:rsidP="00AC3DFE">
            <w:pPr>
              <w:rPr>
                <w:rFonts w:asciiTheme="majorBidi" w:hAnsiTheme="majorBidi" w:cstheme="majorBidi"/>
                <w:b/>
              </w:rPr>
            </w:pPr>
          </w:p>
        </w:tc>
        <w:tc>
          <w:tcPr>
            <w:tcW w:w="1599" w:type="dxa"/>
          </w:tcPr>
          <w:p w14:paraId="38A49C77" w14:textId="55868BB5" w:rsidR="00AC3DFE" w:rsidRPr="00FE0BCA" w:rsidRDefault="00AC3DFE" w:rsidP="00AC3DFE">
            <w:pPr>
              <w:rPr>
                <w:rFonts w:asciiTheme="majorBidi" w:hAnsiTheme="majorBidi" w:cstheme="majorBidi"/>
              </w:rPr>
            </w:pPr>
            <w:r w:rsidRPr="00FE0BCA">
              <w:rPr>
                <w:rFonts w:asciiTheme="majorBidi" w:hAnsiTheme="majorBidi" w:cstheme="majorBidi"/>
              </w:rPr>
              <w:t xml:space="preserve">Lecture/ Lab </w:t>
            </w:r>
            <w:proofErr w:type="spellStart"/>
            <w:r w:rsidRPr="00FE0BCA">
              <w:rPr>
                <w:rFonts w:asciiTheme="majorBidi" w:hAnsiTheme="majorBidi" w:cstheme="majorBidi"/>
              </w:rPr>
              <w:t>Demonstra</w:t>
            </w:r>
            <w:proofErr w:type="spellEnd"/>
            <w:r w:rsidRPr="00FE0BCA">
              <w:rPr>
                <w:rFonts w:asciiTheme="majorBidi" w:hAnsiTheme="majorBidi" w:cstheme="majorBidi"/>
              </w:rPr>
              <w:t xml:space="preserve">- </w:t>
            </w:r>
            <w:proofErr w:type="spellStart"/>
            <w:r w:rsidRPr="00FE0BCA">
              <w:rPr>
                <w:rFonts w:asciiTheme="majorBidi" w:hAnsiTheme="majorBidi" w:cstheme="majorBidi"/>
              </w:rPr>
              <w:t>tion</w:t>
            </w:r>
            <w:proofErr w:type="spellEnd"/>
            <w:r w:rsidR="00B921C7" w:rsidRPr="00FE0BCA">
              <w:rPr>
                <w:rFonts w:asciiTheme="majorBidi" w:hAnsiTheme="majorBidi" w:cstheme="majorBidi"/>
              </w:rPr>
              <w:t xml:space="preserve"> / Class Discussion</w:t>
            </w:r>
          </w:p>
        </w:tc>
        <w:tc>
          <w:tcPr>
            <w:tcW w:w="1705" w:type="dxa"/>
          </w:tcPr>
          <w:p w14:paraId="1E13596C" w14:textId="5CE4EDE0" w:rsidR="00AC3DFE" w:rsidRPr="00FE0BCA" w:rsidRDefault="00AC3DFE" w:rsidP="00AC3DFE">
            <w:pPr>
              <w:rPr>
                <w:rFonts w:asciiTheme="majorBidi" w:hAnsiTheme="majorBidi" w:cstheme="majorBidi"/>
              </w:rPr>
            </w:pPr>
          </w:p>
        </w:tc>
      </w:tr>
      <w:tr w:rsidR="00B921C7" w:rsidRPr="00FE0BCA" w14:paraId="6E0DB74D" w14:textId="77777777" w:rsidTr="00842BEE">
        <w:tc>
          <w:tcPr>
            <w:tcW w:w="844" w:type="dxa"/>
          </w:tcPr>
          <w:p w14:paraId="0FA43E6A"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15</w:t>
            </w:r>
          </w:p>
        </w:tc>
        <w:tc>
          <w:tcPr>
            <w:tcW w:w="707" w:type="dxa"/>
          </w:tcPr>
          <w:p w14:paraId="2C7981B2" w14:textId="42C3F82C"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694" w:type="dxa"/>
          </w:tcPr>
          <w:p w14:paraId="2AFB2E7E" w14:textId="73147930"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2</w:t>
            </w:r>
          </w:p>
        </w:tc>
        <w:tc>
          <w:tcPr>
            <w:tcW w:w="1440" w:type="dxa"/>
          </w:tcPr>
          <w:p w14:paraId="01336448" w14:textId="296FB559" w:rsidR="00AC3DFE" w:rsidRPr="00FE0BCA" w:rsidRDefault="00B921C7" w:rsidP="00B921C7">
            <w:pPr>
              <w:rPr>
                <w:rFonts w:asciiTheme="majorBidi" w:hAnsiTheme="majorBidi" w:cstheme="majorBidi"/>
                <w:sz w:val="24"/>
                <w:szCs w:val="24"/>
              </w:rPr>
            </w:pPr>
            <w:r w:rsidRPr="00FE0BCA">
              <w:rPr>
                <w:rFonts w:asciiTheme="majorBidi" w:hAnsiTheme="majorBidi" w:cstheme="majorBidi"/>
              </w:rPr>
              <w:t>A2, B1,B2,B3, C1,C2,C3,D1, D2,D3,D4</w:t>
            </w:r>
          </w:p>
        </w:tc>
        <w:tc>
          <w:tcPr>
            <w:tcW w:w="2361" w:type="dxa"/>
          </w:tcPr>
          <w:p w14:paraId="087942C3" w14:textId="7050E2A4" w:rsidR="00AC3DFE" w:rsidRPr="00842BEE" w:rsidRDefault="00B921C7" w:rsidP="00AC3DFE">
            <w:pPr>
              <w:rPr>
                <w:rFonts w:asciiTheme="majorBidi" w:hAnsiTheme="majorBidi" w:cstheme="majorBidi"/>
              </w:rPr>
            </w:pPr>
            <w:r w:rsidRPr="00842BEE">
              <w:rPr>
                <w:rFonts w:asciiTheme="majorBidi" w:hAnsiTheme="majorBidi" w:cstheme="majorBidi"/>
              </w:rPr>
              <w:t>Student  Projects</w:t>
            </w:r>
          </w:p>
          <w:p w14:paraId="2B9ABCBB" w14:textId="6EB8DCAB" w:rsidR="00AC3DFE" w:rsidRPr="00842BEE" w:rsidRDefault="00AC3DFE" w:rsidP="00AC3DFE">
            <w:pPr>
              <w:rPr>
                <w:rFonts w:asciiTheme="majorBidi" w:hAnsiTheme="majorBidi" w:cstheme="majorBidi"/>
              </w:rPr>
            </w:pPr>
          </w:p>
        </w:tc>
        <w:tc>
          <w:tcPr>
            <w:tcW w:w="1599" w:type="dxa"/>
          </w:tcPr>
          <w:p w14:paraId="6A47099B" w14:textId="6A139101" w:rsidR="00AC3DFE" w:rsidRPr="00FE0BCA" w:rsidRDefault="00B921C7" w:rsidP="00AC3DFE">
            <w:pPr>
              <w:rPr>
                <w:rFonts w:asciiTheme="majorBidi" w:hAnsiTheme="majorBidi" w:cstheme="majorBidi"/>
              </w:rPr>
            </w:pPr>
            <w:r w:rsidRPr="00FE0BCA">
              <w:rPr>
                <w:rFonts w:asciiTheme="majorBidi" w:hAnsiTheme="majorBidi" w:cstheme="majorBidi"/>
              </w:rPr>
              <w:t xml:space="preserve">Project Supervision </w:t>
            </w:r>
          </w:p>
        </w:tc>
        <w:tc>
          <w:tcPr>
            <w:tcW w:w="1705" w:type="dxa"/>
          </w:tcPr>
          <w:p w14:paraId="42486313" w14:textId="5FF9FC88" w:rsidR="00AC3DFE" w:rsidRPr="00FE0BCA" w:rsidRDefault="00B921C7" w:rsidP="00AC3DFE">
            <w:pPr>
              <w:rPr>
                <w:rFonts w:asciiTheme="majorBidi" w:hAnsiTheme="majorBidi" w:cstheme="majorBidi"/>
              </w:rPr>
            </w:pPr>
            <w:r w:rsidRPr="00FE0BCA">
              <w:rPr>
                <w:rFonts w:asciiTheme="majorBidi" w:hAnsiTheme="majorBidi" w:cstheme="majorBidi"/>
              </w:rPr>
              <w:t>Evaluation of Project Presentations and Reports</w:t>
            </w:r>
          </w:p>
        </w:tc>
      </w:tr>
      <w:tr w:rsidR="00B921C7" w:rsidRPr="00FE0BCA" w14:paraId="3FEC41FB" w14:textId="77777777" w:rsidTr="00842BEE">
        <w:tc>
          <w:tcPr>
            <w:tcW w:w="844" w:type="dxa"/>
          </w:tcPr>
          <w:p w14:paraId="1F3DF84A" w14:textId="77777777" w:rsidR="00AC3DFE" w:rsidRPr="00FE0BCA" w:rsidRDefault="00AC3DFE" w:rsidP="00AC3DFE">
            <w:pPr>
              <w:rPr>
                <w:rFonts w:asciiTheme="majorBidi" w:hAnsiTheme="majorBidi" w:cstheme="majorBidi"/>
                <w:sz w:val="24"/>
                <w:szCs w:val="24"/>
              </w:rPr>
            </w:pPr>
            <w:r w:rsidRPr="00FE0BCA">
              <w:rPr>
                <w:rFonts w:asciiTheme="majorBidi" w:hAnsiTheme="majorBidi" w:cstheme="majorBidi"/>
                <w:sz w:val="24"/>
                <w:szCs w:val="24"/>
              </w:rPr>
              <w:t>16</w:t>
            </w:r>
          </w:p>
        </w:tc>
        <w:tc>
          <w:tcPr>
            <w:tcW w:w="707" w:type="dxa"/>
          </w:tcPr>
          <w:p w14:paraId="314BA858" w14:textId="77777777" w:rsidR="00AC3DFE" w:rsidRPr="00FE0BCA" w:rsidRDefault="00AC3DFE" w:rsidP="00AC3DFE">
            <w:pPr>
              <w:rPr>
                <w:rFonts w:asciiTheme="majorBidi" w:hAnsiTheme="majorBidi" w:cstheme="majorBidi"/>
                <w:sz w:val="24"/>
                <w:szCs w:val="24"/>
              </w:rPr>
            </w:pPr>
          </w:p>
        </w:tc>
        <w:tc>
          <w:tcPr>
            <w:tcW w:w="694" w:type="dxa"/>
          </w:tcPr>
          <w:p w14:paraId="276AF757" w14:textId="4C714AB4" w:rsidR="00AC3DFE" w:rsidRPr="00FE0BCA" w:rsidRDefault="00AC3DFE" w:rsidP="00AC3DFE">
            <w:pPr>
              <w:rPr>
                <w:rFonts w:asciiTheme="majorBidi" w:hAnsiTheme="majorBidi" w:cstheme="majorBidi"/>
                <w:sz w:val="24"/>
                <w:szCs w:val="24"/>
              </w:rPr>
            </w:pPr>
          </w:p>
        </w:tc>
        <w:tc>
          <w:tcPr>
            <w:tcW w:w="1440" w:type="dxa"/>
          </w:tcPr>
          <w:p w14:paraId="4D9F90E2" w14:textId="63650880" w:rsidR="00AC3DFE" w:rsidRPr="00FE0BCA" w:rsidRDefault="00B921C7" w:rsidP="00AC3DFE">
            <w:pPr>
              <w:rPr>
                <w:rFonts w:asciiTheme="majorBidi" w:hAnsiTheme="majorBidi" w:cstheme="majorBidi"/>
              </w:rPr>
            </w:pPr>
            <w:r w:rsidRPr="00FE0BCA">
              <w:rPr>
                <w:rFonts w:asciiTheme="majorBidi" w:hAnsiTheme="majorBidi" w:cstheme="majorBidi"/>
              </w:rPr>
              <w:t>A1,B1,B2, C1,C3,D4</w:t>
            </w:r>
          </w:p>
        </w:tc>
        <w:tc>
          <w:tcPr>
            <w:tcW w:w="2361" w:type="dxa"/>
          </w:tcPr>
          <w:p w14:paraId="7D86047E" w14:textId="2A72ADEE" w:rsidR="00AC3DFE" w:rsidRPr="00842BEE" w:rsidRDefault="00AC3DFE" w:rsidP="00AC3DFE">
            <w:pPr>
              <w:rPr>
                <w:rFonts w:asciiTheme="majorBidi" w:hAnsiTheme="majorBidi" w:cstheme="majorBidi"/>
              </w:rPr>
            </w:pPr>
            <w:r w:rsidRPr="00842BEE">
              <w:rPr>
                <w:rFonts w:asciiTheme="majorBidi" w:hAnsiTheme="majorBidi" w:cstheme="majorBidi"/>
              </w:rPr>
              <w:t>All topics</w:t>
            </w:r>
          </w:p>
        </w:tc>
        <w:tc>
          <w:tcPr>
            <w:tcW w:w="1599" w:type="dxa"/>
          </w:tcPr>
          <w:p w14:paraId="1967402D" w14:textId="77777777" w:rsidR="00AC3DFE" w:rsidRPr="00FE0BCA" w:rsidRDefault="00AC3DFE" w:rsidP="00AC3DFE">
            <w:pPr>
              <w:rPr>
                <w:rFonts w:asciiTheme="majorBidi" w:hAnsiTheme="majorBidi" w:cstheme="majorBidi"/>
              </w:rPr>
            </w:pPr>
          </w:p>
        </w:tc>
        <w:tc>
          <w:tcPr>
            <w:tcW w:w="1705" w:type="dxa"/>
          </w:tcPr>
          <w:p w14:paraId="2915AF21" w14:textId="7567BB3A" w:rsidR="00AC3DFE" w:rsidRPr="00FE0BCA" w:rsidRDefault="00AC3DFE" w:rsidP="00AC3DFE">
            <w:pPr>
              <w:rPr>
                <w:rFonts w:asciiTheme="majorBidi" w:hAnsiTheme="majorBidi" w:cstheme="majorBidi"/>
              </w:rPr>
            </w:pPr>
            <w:r w:rsidRPr="00FE0BCA">
              <w:rPr>
                <w:rFonts w:asciiTheme="majorBidi" w:hAnsiTheme="majorBidi" w:cstheme="majorBidi"/>
              </w:rPr>
              <w:t>Final Exam</w:t>
            </w:r>
          </w:p>
        </w:tc>
      </w:tr>
    </w:tbl>
    <w:p w14:paraId="0720D04B" w14:textId="77777777" w:rsidR="00C05CD2" w:rsidRPr="00FE0BCA" w:rsidRDefault="00C05CD2" w:rsidP="003A6C5C">
      <w:pPr>
        <w:tabs>
          <w:tab w:val="left" w:pos="288"/>
          <w:tab w:val="left" w:pos="1872"/>
        </w:tabs>
        <w:spacing w:before="240" w:line="240" w:lineRule="auto"/>
        <w:jc w:val="lowKashida"/>
        <w:rPr>
          <w:rFonts w:asciiTheme="majorBidi" w:hAnsiTheme="majorBidi" w:cstheme="majorBidi"/>
          <w:b/>
          <w:bCs/>
          <w:sz w:val="24"/>
          <w:szCs w:val="24"/>
        </w:rPr>
      </w:pPr>
      <w:r w:rsidRPr="00FE0BCA">
        <w:rPr>
          <w:rFonts w:asciiTheme="majorBidi" w:hAnsiTheme="majorBidi" w:cstheme="majorBidi"/>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6C5C" w:rsidRPr="00FE0BCA" w14:paraId="11B3AF97" w14:textId="77777777" w:rsidTr="001246D1">
        <w:tc>
          <w:tcPr>
            <w:tcW w:w="2335" w:type="dxa"/>
            <w:shd w:val="clear" w:color="auto" w:fill="A6A6A6" w:themeFill="background1" w:themeFillShade="A6"/>
            <w:vAlign w:val="center"/>
          </w:tcPr>
          <w:p w14:paraId="10E38F7C" w14:textId="77777777" w:rsidR="003A6C5C" w:rsidRPr="00FE0BCA" w:rsidRDefault="003A6C5C" w:rsidP="003A6C5C">
            <w:pPr>
              <w:tabs>
                <w:tab w:val="left" w:pos="288"/>
                <w:tab w:val="left" w:pos="1872"/>
              </w:tabs>
              <w:jc w:val="center"/>
              <w:rPr>
                <w:rFonts w:asciiTheme="majorBidi" w:hAnsiTheme="majorBidi" w:cstheme="majorBidi"/>
                <w:b/>
                <w:bCs/>
                <w:sz w:val="24"/>
                <w:szCs w:val="24"/>
              </w:rPr>
            </w:pPr>
            <w:r w:rsidRPr="00FE0BCA">
              <w:rPr>
                <w:rFonts w:asciiTheme="majorBidi" w:hAnsiTheme="majorBidi" w:cstheme="majorBidi"/>
                <w:b/>
                <w:bCs/>
                <w:sz w:val="24"/>
                <w:szCs w:val="24"/>
              </w:rPr>
              <w:t>Textbook(s):</w:t>
            </w:r>
          </w:p>
        </w:tc>
        <w:tc>
          <w:tcPr>
            <w:tcW w:w="7015" w:type="dxa"/>
          </w:tcPr>
          <w:p w14:paraId="05045168" w14:textId="38480E57" w:rsidR="00166E79" w:rsidRPr="00842BEE" w:rsidRDefault="00166E79" w:rsidP="00D23BD9">
            <w:pPr>
              <w:tabs>
                <w:tab w:val="left" w:pos="288"/>
                <w:tab w:val="left" w:pos="1872"/>
              </w:tabs>
              <w:spacing w:before="240"/>
              <w:jc w:val="lowKashida"/>
              <w:rPr>
                <w:rFonts w:asciiTheme="majorBidi" w:hAnsiTheme="majorBidi" w:cstheme="majorBidi"/>
              </w:rPr>
            </w:pPr>
            <w:r w:rsidRPr="00842BEE">
              <w:rPr>
                <w:rFonts w:asciiTheme="majorBidi" w:hAnsiTheme="majorBidi" w:cstheme="majorBidi"/>
              </w:rPr>
              <w:t xml:space="preserve">Warner, Timothy L., and Craig </w:t>
            </w:r>
            <w:proofErr w:type="spellStart"/>
            <w:r w:rsidRPr="00842BEE">
              <w:rPr>
                <w:rFonts w:asciiTheme="majorBidi" w:hAnsiTheme="majorBidi" w:cstheme="majorBidi"/>
              </w:rPr>
              <w:t>Zacker</w:t>
            </w:r>
            <w:proofErr w:type="spellEnd"/>
            <w:r w:rsidRPr="00842BEE">
              <w:rPr>
                <w:rFonts w:asciiTheme="majorBidi" w:hAnsiTheme="majorBidi" w:cstheme="majorBidi"/>
              </w:rPr>
              <w:t xml:space="preserve">. </w:t>
            </w:r>
            <w:r w:rsidR="00D23BD9">
              <w:rPr>
                <w:rFonts w:asciiTheme="majorBidi" w:hAnsiTheme="majorBidi" w:cstheme="majorBidi"/>
              </w:rPr>
              <w:t xml:space="preserve">(2016), </w:t>
            </w:r>
            <w:r w:rsidRPr="00842BEE">
              <w:rPr>
                <w:rFonts w:asciiTheme="majorBidi" w:hAnsiTheme="majorBidi" w:cstheme="majorBidi"/>
              </w:rPr>
              <w:t>Securing Windows Se</w:t>
            </w:r>
            <w:r w:rsidR="00D23BD9">
              <w:rPr>
                <w:rFonts w:asciiTheme="majorBidi" w:hAnsiTheme="majorBidi" w:cstheme="majorBidi"/>
              </w:rPr>
              <w:t>rver. Microsoft Press</w:t>
            </w:r>
            <w:r w:rsidRPr="00842BEE">
              <w:rPr>
                <w:rFonts w:asciiTheme="majorBidi" w:hAnsiTheme="majorBidi" w:cstheme="majorBidi"/>
              </w:rPr>
              <w:t>.</w:t>
            </w:r>
          </w:p>
        </w:tc>
      </w:tr>
      <w:tr w:rsidR="003A6C5C" w:rsidRPr="00D23BD9" w14:paraId="3FF178D8" w14:textId="77777777" w:rsidTr="001246D1">
        <w:tc>
          <w:tcPr>
            <w:tcW w:w="2335" w:type="dxa"/>
            <w:shd w:val="clear" w:color="auto" w:fill="A6A6A6" w:themeFill="background1" w:themeFillShade="A6"/>
            <w:vAlign w:val="center"/>
          </w:tcPr>
          <w:p w14:paraId="3563FF29" w14:textId="77777777" w:rsidR="003A6C5C" w:rsidRPr="00FE0BCA" w:rsidRDefault="003A6C5C" w:rsidP="003A6C5C">
            <w:pPr>
              <w:tabs>
                <w:tab w:val="left" w:pos="288"/>
                <w:tab w:val="left" w:pos="1872"/>
              </w:tabs>
              <w:jc w:val="center"/>
              <w:rPr>
                <w:rFonts w:asciiTheme="majorBidi" w:hAnsiTheme="majorBidi" w:cstheme="majorBidi"/>
                <w:b/>
                <w:bCs/>
                <w:sz w:val="24"/>
                <w:szCs w:val="24"/>
              </w:rPr>
            </w:pPr>
            <w:r w:rsidRPr="00FE0BCA">
              <w:rPr>
                <w:rFonts w:asciiTheme="majorBidi" w:hAnsiTheme="majorBidi" w:cstheme="majorBidi"/>
                <w:b/>
                <w:bCs/>
                <w:sz w:val="24"/>
                <w:szCs w:val="24"/>
              </w:rPr>
              <w:t>Handout(s):</w:t>
            </w:r>
          </w:p>
        </w:tc>
        <w:tc>
          <w:tcPr>
            <w:tcW w:w="7015" w:type="dxa"/>
          </w:tcPr>
          <w:p w14:paraId="5840906D" w14:textId="5D0C7F17" w:rsidR="003A6C5C" w:rsidRPr="00D23BD9" w:rsidRDefault="00D23BD9" w:rsidP="003A6C5C">
            <w:pPr>
              <w:tabs>
                <w:tab w:val="left" w:pos="288"/>
                <w:tab w:val="left" w:pos="1872"/>
              </w:tabs>
              <w:spacing w:before="240"/>
              <w:jc w:val="lowKashida"/>
              <w:rPr>
                <w:rFonts w:asciiTheme="majorBidi" w:hAnsiTheme="majorBidi" w:cstheme="majorBidi"/>
              </w:rPr>
            </w:pPr>
            <w:r w:rsidRPr="00D23BD9">
              <w:rPr>
                <w:rFonts w:asciiTheme="majorBidi" w:hAnsiTheme="majorBidi" w:cstheme="majorBidi"/>
              </w:rPr>
              <w:t>A</w:t>
            </w:r>
            <w:r w:rsidR="0044442E" w:rsidRPr="00D23BD9">
              <w:rPr>
                <w:rFonts w:asciiTheme="majorBidi" w:hAnsiTheme="majorBidi" w:cstheme="majorBidi"/>
              </w:rPr>
              <w:t xml:space="preserve">vailable on Moodle i.e. </w:t>
            </w:r>
            <w:hyperlink r:id="rId10" w:history="1">
              <w:r w:rsidR="009C7424" w:rsidRPr="00D23BD9">
                <w:rPr>
                  <w:rStyle w:val="Hyperlink"/>
                  <w:rFonts w:asciiTheme="majorBidi" w:hAnsiTheme="majorBidi" w:cstheme="majorBidi"/>
                </w:rPr>
                <w:t>http://www.ahlia.edu.bh/moodle</w:t>
              </w:r>
            </w:hyperlink>
          </w:p>
        </w:tc>
      </w:tr>
      <w:tr w:rsidR="003A6C5C" w:rsidRPr="00FE0BCA" w14:paraId="6888A6F1" w14:textId="77777777" w:rsidTr="001246D1">
        <w:tc>
          <w:tcPr>
            <w:tcW w:w="2335" w:type="dxa"/>
            <w:shd w:val="clear" w:color="auto" w:fill="A6A6A6" w:themeFill="background1" w:themeFillShade="A6"/>
            <w:vAlign w:val="center"/>
          </w:tcPr>
          <w:p w14:paraId="2DB5C8BE" w14:textId="77777777" w:rsidR="003A6C5C" w:rsidRPr="00FE0BCA" w:rsidRDefault="003A6C5C" w:rsidP="003A6C5C">
            <w:pPr>
              <w:tabs>
                <w:tab w:val="left" w:pos="288"/>
                <w:tab w:val="left" w:pos="1872"/>
              </w:tabs>
              <w:jc w:val="center"/>
              <w:rPr>
                <w:rFonts w:asciiTheme="majorBidi" w:hAnsiTheme="majorBidi" w:cstheme="majorBidi"/>
                <w:b/>
                <w:bCs/>
                <w:sz w:val="24"/>
                <w:szCs w:val="24"/>
              </w:rPr>
            </w:pPr>
            <w:r w:rsidRPr="00FE0BCA">
              <w:rPr>
                <w:rFonts w:asciiTheme="majorBidi" w:hAnsiTheme="majorBidi" w:cstheme="majorBidi"/>
                <w:b/>
                <w:bCs/>
                <w:sz w:val="24"/>
                <w:szCs w:val="24"/>
              </w:rPr>
              <w:t>Reference(s):</w:t>
            </w:r>
          </w:p>
        </w:tc>
        <w:tc>
          <w:tcPr>
            <w:tcW w:w="7015" w:type="dxa"/>
          </w:tcPr>
          <w:p w14:paraId="53576B71" w14:textId="2BF79037" w:rsidR="003A6C5C" w:rsidRPr="00842BEE" w:rsidRDefault="00166E79" w:rsidP="00D23BD9">
            <w:pPr>
              <w:tabs>
                <w:tab w:val="left" w:pos="288"/>
                <w:tab w:val="left" w:pos="1872"/>
              </w:tabs>
              <w:spacing w:before="240"/>
              <w:jc w:val="lowKashida"/>
              <w:rPr>
                <w:rFonts w:asciiTheme="majorBidi" w:hAnsiTheme="majorBidi" w:cstheme="majorBidi"/>
              </w:rPr>
            </w:pPr>
            <w:r w:rsidRPr="00842BEE">
              <w:rPr>
                <w:rFonts w:asciiTheme="majorBidi" w:hAnsiTheme="majorBidi" w:cstheme="majorBidi"/>
              </w:rPr>
              <w:t>Palmer, Michael</w:t>
            </w:r>
            <w:r w:rsidRPr="00D23BD9">
              <w:rPr>
                <w:rFonts w:asciiTheme="majorBidi" w:hAnsiTheme="majorBidi" w:cstheme="majorBidi"/>
              </w:rPr>
              <w:t xml:space="preserve">. </w:t>
            </w:r>
            <w:hyperlink r:id="rId11" w:history="1">
              <w:r w:rsidR="00D23BD9" w:rsidRPr="00D23BD9">
                <w:rPr>
                  <w:rStyle w:val="Hyperlink"/>
                  <w:rFonts w:asciiTheme="majorBidi" w:hAnsiTheme="majorBidi" w:cstheme="majorBidi"/>
                  <w:color w:val="auto"/>
                </w:rPr>
                <w:t>(2017</w:t>
              </w:r>
            </w:hyperlink>
            <w:r w:rsidR="00D23BD9" w:rsidRPr="00D23BD9">
              <w:rPr>
                <w:rFonts w:asciiTheme="majorBidi" w:hAnsiTheme="majorBidi" w:cstheme="majorBidi"/>
              </w:rPr>
              <w:t xml:space="preserve">), </w:t>
            </w:r>
            <w:r w:rsidRPr="00842BEE">
              <w:rPr>
                <w:rFonts w:asciiTheme="majorBidi" w:hAnsiTheme="majorBidi" w:cstheme="majorBidi"/>
              </w:rPr>
              <w:t>Hands-On Microsoft Windows</w:t>
            </w:r>
            <w:r w:rsidR="00D23BD9">
              <w:rPr>
                <w:rFonts w:asciiTheme="majorBidi" w:hAnsiTheme="majorBidi" w:cstheme="majorBidi"/>
              </w:rPr>
              <w:t xml:space="preserve"> Server, </w:t>
            </w:r>
            <w:proofErr w:type="spellStart"/>
            <w:r w:rsidR="00D23BD9">
              <w:rPr>
                <w:rFonts w:asciiTheme="majorBidi" w:hAnsiTheme="majorBidi" w:cstheme="majorBidi"/>
              </w:rPr>
              <w:t>Cengage</w:t>
            </w:r>
            <w:proofErr w:type="spellEnd"/>
            <w:r w:rsidR="00D23BD9">
              <w:rPr>
                <w:rFonts w:asciiTheme="majorBidi" w:hAnsiTheme="majorBidi" w:cstheme="majorBidi"/>
              </w:rPr>
              <w:t xml:space="preserve"> </w:t>
            </w:r>
            <w:proofErr w:type="spellStart"/>
            <w:r w:rsidR="00D23BD9">
              <w:rPr>
                <w:rFonts w:asciiTheme="majorBidi" w:hAnsiTheme="majorBidi" w:cstheme="majorBidi"/>
              </w:rPr>
              <w:t>Learnin</w:t>
            </w:r>
            <w:proofErr w:type="spellEnd"/>
            <w:r w:rsidRPr="00842BEE">
              <w:rPr>
                <w:rFonts w:asciiTheme="majorBidi" w:hAnsiTheme="majorBidi" w:cstheme="majorBidi"/>
              </w:rPr>
              <w:t>.</w:t>
            </w:r>
          </w:p>
          <w:p w14:paraId="31E2E56F" w14:textId="14CA7EF6" w:rsidR="00166E79" w:rsidRPr="00FE0BCA" w:rsidRDefault="00166E79" w:rsidP="00D23BD9">
            <w:pPr>
              <w:tabs>
                <w:tab w:val="left" w:pos="288"/>
                <w:tab w:val="left" w:pos="1872"/>
              </w:tabs>
              <w:spacing w:before="240"/>
              <w:jc w:val="lowKashida"/>
              <w:rPr>
                <w:rFonts w:asciiTheme="majorBidi" w:hAnsiTheme="majorBidi" w:cstheme="majorBidi"/>
                <w:b/>
                <w:bCs/>
              </w:rPr>
            </w:pPr>
            <w:r w:rsidRPr="00842BEE">
              <w:rPr>
                <w:rFonts w:asciiTheme="majorBidi" w:hAnsiTheme="majorBidi" w:cstheme="majorBidi"/>
              </w:rPr>
              <w:t xml:space="preserve">Liu, Dale, and </w:t>
            </w:r>
            <w:proofErr w:type="spellStart"/>
            <w:r w:rsidRPr="00842BEE">
              <w:rPr>
                <w:rFonts w:asciiTheme="majorBidi" w:hAnsiTheme="majorBidi" w:cstheme="majorBidi"/>
              </w:rPr>
              <w:t>Remco</w:t>
            </w:r>
            <w:proofErr w:type="spellEnd"/>
            <w:r w:rsidRPr="00842BEE">
              <w:rPr>
                <w:rFonts w:asciiTheme="majorBidi" w:hAnsiTheme="majorBidi" w:cstheme="majorBidi"/>
              </w:rPr>
              <w:t xml:space="preserve"> </w:t>
            </w:r>
            <w:proofErr w:type="spellStart"/>
            <w:r w:rsidRPr="00842BEE">
              <w:rPr>
                <w:rFonts w:asciiTheme="majorBidi" w:hAnsiTheme="majorBidi" w:cstheme="majorBidi"/>
              </w:rPr>
              <w:t>Wisselink</w:t>
            </w:r>
            <w:proofErr w:type="spellEnd"/>
            <w:r w:rsidRPr="00842BEE">
              <w:rPr>
                <w:rFonts w:asciiTheme="majorBidi" w:hAnsiTheme="majorBidi" w:cstheme="majorBidi"/>
              </w:rPr>
              <w:t xml:space="preserve">. </w:t>
            </w:r>
            <w:r w:rsidR="00D23BD9">
              <w:rPr>
                <w:rFonts w:asciiTheme="majorBidi" w:hAnsiTheme="majorBidi" w:cstheme="majorBidi"/>
              </w:rPr>
              <w:t>(2016), Securing Windows Server</w:t>
            </w:r>
            <w:r w:rsidRPr="00842BEE">
              <w:rPr>
                <w:rFonts w:asciiTheme="majorBidi" w:hAnsiTheme="majorBidi" w:cstheme="majorBidi"/>
              </w:rPr>
              <w:t xml:space="preserve">. </w:t>
            </w:r>
          </w:p>
        </w:tc>
      </w:tr>
    </w:tbl>
    <w:p w14:paraId="58B65A8F" w14:textId="77777777" w:rsidR="00B921C7" w:rsidRPr="00FE0BCA" w:rsidRDefault="00B921C7" w:rsidP="00571929">
      <w:pPr>
        <w:rPr>
          <w:rFonts w:asciiTheme="majorBidi" w:hAnsiTheme="majorBidi" w:cstheme="majorBidi"/>
          <w:sz w:val="24"/>
          <w:szCs w:val="24"/>
        </w:rPr>
      </w:pPr>
    </w:p>
    <w:p w14:paraId="66BD016E" w14:textId="77777777" w:rsidR="00B921C7" w:rsidRPr="00FE0BCA" w:rsidRDefault="00B921C7" w:rsidP="00571929">
      <w:pPr>
        <w:rPr>
          <w:rFonts w:asciiTheme="majorBidi" w:hAnsiTheme="majorBidi" w:cstheme="majorBidi"/>
          <w:sz w:val="24"/>
          <w:szCs w:val="24"/>
        </w:rPr>
      </w:pPr>
    </w:p>
    <w:p w14:paraId="245349B3" w14:textId="77777777" w:rsidR="00A05084" w:rsidRPr="00FE0BCA" w:rsidRDefault="00A05084" w:rsidP="00571929">
      <w:pPr>
        <w:rPr>
          <w:rFonts w:asciiTheme="majorBidi" w:hAnsiTheme="majorBidi" w:cstheme="majorBidi"/>
          <w:vanish/>
          <w:sz w:val="24"/>
          <w:szCs w:val="24"/>
        </w:rPr>
      </w:pPr>
    </w:p>
    <w:p w14:paraId="79AFC05B" w14:textId="77777777" w:rsidR="00571929" w:rsidRPr="00FE0BCA" w:rsidRDefault="003A6C5C" w:rsidP="00571929">
      <w:pPr>
        <w:jc w:val="lowKashida"/>
        <w:rPr>
          <w:rFonts w:asciiTheme="majorBidi" w:hAnsiTheme="majorBidi" w:cstheme="majorBidi"/>
          <w:b/>
          <w:bCs/>
          <w:sz w:val="24"/>
          <w:szCs w:val="24"/>
        </w:rPr>
      </w:pPr>
      <w:r w:rsidRPr="00FE0BCA">
        <w:rPr>
          <w:rFonts w:asciiTheme="majorBidi" w:hAnsiTheme="majorBidi" w:cstheme="majorBidi"/>
          <w:b/>
          <w:bCs/>
          <w:sz w:val="24"/>
          <w:szCs w:val="24"/>
        </w:rPr>
        <w:t>Assessment</w:t>
      </w:r>
    </w:p>
    <w:tbl>
      <w:tblPr>
        <w:tblStyle w:val="TableGrid"/>
        <w:tblW w:w="0" w:type="auto"/>
        <w:tblLook w:val="04A0" w:firstRow="1" w:lastRow="0" w:firstColumn="1" w:lastColumn="0" w:noHBand="0" w:noVBand="1"/>
      </w:tblPr>
      <w:tblGrid>
        <w:gridCol w:w="1795"/>
        <w:gridCol w:w="4500"/>
        <w:gridCol w:w="1440"/>
        <w:gridCol w:w="1615"/>
      </w:tblGrid>
      <w:tr w:rsidR="003A6C5C" w:rsidRPr="00FE0BCA" w14:paraId="6D0896AB" w14:textId="77777777" w:rsidTr="00563918">
        <w:tc>
          <w:tcPr>
            <w:tcW w:w="1795" w:type="dxa"/>
            <w:shd w:val="clear" w:color="auto" w:fill="A6A6A6" w:themeFill="background1" w:themeFillShade="A6"/>
            <w:vAlign w:val="center"/>
          </w:tcPr>
          <w:p w14:paraId="66736BA7" w14:textId="77777777" w:rsidR="003A6C5C" w:rsidRPr="00FE0BCA" w:rsidRDefault="003A6C5C" w:rsidP="001246D1">
            <w:pPr>
              <w:tabs>
                <w:tab w:val="left" w:pos="288"/>
                <w:tab w:val="left" w:pos="1872"/>
              </w:tabs>
              <w:jc w:val="center"/>
              <w:rPr>
                <w:rFonts w:asciiTheme="majorBidi" w:hAnsiTheme="majorBidi" w:cstheme="majorBidi"/>
                <w:b/>
                <w:sz w:val="24"/>
                <w:szCs w:val="24"/>
              </w:rPr>
            </w:pPr>
            <w:r w:rsidRPr="00FE0BCA">
              <w:rPr>
                <w:rFonts w:asciiTheme="majorBidi" w:hAnsiTheme="majorBidi" w:cstheme="majorBidi"/>
                <w:b/>
                <w:sz w:val="24"/>
                <w:szCs w:val="24"/>
              </w:rPr>
              <w:t>Method of Assessment</w:t>
            </w:r>
          </w:p>
        </w:tc>
        <w:tc>
          <w:tcPr>
            <w:tcW w:w="4500" w:type="dxa"/>
            <w:shd w:val="clear" w:color="auto" w:fill="A6A6A6" w:themeFill="background1" w:themeFillShade="A6"/>
            <w:vAlign w:val="center"/>
          </w:tcPr>
          <w:p w14:paraId="74F5C499" w14:textId="77777777" w:rsidR="003A6C5C" w:rsidRPr="00FE0BCA" w:rsidRDefault="003A6C5C" w:rsidP="001246D1">
            <w:pPr>
              <w:tabs>
                <w:tab w:val="left" w:pos="288"/>
                <w:tab w:val="left" w:pos="1872"/>
              </w:tabs>
              <w:spacing w:line="360" w:lineRule="auto"/>
              <w:jc w:val="center"/>
              <w:rPr>
                <w:rFonts w:asciiTheme="majorBidi" w:hAnsiTheme="majorBidi" w:cstheme="majorBidi"/>
                <w:b/>
                <w:sz w:val="24"/>
                <w:szCs w:val="24"/>
              </w:rPr>
            </w:pPr>
            <w:r w:rsidRPr="00FE0BCA">
              <w:rPr>
                <w:rFonts w:asciiTheme="majorBidi" w:hAnsiTheme="majorBidi" w:cstheme="majorBidi"/>
                <w:b/>
                <w:sz w:val="24"/>
                <w:szCs w:val="24"/>
              </w:rPr>
              <w:t>Description</w:t>
            </w:r>
          </w:p>
        </w:tc>
        <w:tc>
          <w:tcPr>
            <w:tcW w:w="1440" w:type="dxa"/>
            <w:shd w:val="clear" w:color="auto" w:fill="A6A6A6" w:themeFill="background1" w:themeFillShade="A6"/>
            <w:vAlign w:val="center"/>
          </w:tcPr>
          <w:p w14:paraId="1384271B" w14:textId="77777777" w:rsidR="003A6C5C" w:rsidRPr="00FE0BCA" w:rsidRDefault="003A6C5C" w:rsidP="001246D1">
            <w:pPr>
              <w:tabs>
                <w:tab w:val="left" w:pos="288"/>
                <w:tab w:val="left" w:pos="1872"/>
              </w:tabs>
              <w:jc w:val="center"/>
              <w:rPr>
                <w:rFonts w:asciiTheme="majorBidi" w:hAnsiTheme="majorBidi" w:cstheme="majorBidi"/>
                <w:b/>
                <w:sz w:val="24"/>
                <w:szCs w:val="24"/>
              </w:rPr>
            </w:pPr>
            <w:r w:rsidRPr="00FE0BCA">
              <w:rPr>
                <w:rFonts w:asciiTheme="majorBidi" w:hAnsiTheme="majorBidi" w:cstheme="majorBidi"/>
                <w:b/>
                <w:sz w:val="24"/>
                <w:szCs w:val="24"/>
              </w:rPr>
              <w:t>Learning Outcomes</w:t>
            </w:r>
          </w:p>
        </w:tc>
        <w:tc>
          <w:tcPr>
            <w:tcW w:w="1615" w:type="dxa"/>
            <w:shd w:val="clear" w:color="auto" w:fill="A6A6A6" w:themeFill="background1" w:themeFillShade="A6"/>
            <w:vAlign w:val="center"/>
          </w:tcPr>
          <w:p w14:paraId="4FDD04A9" w14:textId="77777777" w:rsidR="003A6C5C" w:rsidRPr="00FE0BCA" w:rsidRDefault="003A6C5C" w:rsidP="001246D1">
            <w:pPr>
              <w:tabs>
                <w:tab w:val="left" w:pos="288"/>
                <w:tab w:val="left" w:pos="1872"/>
              </w:tabs>
              <w:spacing w:line="360" w:lineRule="auto"/>
              <w:jc w:val="center"/>
              <w:rPr>
                <w:rFonts w:asciiTheme="majorBidi" w:hAnsiTheme="majorBidi" w:cstheme="majorBidi"/>
                <w:b/>
                <w:sz w:val="24"/>
                <w:szCs w:val="24"/>
              </w:rPr>
            </w:pPr>
            <w:r w:rsidRPr="00FE0BCA">
              <w:rPr>
                <w:rFonts w:asciiTheme="majorBidi" w:hAnsiTheme="majorBidi" w:cstheme="majorBidi"/>
                <w:b/>
                <w:sz w:val="24"/>
                <w:szCs w:val="24"/>
              </w:rPr>
              <w:t>Weighting</w:t>
            </w:r>
          </w:p>
        </w:tc>
      </w:tr>
      <w:tr w:rsidR="00A05084" w:rsidRPr="00FE0BCA" w14:paraId="08C929D7" w14:textId="77777777" w:rsidTr="00563918">
        <w:tc>
          <w:tcPr>
            <w:tcW w:w="1795" w:type="dxa"/>
          </w:tcPr>
          <w:p w14:paraId="2E7E0816" w14:textId="77777777" w:rsidR="00A05084" w:rsidRPr="00FE0BCA" w:rsidRDefault="00A05084" w:rsidP="00A05084">
            <w:pPr>
              <w:spacing w:line="200" w:lineRule="exact"/>
              <w:rPr>
                <w:rFonts w:asciiTheme="majorBidi" w:hAnsiTheme="majorBidi" w:cstheme="majorBidi"/>
                <w:sz w:val="20"/>
                <w:szCs w:val="20"/>
              </w:rPr>
            </w:pPr>
          </w:p>
          <w:p w14:paraId="3408F029" w14:textId="77777777" w:rsidR="00A05084" w:rsidRPr="00FE0BCA" w:rsidRDefault="00A05084" w:rsidP="00A05084">
            <w:pPr>
              <w:spacing w:before="13" w:line="220" w:lineRule="exact"/>
              <w:rPr>
                <w:rFonts w:asciiTheme="majorBidi" w:hAnsiTheme="majorBidi" w:cstheme="majorBidi"/>
              </w:rPr>
            </w:pPr>
          </w:p>
          <w:p w14:paraId="7D88FEB3" w14:textId="7A475315" w:rsidR="00A05084" w:rsidRPr="00FE0BCA" w:rsidRDefault="00563918" w:rsidP="00A05084">
            <w:pPr>
              <w:jc w:val="lowKashida"/>
              <w:rPr>
                <w:rFonts w:asciiTheme="majorBidi" w:hAnsiTheme="majorBidi" w:cstheme="majorBidi"/>
                <w:b/>
                <w:bCs/>
              </w:rPr>
            </w:pPr>
            <w:r w:rsidRPr="00FE0BCA">
              <w:rPr>
                <w:rFonts w:asciiTheme="majorBidi" w:eastAsia="Times New Roman" w:hAnsiTheme="majorBidi" w:cstheme="majorBidi"/>
              </w:rPr>
              <w:t>Major</w:t>
            </w:r>
            <w:r w:rsidR="00A05084" w:rsidRPr="00FE0BCA">
              <w:rPr>
                <w:rFonts w:asciiTheme="majorBidi" w:eastAsia="Times New Roman" w:hAnsiTheme="majorBidi" w:cstheme="majorBidi"/>
                <w:spacing w:val="-2"/>
              </w:rPr>
              <w:t xml:space="preserve"> </w:t>
            </w:r>
            <w:r w:rsidRPr="00FE0BCA">
              <w:rPr>
                <w:rFonts w:asciiTheme="majorBidi" w:eastAsia="Times New Roman" w:hAnsiTheme="majorBidi" w:cstheme="majorBidi"/>
              </w:rPr>
              <w:t>Test</w:t>
            </w:r>
          </w:p>
        </w:tc>
        <w:tc>
          <w:tcPr>
            <w:tcW w:w="4500" w:type="dxa"/>
          </w:tcPr>
          <w:p w14:paraId="0BA01E7A" w14:textId="33D4C5F6" w:rsidR="00A05084" w:rsidRPr="0051091F" w:rsidRDefault="00563918" w:rsidP="00366C86">
            <w:pPr>
              <w:spacing w:line="251" w:lineRule="exact"/>
              <w:ind w:right="49"/>
              <w:jc w:val="both"/>
              <w:rPr>
                <w:rFonts w:asciiTheme="majorBidi" w:hAnsiTheme="majorBidi" w:cstheme="majorBidi"/>
                <w:b/>
                <w:bCs/>
              </w:rPr>
            </w:pPr>
            <w:r w:rsidRPr="0051091F">
              <w:rPr>
                <w:rFonts w:asciiTheme="majorBidi" w:eastAsia="Times New Roman" w:hAnsiTheme="majorBidi" w:cstheme="majorBidi"/>
              </w:rPr>
              <w:t xml:space="preserve">The major test is a written </w:t>
            </w:r>
            <w:r w:rsidR="005A6426" w:rsidRPr="0051091F">
              <w:rPr>
                <w:rFonts w:asciiTheme="majorBidi" w:eastAsia="Times New Roman" w:hAnsiTheme="majorBidi" w:cstheme="majorBidi"/>
              </w:rPr>
              <w:t>90</w:t>
            </w:r>
            <w:r w:rsidRPr="0051091F">
              <w:rPr>
                <w:rFonts w:asciiTheme="majorBidi" w:eastAsia="Times New Roman" w:hAnsiTheme="majorBidi" w:cstheme="majorBidi"/>
              </w:rPr>
              <w:t xml:space="preserve"> minutes test. It will cover topics studied in the first 10 weeks. The majority of the test’s questions are problem solving, short answer, and analysis questions.</w:t>
            </w:r>
          </w:p>
        </w:tc>
        <w:tc>
          <w:tcPr>
            <w:tcW w:w="1440" w:type="dxa"/>
          </w:tcPr>
          <w:p w14:paraId="1C9C2679" w14:textId="77777777" w:rsidR="00A05084" w:rsidRPr="00FE0BCA" w:rsidRDefault="00A05084" w:rsidP="00A05084">
            <w:pPr>
              <w:spacing w:before="8" w:line="280" w:lineRule="exact"/>
              <w:rPr>
                <w:rFonts w:asciiTheme="majorBidi" w:hAnsiTheme="majorBidi" w:cstheme="majorBidi"/>
                <w:sz w:val="28"/>
                <w:szCs w:val="28"/>
              </w:rPr>
            </w:pPr>
          </w:p>
          <w:p w14:paraId="18BDF521" w14:textId="7B1B9BB4" w:rsidR="00A05084" w:rsidRPr="00FE0BCA" w:rsidRDefault="00563918" w:rsidP="00A05084">
            <w:pPr>
              <w:jc w:val="lowKashida"/>
              <w:rPr>
                <w:rFonts w:asciiTheme="majorBidi" w:hAnsiTheme="majorBidi" w:cstheme="majorBidi"/>
                <w:b/>
                <w:bCs/>
              </w:rPr>
            </w:pPr>
            <w:r w:rsidRPr="00FE0BCA">
              <w:rPr>
                <w:rFonts w:asciiTheme="majorBidi" w:eastAsia="Times New Roman" w:hAnsiTheme="majorBidi" w:cstheme="majorBidi"/>
              </w:rPr>
              <w:t>A1, B1, B2, C1, D4</w:t>
            </w:r>
          </w:p>
        </w:tc>
        <w:tc>
          <w:tcPr>
            <w:tcW w:w="1615" w:type="dxa"/>
          </w:tcPr>
          <w:p w14:paraId="238234E2" w14:textId="77777777" w:rsidR="00A05084" w:rsidRPr="00FE0BCA" w:rsidRDefault="00A05084" w:rsidP="00A05084">
            <w:pPr>
              <w:spacing w:line="200" w:lineRule="exact"/>
              <w:rPr>
                <w:rFonts w:asciiTheme="majorBidi" w:hAnsiTheme="majorBidi" w:cstheme="majorBidi"/>
                <w:sz w:val="20"/>
                <w:szCs w:val="20"/>
              </w:rPr>
            </w:pPr>
          </w:p>
          <w:p w14:paraId="55338D54" w14:textId="77777777" w:rsidR="00A05084" w:rsidRPr="00FE0BCA" w:rsidRDefault="00A05084" w:rsidP="00A05084">
            <w:pPr>
              <w:spacing w:before="13" w:line="220" w:lineRule="exact"/>
              <w:rPr>
                <w:rFonts w:asciiTheme="majorBidi" w:hAnsiTheme="majorBidi" w:cstheme="majorBidi"/>
              </w:rPr>
            </w:pPr>
          </w:p>
          <w:p w14:paraId="4A71BF6A" w14:textId="6D8BA05D" w:rsidR="00A05084" w:rsidRPr="00FE0BCA" w:rsidRDefault="00563918" w:rsidP="00A05084">
            <w:pPr>
              <w:jc w:val="lowKashida"/>
              <w:rPr>
                <w:rFonts w:asciiTheme="majorBidi" w:hAnsiTheme="majorBidi" w:cstheme="majorBidi"/>
                <w:b/>
                <w:bCs/>
              </w:rPr>
            </w:pPr>
            <w:r w:rsidRPr="00FE0BCA">
              <w:rPr>
                <w:rFonts w:asciiTheme="majorBidi" w:eastAsia="Times New Roman" w:hAnsiTheme="majorBidi" w:cstheme="majorBidi"/>
                <w:spacing w:val="1"/>
                <w:w w:val="99"/>
              </w:rPr>
              <w:t>2</w:t>
            </w:r>
            <w:r w:rsidR="00A05084" w:rsidRPr="00FE0BCA">
              <w:rPr>
                <w:rFonts w:asciiTheme="majorBidi" w:eastAsia="Times New Roman" w:hAnsiTheme="majorBidi" w:cstheme="majorBidi"/>
                <w:spacing w:val="1"/>
                <w:w w:val="99"/>
              </w:rPr>
              <w:t>0</w:t>
            </w:r>
            <w:r w:rsidR="00A05084" w:rsidRPr="00FE0BCA">
              <w:rPr>
                <w:rFonts w:asciiTheme="majorBidi" w:eastAsia="Times New Roman" w:hAnsiTheme="majorBidi" w:cstheme="majorBidi"/>
                <w:w w:val="99"/>
              </w:rPr>
              <w:t>%</w:t>
            </w:r>
          </w:p>
        </w:tc>
      </w:tr>
      <w:tr w:rsidR="00A05084" w:rsidRPr="00FE0BCA" w14:paraId="31FDED61" w14:textId="77777777" w:rsidTr="00563918">
        <w:trPr>
          <w:trHeight w:val="1322"/>
        </w:trPr>
        <w:tc>
          <w:tcPr>
            <w:tcW w:w="1795" w:type="dxa"/>
          </w:tcPr>
          <w:p w14:paraId="63A7416A" w14:textId="77777777" w:rsidR="00A05084" w:rsidRPr="00FE0BCA" w:rsidRDefault="00A05084" w:rsidP="00A05084">
            <w:pPr>
              <w:spacing w:before="3" w:line="140" w:lineRule="exact"/>
              <w:rPr>
                <w:rFonts w:asciiTheme="majorBidi" w:hAnsiTheme="majorBidi" w:cstheme="majorBidi"/>
                <w:sz w:val="14"/>
                <w:szCs w:val="14"/>
              </w:rPr>
            </w:pPr>
          </w:p>
          <w:p w14:paraId="2856D8E6" w14:textId="00B5A03E" w:rsidR="00A05084" w:rsidRPr="00FE0BCA" w:rsidRDefault="00B921C7" w:rsidP="00A05084">
            <w:pPr>
              <w:jc w:val="lowKashida"/>
              <w:rPr>
                <w:rFonts w:asciiTheme="majorBidi" w:hAnsiTheme="majorBidi" w:cstheme="majorBidi"/>
                <w:b/>
                <w:bCs/>
              </w:rPr>
            </w:pPr>
            <w:r w:rsidRPr="00FE0BCA">
              <w:rPr>
                <w:rFonts w:asciiTheme="majorBidi" w:eastAsia="Times New Roman" w:hAnsiTheme="majorBidi" w:cstheme="majorBidi"/>
              </w:rPr>
              <w:t>Assignments</w:t>
            </w:r>
          </w:p>
        </w:tc>
        <w:tc>
          <w:tcPr>
            <w:tcW w:w="4500" w:type="dxa"/>
          </w:tcPr>
          <w:p w14:paraId="26CBC773" w14:textId="5665C46A" w:rsidR="00A05084" w:rsidRPr="0051091F" w:rsidRDefault="00563918" w:rsidP="005A6426">
            <w:pPr>
              <w:jc w:val="both"/>
              <w:rPr>
                <w:rFonts w:asciiTheme="majorBidi" w:hAnsiTheme="majorBidi" w:cstheme="majorBidi"/>
                <w:b/>
                <w:bCs/>
              </w:rPr>
            </w:pPr>
            <w:r w:rsidRPr="0051091F">
              <w:rPr>
                <w:rFonts w:asciiTheme="majorBidi" w:eastAsia="Times New Roman" w:hAnsiTheme="majorBidi" w:cstheme="majorBidi"/>
              </w:rPr>
              <w:t xml:space="preserve">Three </w:t>
            </w:r>
            <w:r w:rsidRPr="0051091F">
              <w:rPr>
                <w:rFonts w:asciiTheme="majorBidi" w:eastAsia="Times New Roman" w:hAnsiTheme="majorBidi" w:cstheme="majorBidi"/>
                <w:spacing w:val="5"/>
              </w:rPr>
              <w:t>assignments</w:t>
            </w:r>
            <w:r w:rsidR="00A05084" w:rsidRPr="0051091F">
              <w:rPr>
                <w:rFonts w:asciiTheme="majorBidi" w:eastAsia="Times New Roman" w:hAnsiTheme="majorBidi" w:cstheme="majorBidi"/>
                <w:spacing w:val="1"/>
              </w:rPr>
              <w:t xml:space="preserve"> </w:t>
            </w:r>
            <w:r w:rsidR="00A05084" w:rsidRPr="0051091F">
              <w:rPr>
                <w:rFonts w:asciiTheme="majorBidi" w:eastAsia="Times New Roman" w:hAnsiTheme="majorBidi" w:cstheme="majorBidi"/>
              </w:rPr>
              <w:t>to</w:t>
            </w:r>
            <w:r w:rsidR="00A05084" w:rsidRPr="0051091F">
              <w:rPr>
                <w:rFonts w:asciiTheme="majorBidi" w:eastAsia="Times New Roman" w:hAnsiTheme="majorBidi" w:cstheme="majorBidi"/>
                <w:spacing w:val="7"/>
              </w:rPr>
              <w:t xml:space="preserve"> </w:t>
            </w:r>
            <w:r w:rsidR="00A05084" w:rsidRPr="0051091F">
              <w:rPr>
                <w:rFonts w:asciiTheme="majorBidi" w:eastAsia="Times New Roman" w:hAnsiTheme="majorBidi" w:cstheme="majorBidi"/>
                <w:spacing w:val="1"/>
              </w:rPr>
              <w:t>b</w:t>
            </w:r>
            <w:r w:rsidR="00A05084" w:rsidRPr="0051091F">
              <w:rPr>
                <w:rFonts w:asciiTheme="majorBidi" w:eastAsia="Times New Roman" w:hAnsiTheme="majorBidi" w:cstheme="majorBidi"/>
              </w:rPr>
              <w:t>e</w:t>
            </w:r>
            <w:r w:rsidR="00A05084" w:rsidRPr="0051091F">
              <w:rPr>
                <w:rFonts w:asciiTheme="majorBidi" w:eastAsia="Times New Roman" w:hAnsiTheme="majorBidi" w:cstheme="majorBidi"/>
                <w:spacing w:val="6"/>
              </w:rPr>
              <w:t xml:space="preserve"> </w:t>
            </w:r>
            <w:r w:rsidR="00A05084" w:rsidRPr="0051091F">
              <w:rPr>
                <w:rFonts w:asciiTheme="majorBidi" w:eastAsia="Times New Roman" w:hAnsiTheme="majorBidi" w:cstheme="majorBidi"/>
                <w:spacing w:val="1"/>
              </w:rPr>
              <w:t>g</w:t>
            </w:r>
            <w:r w:rsidR="00A05084" w:rsidRPr="0051091F">
              <w:rPr>
                <w:rFonts w:asciiTheme="majorBidi" w:eastAsia="Times New Roman" w:hAnsiTheme="majorBidi" w:cstheme="majorBidi"/>
              </w:rPr>
              <w:t>i</w:t>
            </w:r>
            <w:r w:rsidR="00A05084" w:rsidRPr="0051091F">
              <w:rPr>
                <w:rFonts w:asciiTheme="majorBidi" w:eastAsia="Times New Roman" w:hAnsiTheme="majorBidi" w:cstheme="majorBidi"/>
                <w:spacing w:val="1"/>
              </w:rPr>
              <w:t>v</w:t>
            </w:r>
            <w:r w:rsidR="00A05084" w:rsidRPr="0051091F">
              <w:rPr>
                <w:rFonts w:asciiTheme="majorBidi" w:eastAsia="Times New Roman" w:hAnsiTheme="majorBidi" w:cstheme="majorBidi"/>
              </w:rPr>
              <w:t>e</w:t>
            </w:r>
            <w:r w:rsidR="00A05084" w:rsidRPr="0051091F">
              <w:rPr>
                <w:rFonts w:asciiTheme="majorBidi" w:eastAsia="Times New Roman" w:hAnsiTheme="majorBidi" w:cstheme="majorBidi"/>
                <w:spacing w:val="-1"/>
              </w:rPr>
              <w:t>n</w:t>
            </w:r>
            <w:r w:rsidRPr="0051091F">
              <w:rPr>
                <w:rFonts w:asciiTheme="majorBidi" w:eastAsia="Times New Roman" w:hAnsiTheme="majorBidi" w:cstheme="majorBidi"/>
              </w:rPr>
              <w:t>. The assignments will assess students’ skills in differentiating, and analyzing security service techniques.</w:t>
            </w:r>
          </w:p>
        </w:tc>
        <w:tc>
          <w:tcPr>
            <w:tcW w:w="1440" w:type="dxa"/>
          </w:tcPr>
          <w:p w14:paraId="72AF3CB9" w14:textId="19C5BAB3" w:rsidR="00A05084" w:rsidRPr="00FE0BCA" w:rsidRDefault="00563918" w:rsidP="00A05084">
            <w:pPr>
              <w:jc w:val="lowKashida"/>
              <w:rPr>
                <w:rFonts w:asciiTheme="majorBidi" w:hAnsiTheme="majorBidi" w:cstheme="majorBidi"/>
                <w:b/>
                <w:bCs/>
              </w:rPr>
            </w:pPr>
            <w:r w:rsidRPr="00FE0BCA">
              <w:rPr>
                <w:rFonts w:asciiTheme="majorBidi" w:eastAsia="Times New Roman" w:hAnsiTheme="majorBidi" w:cstheme="majorBidi"/>
              </w:rPr>
              <w:t>A2, B2, C1, D1, D3</w:t>
            </w:r>
          </w:p>
        </w:tc>
        <w:tc>
          <w:tcPr>
            <w:tcW w:w="1615" w:type="dxa"/>
          </w:tcPr>
          <w:p w14:paraId="545F8E4E" w14:textId="77777777" w:rsidR="00A05084" w:rsidRPr="00FE0BCA" w:rsidRDefault="00A05084" w:rsidP="00A05084">
            <w:pPr>
              <w:spacing w:before="3" w:line="140" w:lineRule="exact"/>
              <w:rPr>
                <w:rFonts w:asciiTheme="majorBidi" w:hAnsiTheme="majorBidi" w:cstheme="majorBidi"/>
                <w:sz w:val="14"/>
                <w:szCs w:val="14"/>
              </w:rPr>
            </w:pPr>
          </w:p>
          <w:p w14:paraId="47B97D04" w14:textId="548ECBE9" w:rsidR="00A05084" w:rsidRPr="00FE0BCA" w:rsidRDefault="00563918" w:rsidP="00A05084">
            <w:pPr>
              <w:jc w:val="lowKashida"/>
              <w:rPr>
                <w:rFonts w:asciiTheme="majorBidi" w:hAnsiTheme="majorBidi" w:cstheme="majorBidi"/>
                <w:b/>
                <w:bCs/>
              </w:rPr>
            </w:pPr>
            <w:r w:rsidRPr="00FE0BCA">
              <w:rPr>
                <w:rFonts w:asciiTheme="majorBidi" w:eastAsia="Times New Roman" w:hAnsiTheme="majorBidi" w:cstheme="majorBidi"/>
                <w:spacing w:val="1"/>
                <w:w w:val="99"/>
              </w:rPr>
              <w:t>2</w:t>
            </w:r>
            <w:r w:rsidR="00A05084" w:rsidRPr="00FE0BCA">
              <w:rPr>
                <w:rFonts w:asciiTheme="majorBidi" w:eastAsia="Times New Roman" w:hAnsiTheme="majorBidi" w:cstheme="majorBidi"/>
                <w:spacing w:val="1"/>
                <w:w w:val="99"/>
              </w:rPr>
              <w:t>0%</w:t>
            </w:r>
          </w:p>
        </w:tc>
      </w:tr>
      <w:tr w:rsidR="00A05084" w:rsidRPr="00FE0BCA" w14:paraId="1B519600" w14:textId="77777777" w:rsidTr="00563918">
        <w:tc>
          <w:tcPr>
            <w:tcW w:w="1795" w:type="dxa"/>
          </w:tcPr>
          <w:p w14:paraId="727BE305" w14:textId="77777777" w:rsidR="00A05084" w:rsidRPr="00FE0BCA" w:rsidRDefault="00A05084" w:rsidP="00A05084">
            <w:pPr>
              <w:spacing w:line="200" w:lineRule="exact"/>
              <w:rPr>
                <w:rFonts w:asciiTheme="majorBidi" w:hAnsiTheme="majorBidi" w:cstheme="majorBidi"/>
                <w:sz w:val="20"/>
                <w:szCs w:val="20"/>
              </w:rPr>
            </w:pPr>
          </w:p>
          <w:p w14:paraId="15C11FCB" w14:textId="77777777" w:rsidR="00A05084" w:rsidRPr="00FE0BCA" w:rsidRDefault="00A05084" w:rsidP="00A05084">
            <w:pPr>
              <w:spacing w:before="13" w:line="220" w:lineRule="exact"/>
              <w:rPr>
                <w:rFonts w:asciiTheme="majorBidi" w:hAnsiTheme="majorBidi" w:cstheme="majorBidi"/>
              </w:rPr>
            </w:pPr>
          </w:p>
          <w:p w14:paraId="45342E56" w14:textId="3CCE9D3E" w:rsidR="00A05084" w:rsidRPr="00FE0BCA" w:rsidRDefault="00A05084" w:rsidP="00A05084">
            <w:pPr>
              <w:spacing w:before="7" w:line="280" w:lineRule="exact"/>
              <w:rPr>
                <w:rFonts w:asciiTheme="majorBidi" w:hAnsiTheme="majorBidi" w:cstheme="majorBidi"/>
                <w:sz w:val="28"/>
                <w:szCs w:val="28"/>
              </w:rPr>
            </w:pPr>
            <w:r w:rsidRPr="00FE0BCA">
              <w:rPr>
                <w:rFonts w:asciiTheme="majorBidi" w:eastAsia="Times New Roman" w:hAnsiTheme="majorBidi" w:cstheme="majorBidi"/>
                <w:w w:val="99"/>
              </w:rPr>
              <w:t>Pr</w:t>
            </w:r>
            <w:r w:rsidRPr="00FE0BCA">
              <w:rPr>
                <w:rFonts w:asciiTheme="majorBidi" w:eastAsia="Times New Roman" w:hAnsiTheme="majorBidi" w:cstheme="majorBidi"/>
                <w:spacing w:val="1"/>
                <w:w w:val="99"/>
              </w:rPr>
              <w:t>o</w:t>
            </w:r>
            <w:r w:rsidRPr="00FE0BCA">
              <w:rPr>
                <w:rFonts w:asciiTheme="majorBidi" w:eastAsia="Times New Roman" w:hAnsiTheme="majorBidi" w:cstheme="majorBidi"/>
                <w:w w:val="99"/>
              </w:rPr>
              <w:t>ject</w:t>
            </w:r>
          </w:p>
        </w:tc>
        <w:tc>
          <w:tcPr>
            <w:tcW w:w="4500" w:type="dxa"/>
          </w:tcPr>
          <w:p w14:paraId="7DE28284" w14:textId="6A403458" w:rsidR="00A05084" w:rsidRPr="0051091F" w:rsidRDefault="00563918" w:rsidP="005A6426">
            <w:pPr>
              <w:spacing w:line="249" w:lineRule="exact"/>
              <w:ind w:left="-20" w:right="49"/>
              <w:jc w:val="both"/>
              <w:rPr>
                <w:rFonts w:asciiTheme="majorBidi" w:eastAsia="Times New Roman" w:hAnsiTheme="majorBidi" w:cstheme="majorBidi"/>
              </w:rPr>
            </w:pPr>
            <w:r w:rsidRPr="0051091F">
              <w:rPr>
                <w:rFonts w:asciiTheme="majorBidi" w:eastAsia="Times New Roman" w:hAnsiTheme="majorBidi" w:cstheme="majorBidi"/>
              </w:rPr>
              <w:t>Student will work as groups of 2-4</w:t>
            </w:r>
            <w:r w:rsidR="005A6426" w:rsidRPr="0051091F">
              <w:rPr>
                <w:rFonts w:asciiTheme="majorBidi" w:eastAsia="Times New Roman" w:hAnsiTheme="majorBidi" w:cstheme="majorBidi"/>
              </w:rPr>
              <w:t xml:space="preserve"> members</w:t>
            </w:r>
            <w:r w:rsidRPr="0051091F">
              <w:rPr>
                <w:rFonts w:asciiTheme="majorBidi" w:eastAsia="Times New Roman" w:hAnsiTheme="majorBidi" w:cstheme="majorBidi"/>
              </w:rPr>
              <w:t xml:space="preserve"> to develop a security system as a project. This will go through several phases in which the student should analyze, and design a security system for a real world application.</w:t>
            </w:r>
          </w:p>
        </w:tc>
        <w:tc>
          <w:tcPr>
            <w:tcW w:w="1440" w:type="dxa"/>
          </w:tcPr>
          <w:p w14:paraId="75B5EF1F" w14:textId="37BA6F63" w:rsidR="00A05084" w:rsidRPr="00FE0BCA" w:rsidRDefault="00563918" w:rsidP="00A05084">
            <w:pPr>
              <w:rPr>
                <w:rFonts w:asciiTheme="majorBidi" w:hAnsiTheme="majorBidi" w:cstheme="majorBidi"/>
              </w:rPr>
            </w:pPr>
            <w:r w:rsidRPr="00FE0BCA">
              <w:rPr>
                <w:rFonts w:asciiTheme="majorBidi" w:hAnsiTheme="majorBidi" w:cstheme="majorBidi"/>
              </w:rPr>
              <w:t>A2, B1, B2, B3, C1, C2, C3, D1, D2, D3, D4</w:t>
            </w:r>
          </w:p>
        </w:tc>
        <w:tc>
          <w:tcPr>
            <w:tcW w:w="1615" w:type="dxa"/>
          </w:tcPr>
          <w:p w14:paraId="17440AD6" w14:textId="77777777" w:rsidR="00A05084" w:rsidRPr="00FE0BCA" w:rsidRDefault="00A05084" w:rsidP="00A05084">
            <w:pPr>
              <w:spacing w:line="200" w:lineRule="exact"/>
              <w:rPr>
                <w:rFonts w:asciiTheme="majorBidi" w:hAnsiTheme="majorBidi" w:cstheme="majorBidi"/>
                <w:sz w:val="20"/>
                <w:szCs w:val="20"/>
              </w:rPr>
            </w:pPr>
          </w:p>
          <w:p w14:paraId="286075C1" w14:textId="77777777" w:rsidR="00A05084" w:rsidRPr="00FE0BCA" w:rsidRDefault="00A05084" w:rsidP="00A05084">
            <w:pPr>
              <w:spacing w:before="13" w:line="220" w:lineRule="exact"/>
              <w:rPr>
                <w:rFonts w:asciiTheme="majorBidi" w:hAnsiTheme="majorBidi" w:cstheme="majorBidi"/>
              </w:rPr>
            </w:pPr>
          </w:p>
          <w:p w14:paraId="5FA36B20" w14:textId="179247EE" w:rsidR="00A05084" w:rsidRPr="00FE0BCA" w:rsidRDefault="00A05084" w:rsidP="00A05084">
            <w:pPr>
              <w:jc w:val="lowKashida"/>
              <w:rPr>
                <w:rFonts w:asciiTheme="majorBidi" w:eastAsia="Times New Roman" w:hAnsiTheme="majorBidi" w:cstheme="majorBidi"/>
                <w:spacing w:val="1"/>
                <w:w w:val="99"/>
              </w:rPr>
            </w:pPr>
            <w:r w:rsidRPr="00FE0BCA">
              <w:rPr>
                <w:rFonts w:asciiTheme="majorBidi" w:eastAsia="Times New Roman" w:hAnsiTheme="majorBidi" w:cstheme="majorBidi"/>
                <w:spacing w:val="1"/>
                <w:w w:val="99"/>
              </w:rPr>
              <w:t>20%</w:t>
            </w:r>
          </w:p>
        </w:tc>
      </w:tr>
      <w:tr w:rsidR="00A05084" w:rsidRPr="00FE0BCA" w14:paraId="427BFAFF" w14:textId="77777777" w:rsidTr="00563918">
        <w:tc>
          <w:tcPr>
            <w:tcW w:w="1795" w:type="dxa"/>
          </w:tcPr>
          <w:p w14:paraId="54700EDB" w14:textId="77777777" w:rsidR="00A05084" w:rsidRPr="00FE0BCA" w:rsidRDefault="00A05084" w:rsidP="00A05084">
            <w:pPr>
              <w:spacing w:before="7" w:line="280" w:lineRule="exact"/>
              <w:rPr>
                <w:rFonts w:asciiTheme="majorBidi" w:hAnsiTheme="majorBidi" w:cstheme="majorBidi"/>
                <w:sz w:val="28"/>
                <w:szCs w:val="28"/>
              </w:rPr>
            </w:pPr>
          </w:p>
          <w:p w14:paraId="75885D6E" w14:textId="69F6C24B" w:rsidR="00A05084" w:rsidRPr="00FE0BCA" w:rsidRDefault="00A05084" w:rsidP="00A05084">
            <w:pPr>
              <w:jc w:val="lowKashida"/>
              <w:rPr>
                <w:rFonts w:asciiTheme="majorBidi" w:hAnsiTheme="majorBidi" w:cstheme="majorBidi"/>
                <w:b/>
                <w:bCs/>
              </w:rPr>
            </w:pPr>
            <w:r w:rsidRPr="00FE0BCA">
              <w:rPr>
                <w:rFonts w:asciiTheme="majorBidi" w:eastAsia="Times New Roman" w:hAnsiTheme="majorBidi" w:cstheme="majorBidi"/>
              </w:rPr>
              <w:t>Fi</w:t>
            </w:r>
            <w:r w:rsidRPr="00FE0BCA">
              <w:rPr>
                <w:rFonts w:asciiTheme="majorBidi" w:eastAsia="Times New Roman" w:hAnsiTheme="majorBidi" w:cstheme="majorBidi"/>
                <w:spacing w:val="1"/>
              </w:rPr>
              <w:t>n</w:t>
            </w:r>
            <w:r w:rsidRPr="00FE0BCA">
              <w:rPr>
                <w:rFonts w:asciiTheme="majorBidi" w:eastAsia="Times New Roman" w:hAnsiTheme="majorBidi" w:cstheme="majorBidi"/>
              </w:rPr>
              <w:t>al</w:t>
            </w:r>
            <w:r w:rsidRPr="00FE0BCA">
              <w:rPr>
                <w:rFonts w:asciiTheme="majorBidi" w:eastAsia="Times New Roman" w:hAnsiTheme="majorBidi" w:cstheme="majorBidi"/>
                <w:spacing w:val="-5"/>
              </w:rPr>
              <w:t xml:space="preserve"> </w:t>
            </w:r>
            <w:r w:rsidRPr="00FE0BCA">
              <w:rPr>
                <w:rFonts w:asciiTheme="majorBidi" w:eastAsia="Times New Roman" w:hAnsiTheme="majorBidi" w:cstheme="majorBidi"/>
              </w:rPr>
              <w:t>E</w:t>
            </w:r>
            <w:r w:rsidRPr="00FE0BCA">
              <w:rPr>
                <w:rFonts w:asciiTheme="majorBidi" w:eastAsia="Times New Roman" w:hAnsiTheme="majorBidi" w:cstheme="majorBidi"/>
                <w:spacing w:val="1"/>
              </w:rPr>
              <w:t>x</w:t>
            </w:r>
            <w:r w:rsidRPr="00FE0BCA">
              <w:rPr>
                <w:rFonts w:asciiTheme="majorBidi" w:eastAsia="Times New Roman" w:hAnsiTheme="majorBidi" w:cstheme="majorBidi"/>
              </w:rPr>
              <w:t>am</w:t>
            </w:r>
          </w:p>
        </w:tc>
        <w:tc>
          <w:tcPr>
            <w:tcW w:w="4500" w:type="dxa"/>
          </w:tcPr>
          <w:p w14:paraId="1294DC68" w14:textId="77777777" w:rsidR="00563918" w:rsidRPr="0051091F" w:rsidRDefault="00563918" w:rsidP="005A6426">
            <w:pPr>
              <w:spacing w:line="249" w:lineRule="exact"/>
              <w:ind w:right="-20"/>
              <w:jc w:val="both"/>
              <w:rPr>
                <w:rFonts w:asciiTheme="majorBidi" w:eastAsia="Times New Roman" w:hAnsiTheme="majorBidi" w:cstheme="majorBidi"/>
              </w:rPr>
            </w:pPr>
            <w:r w:rsidRPr="0051091F">
              <w:rPr>
                <w:rFonts w:asciiTheme="majorBidi" w:eastAsia="Times New Roman" w:hAnsiTheme="majorBidi" w:cstheme="majorBidi"/>
              </w:rPr>
              <w:t>The final exam is a comprehensive,</w:t>
            </w:r>
          </w:p>
          <w:p w14:paraId="0B7531D6" w14:textId="73D83B06" w:rsidR="00A05084" w:rsidRPr="0051091F" w:rsidRDefault="00563918" w:rsidP="005A6426">
            <w:pPr>
              <w:jc w:val="both"/>
              <w:rPr>
                <w:rFonts w:asciiTheme="majorBidi" w:hAnsiTheme="majorBidi" w:cstheme="majorBidi"/>
                <w:b/>
                <w:bCs/>
              </w:rPr>
            </w:pPr>
            <w:proofErr w:type="gramStart"/>
            <w:r w:rsidRPr="0051091F">
              <w:rPr>
                <w:rFonts w:asciiTheme="majorBidi" w:eastAsia="Times New Roman" w:hAnsiTheme="majorBidi" w:cstheme="majorBidi"/>
              </w:rPr>
              <w:t>written</w:t>
            </w:r>
            <w:proofErr w:type="gramEnd"/>
            <w:r w:rsidRPr="0051091F">
              <w:rPr>
                <w:rFonts w:asciiTheme="majorBidi" w:eastAsia="Times New Roman" w:hAnsiTheme="majorBidi" w:cstheme="majorBidi"/>
              </w:rPr>
              <w:t xml:space="preserve"> exam and will be of two hours. It will consist of analysis, design, short-answer and essay questions.</w:t>
            </w:r>
          </w:p>
        </w:tc>
        <w:tc>
          <w:tcPr>
            <w:tcW w:w="1440" w:type="dxa"/>
          </w:tcPr>
          <w:p w14:paraId="05BC7508" w14:textId="77777777" w:rsidR="00A05084" w:rsidRPr="00FE0BCA" w:rsidRDefault="00A05084" w:rsidP="00A05084">
            <w:pPr>
              <w:spacing w:before="2" w:line="140" w:lineRule="exact"/>
              <w:rPr>
                <w:rFonts w:asciiTheme="majorBidi" w:hAnsiTheme="majorBidi" w:cstheme="majorBidi"/>
                <w:sz w:val="14"/>
                <w:szCs w:val="14"/>
              </w:rPr>
            </w:pPr>
          </w:p>
          <w:p w14:paraId="2A058F5F" w14:textId="3BC46E8D" w:rsidR="00A05084" w:rsidRPr="00FE0BCA" w:rsidRDefault="00563918" w:rsidP="00563918">
            <w:pPr>
              <w:jc w:val="lowKashida"/>
              <w:rPr>
                <w:rFonts w:asciiTheme="majorBidi" w:hAnsiTheme="majorBidi" w:cstheme="majorBidi"/>
                <w:b/>
                <w:bCs/>
              </w:rPr>
            </w:pPr>
            <w:r w:rsidRPr="00FE0BCA">
              <w:rPr>
                <w:rFonts w:asciiTheme="majorBidi" w:eastAsia="Times New Roman" w:hAnsiTheme="majorBidi" w:cstheme="majorBidi"/>
              </w:rPr>
              <w:t>A1, B1, B2, C1, C3, D4</w:t>
            </w:r>
          </w:p>
        </w:tc>
        <w:tc>
          <w:tcPr>
            <w:tcW w:w="1615" w:type="dxa"/>
          </w:tcPr>
          <w:p w14:paraId="325A04EE" w14:textId="0905CD10" w:rsidR="00A05084" w:rsidRPr="00FE0BCA" w:rsidRDefault="00A05084" w:rsidP="00A05084">
            <w:pPr>
              <w:jc w:val="lowKashida"/>
              <w:rPr>
                <w:rFonts w:asciiTheme="majorBidi" w:hAnsiTheme="majorBidi" w:cstheme="majorBidi"/>
                <w:b/>
                <w:bCs/>
              </w:rPr>
            </w:pPr>
            <w:r w:rsidRPr="00FE0BCA">
              <w:rPr>
                <w:rFonts w:asciiTheme="majorBidi" w:eastAsia="Times New Roman" w:hAnsiTheme="majorBidi" w:cstheme="majorBidi"/>
                <w:spacing w:val="1"/>
                <w:w w:val="99"/>
              </w:rPr>
              <w:t>40%</w:t>
            </w:r>
          </w:p>
        </w:tc>
      </w:tr>
      <w:tr w:rsidR="00A05084" w:rsidRPr="00FE0BCA" w14:paraId="7430C8EB" w14:textId="77777777" w:rsidTr="00563918">
        <w:tc>
          <w:tcPr>
            <w:tcW w:w="1795" w:type="dxa"/>
          </w:tcPr>
          <w:p w14:paraId="2958EEFE" w14:textId="574C4194" w:rsidR="00A05084" w:rsidRPr="00FE0BCA" w:rsidRDefault="00A05084" w:rsidP="00157852">
            <w:pPr>
              <w:spacing w:line="251" w:lineRule="exact"/>
              <w:ind w:right="74"/>
              <w:rPr>
                <w:rFonts w:asciiTheme="majorBidi" w:hAnsiTheme="majorBidi" w:cstheme="majorBidi"/>
                <w:b/>
                <w:bCs/>
              </w:rPr>
            </w:pPr>
            <w:r w:rsidRPr="00FE0BCA">
              <w:rPr>
                <w:rFonts w:asciiTheme="majorBidi" w:eastAsia="Times New Roman" w:hAnsiTheme="majorBidi" w:cstheme="majorBidi"/>
              </w:rPr>
              <w:t>I</w:t>
            </w:r>
            <w:r w:rsidRPr="00FE0BCA">
              <w:rPr>
                <w:rFonts w:asciiTheme="majorBidi" w:eastAsia="Times New Roman" w:hAnsiTheme="majorBidi" w:cstheme="majorBidi"/>
                <w:spacing w:val="1"/>
              </w:rPr>
              <w:t>n</w:t>
            </w:r>
            <w:r w:rsidRPr="00FE0BCA">
              <w:rPr>
                <w:rFonts w:asciiTheme="majorBidi" w:eastAsia="Times New Roman" w:hAnsiTheme="majorBidi" w:cstheme="majorBidi"/>
              </w:rPr>
              <w:t>-Lab</w:t>
            </w:r>
            <w:r w:rsidRPr="00FE0BCA">
              <w:rPr>
                <w:rFonts w:asciiTheme="majorBidi" w:eastAsia="Times New Roman" w:hAnsiTheme="majorBidi" w:cstheme="majorBidi"/>
                <w:spacing w:val="-5"/>
              </w:rPr>
              <w:t xml:space="preserve"> </w:t>
            </w:r>
            <w:r w:rsidRPr="00FE0BCA">
              <w:rPr>
                <w:rFonts w:asciiTheme="majorBidi" w:eastAsia="Times New Roman" w:hAnsiTheme="majorBidi" w:cstheme="majorBidi"/>
                <w:w w:val="99"/>
              </w:rPr>
              <w:t>E</w:t>
            </w:r>
            <w:r w:rsidRPr="00FE0BCA">
              <w:rPr>
                <w:rFonts w:asciiTheme="majorBidi" w:eastAsia="Times New Roman" w:hAnsiTheme="majorBidi" w:cstheme="majorBidi"/>
                <w:spacing w:val="1"/>
                <w:w w:val="99"/>
              </w:rPr>
              <w:t>x</w:t>
            </w:r>
            <w:r w:rsidRPr="00FE0BCA">
              <w:rPr>
                <w:rFonts w:asciiTheme="majorBidi" w:eastAsia="Times New Roman" w:hAnsiTheme="majorBidi" w:cstheme="majorBidi"/>
                <w:w w:val="99"/>
              </w:rPr>
              <w:t>ercis</w:t>
            </w:r>
            <w:r w:rsidR="00157852" w:rsidRPr="00FE0BCA">
              <w:rPr>
                <w:rFonts w:asciiTheme="majorBidi" w:eastAsia="Times New Roman" w:hAnsiTheme="majorBidi" w:cstheme="majorBidi"/>
                <w:w w:val="99"/>
              </w:rPr>
              <w:t>e</w:t>
            </w:r>
            <w:r w:rsidRPr="00FE0BCA">
              <w:rPr>
                <w:rFonts w:asciiTheme="majorBidi" w:eastAsia="Times New Roman" w:hAnsiTheme="majorBidi" w:cstheme="majorBidi"/>
                <w:w w:val="99"/>
              </w:rPr>
              <w:t>s</w:t>
            </w:r>
          </w:p>
        </w:tc>
        <w:tc>
          <w:tcPr>
            <w:tcW w:w="4500" w:type="dxa"/>
          </w:tcPr>
          <w:p w14:paraId="1CE55314" w14:textId="77777777" w:rsidR="00A05084" w:rsidRPr="0051091F" w:rsidRDefault="00A05084" w:rsidP="005A6426">
            <w:pPr>
              <w:spacing w:line="251" w:lineRule="exact"/>
              <w:ind w:left="102" w:right="-20"/>
              <w:jc w:val="both"/>
              <w:rPr>
                <w:rFonts w:asciiTheme="majorBidi" w:eastAsia="Times New Roman" w:hAnsiTheme="majorBidi" w:cstheme="majorBidi"/>
              </w:rPr>
            </w:pPr>
            <w:r w:rsidRPr="0051091F">
              <w:rPr>
                <w:rFonts w:asciiTheme="majorBidi" w:eastAsia="Times New Roman" w:hAnsiTheme="majorBidi" w:cstheme="majorBidi"/>
              </w:rPr>
              <w:t>E</w:t>
            </w:r>
            <w:r w:rsidRPr="0051091F">
              <w:rPr>
                <w:rFonts w:asciiTheme="majorBidi" w:eastAsia="Times New Roman" w:hAnsiTheme="majorBidi" w:cstheme="majorBidi"/>
                <w:spacing w:val="1"/>
              </w:rPr>
              <w:t>x</w:t>
            </w:r>
            <w:r w:rsidRPr="0051091F">
              <w:rPr>
                <w:rFonts w:asciiTheme="majorBidi" w:eastAsia="Times New Roman" w:hAnsiTheme="majorBidi" w:cstheme="majorBidi"/>
              </w:rPr>
              <w:t>ercises</w:t>
            </w:r>
            <w:r w:rsidRPr="0051091F">
              <w:rPr>
                <w:rFonts w:asciiTheme="majorBidi" w:eastAsia="Times New Roman" w:hAnsiTheme="majorBidi" w:cstheme="majorBidi"/>
                <w:spacing w:val="40"/>
              </w:rPr>
              <w:t xml:space="preserve"> </w:t>
            </w:r>
            <w:r w:rsidRPr="0051091F">
              <w:rPr>
                <w:rFonts w:asciiTheme="majorBidi" w:eastAsia="Times New Roman" w:hAnsiTheme="majorBidi" w:cstheme="majorBidi"/>
              </w:rPr>
              <w:t>will</w:t>
            </w:r>
            <w:r w:rsidRPr="0051091F">
              <w:rPr>
                <w:rFonts w:asciiTheme="majorBidi" w:eastAsia="Times New Roman" w:hAnsiTheme="majorBidi" w:cstheme="majorBidi"/>
                <w:spacing w:val="44"/>
              </w:rPr>
              <w:t xml:space="preserve"> </w:t>
            </w:r>
            <w:r w:rsidRPr="0051091F">
              <w:rPr>
                <w:rFonts w:asciiTheme="majorBidi" w:eastAsia="Times New Roman" w:hAnsiTheme="majorBidi" w:cstheme="majorBidi"/>
                <w:spacing w:val="1"/>
              </w:rPr>
              <w:t>h</w:t>
            </w:r>
            <w:r w:rsidRPr="0051091F">
              <w:rPr>
                <w:rFonts w:asciiTheme="majorBidi" w:eastAsia="Times New Roman" w:hAnsiTheme="majorBidi" w:cstheme="majorBidi"/>
              </w:rPr>
              <w:t>elp</w:t>
            </w:r>
            <w:r w:rsidRPr="0051091F">
              <w:rPr>
                <w:rFonts w:asciiTheme="majorBidi" w:eastAsia="Times New Roman" w:hAnsiTheme="majorBidi" w:cstheme="majorBidi"/>
                <w:spacing w:val="44"/>
              </w:rPr>
              <w:t xml:space="preserve"> </w:t>
            </w:r>
            <w:r w:rsidRPr="0051091F">
              <w:rPr>
                <w:rFonts w:asciiTheme="majorBidi" w:eastAsia="Times New Roman" w:hAnsiTheme="majorBidi" w:cstheme="majorBidi"/>
              </w:rPr>
              <w:t>t</w:t>
            </w:r>
            <w:r w:rsidRPr="0051091F">
              <w:rPr>
                <w:rFonts w:asciiTheme="majorBidi" w:eastAsia="Times New Roman" w:hAnsiTheme="majorBidi" w:cstheme="majorBidi"/>
                <w:spacing w:val="1"/>
              </w:rPr>
              <w:t>h</w:t>
            </w:r>
            <w:r w:rsidRPr="0051091F">
              <w:rPr>
                <w:rFonts w:asciiTheme="majorBidi" w:eastAsia="Times New Roman" w:hAnsiTheme="majorBidi" w:cstheme="majorBidi"/>
              </w:rPr>
              <w:t>e</w:t>
            </w:r>
            <w:r w:rsidRPr="0051091F">
              <w:rPr>
                <w:rFonts w:asciiTheme="majorBidi" w:eastAsia="Times New Roman" w:hAnsiTheme="majorBidi" w:cstheme="majorBidi"/>
                <w:spacing w:val="44"/>
              </w:rPr>
              <w:t xml:space="preserve"> </w:t>
            </w:r>
            <w:r w:rsidRPr="0051091F">
              <w:rPr>
                <w:rFonts w:asciiTheme="majorBidi" w:eastAsia="Times New Roman" w:hAnsiTheme="majorBidi" w:cstheme="majorBidi"/>
              </w:rPr>
              <w:t>s</w:t>
            </w:r>
            <w:r w:rsidRPr="0051091F">
              <w:rPr>
                <w:rFonts w:asciiTheme="majorBidi" w:eastAsia="Times New Roman" w:hAnsiTheme="majorBidi" w:cstheme="majorBidi"/>
                <w:spacing w:val="-1"/>
              </w:rPr>
              <w:t>t</w:t>
            </w:r>
            <w:r w:rsidRPr="0051091F">
              <w:rPr>
                <w:rFonts w:asciiTheme="majorBidi" w:eastAsia="Times New Roman" w:hAnsiTheme="majorBidi" w:cstheme="majorBidi"/>
                <w:spacing w:val="1"/>
              </w:rPr>
              <w:t>ud</w:t>
            </w:r>
            <w:r w:rsidRPr="0051091F">
              <w:rPr>
                <w:rFonts w:asciiTheme="majorBidi" w:eastAsia="Times New Roman" w:hAnsiTheme="majorBidi" w:cstheme="majorBidi"/>
              </w:rPr>
              <w:t>e</w:t>
            </w:r>
            <w:r w:rsidRPr="0051091F">
              <w:rPr>
                <w:rFonts w:asciiTheme="majorBidi" w:eastAsia="Times New Roman" w:hAnsiTheme="majorBidi" w:cstheme="majorBidi"/>
                <w:spacing w:val="1"/>
              </w:rPr>
              <w:t>n</w:t>
            </w:r>
            <w:r w:rsidRPr="0051091F">
              <w:rPr>
                <w:rFonts w:asciiTheme="majorBidi" w:eastAsia="Times New Roman" w:hAnsiTheme="majorBidi" w:cstheme="majorBidi"/>
              </w:rPr>
              <w:t>ts</w:t>
            </w:r>
            <w:r w:rsidRPr="0051091F">
              <w:rPr>
                <w:rFonts w:asciiTheme="majorBidi" w:eastAsia="Times New Roman" w:hAnsiTheme="majorBidi" w:cstheme="majorBidi"/>
                <w:spacing w:val="40"/>
              </w:rPr>
              <w:t xml:space="preserve"> </w:t>
            </w:r>
            <w:r w:rsidRPr="0051091F">
              <w:rPr>
                <w:rFonts w:asciiTheme="majorBidi" w:eastAsia="Times New Roman" w:hAnsiTheme="majorBidi" w:cstheme="majorBidi"/>
              </w:rPr>
              <w:t>in</w:t>
            </w:r>
            <w:r w:rsidRPr="0051091F">
              <w:rPr>
                <w:rFonts w:asciiTheme="majorBidi" w:eastAsia="Times New Roman" w:hAnsiTheme="majorBidi" w:cstheme="majorBidi"/>
                <w:spacing w:val="46"/>
              </w:rPr>
              <w:t xml:space="preserve"> </w:t>
            </w:r>
            <w:r w:rsidRPr="0051091F">
              <w:rPr>
                <w:rFonts w:asciiTheme="majorBidi" w:eastAsia="Times New Roman" w:hAnsiTheme="majorBidi" w:cstheme="majorBidi"/>
                <w:spacing w:val="-1"/>
              </w:rPr>
              <w:t>un</w:t>
            </w:r>
            <w:r w:rsidRPr="0051091F">
              <w:rPr>
                <w:rFonts w:asciiTheme="majorBidi" w:eastAsia="Times New Roman" w:hAnsiTheme="majorBidi" w:cstheme="majorBidi"/>
                <w:spacing w:val="1"/>
              </w:rPr>
              <w:t>d</w:t>
            </w:r>
            <w:r w:rsidRPr="0051091F">
              <w:rPr>
                <w:rFonts w:asciiTheme="majorBidi" w:eastAsia="Times New Roman" w:hAnsiTheme="majorBidi" w:cstheme="majorBidi"/>
              </w:rPr>
              <w:t>ersta</w:t>
            </w:r>
            <w:r w:rsidRPr="0051091F">
              <w:rPr>
                <w:rFonts w:asciiTheme="majorBidi" w:eastAsia="Times New Roman" w:hAnsiTheme="majorBidi" w:cstheme="majorBidi"/>
                <w:spacing w:val="1"/>
              </w:rPr>
              <w:t>nd</w:t>
            </w:r>
            <w:r w:rsidRPr="0051091F">
              <w:rPr>
                <w:rFonts w:asciiTheme="majorBidi" w:eastAsia="Times New Roman" w:hAnsiTheme="majorBidi" w:cstheme="majorBidi"/>
              </w:rPr>
              <w:t>i</w:t>
            </w:r>
            <w:r w:rsidRPr="0051091F">
              <w:rPr>
                <w:rFonts w:asciiTheme="majorBidi" w:eastAsia="Times New Roman" w:hAnsiTheme="majorBidi" w:cstheme="majorBidi"/>
                <w:spacing w:val="1"/>
              </w:rPr>
              <w:t>ng</w:t>
            </w:r>
          </w:p>
          <w:p w14:paraId="53D53E65" w14:textId="24B0EBF4" w:rsidR="00A05084" w:rsidRPr="0051091F" w:rsidRDefault="00A05084" w:rsidP="005A6426">
            <w:pPr>
              <w:jc w:val="both"/>
              <w:rPr>
                <w:rFonts w:asciiTheme="majorBidi" w:hAnsiTheme="majorBidi" w:cstheme="majorBidi"/>
                <w:b/>
                <w:bCs/>
              </w:rPr>
            </w:pPr>
            <w:proofErr w:type="gramStart"/>
            <w:r w:rsidRPr="0051091F">
              <w:rPr>
                <w:rFonts w:asciiTheme="majorBidi" w:eastAsia="Times New Roman" w:hAnsiTheme="majorBidi" w:cstheme="majorBidi"/>
              </w:rPr>
              <w:t>a</w:t>
            </w:r>
            <w:r w:rsidRPr="0051091F">
              <w:rPr>
                <w:rFonts w:asciiTheme="majorBidi" w:eastAsia="Times New Roman" w:hAnsiTheme="majorBidi" w:cstheme="majorBidi"/>
                <w:spacing w:val="1"/>
              </w:rPr>
              <w:t>n</w:t>
            </w:r>
            <w:r w:rsidRPr="0051091F">
              <w:rPr>
                <w:rFonts w:asciiTheme="majorBidi" w:eastAsia="Times New Roman" w:hAnsiTheme="majorBidi" w:cstheme="majorBidi"/>
              </w:rPr>
              <w:t>d</w:t>
            </w:r>
            <w:proofErr w:type="gramEnd"/>
            <w:r w:rsidRPr="0051091F">
              <w:rPr>
                <w:rFonts w:asciiTheme="majorBidi" w:eastAsia="Times New Roman" w:hAnsiTheme="majorBidi" w:cstheme="majorBidi"/>
                <w:spacing w:val="-2"/>
              </w:rPr>
              <w:t xml:space="preserve"> </w:t>
            </w:r>
            <w:r w:rsidRPr="0051091F">
              <w:rPr>
                <w:rFonts w:asciiTheme="majorBidi" w:eastAsia="Times New Roman" w:hAnsiTheme="majorBidi" w:cstheme="majorBidi"/>
                <w:spacing w:val="1"/>
              </w:rPr>
              <w:t>d</w:t>
            </w:r>
            <w:r w:rsidRPr="0051091F">
              <w:rPr>
                <w:rFonts w:asciiTheme="majorBidi" w:eastAsia="Times New Roman" w:hAnsiTheme="majorBidi" w:cstheme="majorBidi"/>
              </w:rPr>
              <w:t>i</w:t>
            </w:r>
            <w:r w:rsidRPr="0051091F">
              <w:rPr>
                <w:rFonts w:asciiTheme="majorBidi" w:eastAsia="Times New Roman" w:hAnsiTheme="majorBidi" w:cstheme="majorBidi"/>
                <w:spacing w:val="1"/>
              </w:rPr>
              <w:t>g</w:t>
            </w:r>
            <w:r w:rsidRPr="0051091F">
              <w:rPr>
                <w:rFonts w:asciiTheme="majorBidi" w:eastAsia="Times New Roman" w:hAnsiTheme="majorBidi" w:cstheme="majorBidi"/>
              </w:rPr>
              <w:t>esti</w:t>
            </w:r>
            <w:r w:rsidRPr="0051091F">
              <w:rPr>
                <w:rFonts w:asciiTheme="majorBidi" w:eastAsia="Times New Roman" w:hAnsiTheme="majorBidi" w:cstheme="majorBidi"/>
                <w:spacing w:val="1"/>
              </w:rPr>
              <w:t>n</w:t>
            </w:r>
            <w:r w:rsidRPr="0051091F">
              <w:rPr>
                <w:rFonts w:asciiTheme="majorBidi" w:eastAsia="Times New Roman" w:hAnsiTheme="majorBidi" w:cstheme="majorBidi"/>
              </w:rPr>
              <w:t>g</w:t>
            </w:r>
            <w:r w:rsidRPr="0051091F">
              <w:rPr>
                <w:rFonts w:asciiTheme="majorBidi" w:eastAsia="Times New Roman" w:hAnsiTheme="majorBidi" w:cstheme="majorBidi"/>
                <w:spacing w:val="-8"/>
              </w:rPr>
              <w:t xml:space="preserve"> </w:t>
            </w:r>
            <w:r w:rsidRPr="0051091F">
              <w:rPr>
                <w:rFonts w:asciiTheme="majorBidi" w:eastAsia="Times New Roman" w:hAnsiTheme="majorBidi" w:cstheme="majorBidi"/>
              </w:rPr>
              <w:t>all</w:t>
            </w:r>
            <w:r w:rsidRPr="0051091F">
              <w:rPr>
                <w:rFonts w:asciiTheme="majorBidi" w:eastAsia="Times New Roman" w:hAnsiTheme="majorBidi" w:cstheme="majorBidi"/>
                <w:spacing w:val="-2"/>
              </w:rPr>
              <w:t xml:space="preserve"> </w:t>
            </w:r>
            <w:r w:rsidRPr="0051091F">
              <w:rPr>
                <w:rFonts w:asciiTheme="majorBidi" w:eastAsia="Times New Roman" w:hAnsiTheme="majorBidi" w:cstheme="majorBidi"/>
              </w:rPr>
              <w:t>t</w:t>
            </w:r>
            <w:r w:rsidRPr="0051091F">
              <w:rPr>
                <w:rFonts w:asciiTheme="majorBidi" w:eastAsia="Times New Roman" w:hAnsiTheme="majorBidi" w:cstheme="majorBidi"/>
                <w:spacing w:val="1"/>
              </w:rPr>
              <w:t>h</w:t>
            </w:r>
            <w:r w:rsidRPr="0051091F">
              <w:rPr>
                <w:rFonts w:asciiTheme="majorBidi" w:eastAsia="Times New Roman" w:hAnsiTheme="majorBidi" w:cstheme="majorBidi"/>
              </w:rPr>
              <w:t>e</w:t>
            </w:r>
            <w:r w:rsidRPr="0051091F">
              <w:rPr>
                <w:rFonts w:asciiTheme="majorBidi" w:eastAsia="Times New Roman" w:hAnsiTheme="majorBidi" w:cstheme="majorBidi"/>
                <w:spacing w:val="-3"/>
              </w:rPr>
              <w:t xml:space="preserve"> </w:t>
            </w:r>
            <w:r w:rsidRPr="0051091F">
              <w:rPr>
                <w:rFonts w:asciiTheme="majorBidi" w:eastAsia="Times New Roman" w:hAnsiTheme="majorBidi" w:cstheme="majorBidi"/>
              </w:rPr>
              <w:t>c</w:t>
            </w:r>
            <w:r w:rsidRPr="0051091F">
              <w:rPr>
                <w:rFonts w:asciiTheme="majorBidi" w:eastAsia="Times New Roman" w:hAnsiTheme="majorBidi" w:cstheme="majorBidi"/>
                <w:spacing w:val="1"/>
              </w:rPr>
              <w:t>ou</w:t>
            </w:r>
            <w:r w:rsidRPr="0051091F">
              <w:rPr>
                <w:rFonts w:asciiTheme="majorBidi" w:eastAsia="Times New Roman" w:hAnsiTheme="majorBidi" w:cstheme="majorBidi"/>
              </w:rPr>
              <w:t>rse</w:t>
            </w:r>
            <w:r w:rsidRPr="0051091F">
              <w:rPr>
                <w:rFonts w:asciiTheme="majorBidi" w:eastAsia="Times New Roman" w:hAnsiTheme="majorBidi" w:cstheme="majorBidi"/>
                <w:spacing w:val="-6"/>
              </w:rPr>
              <w:t xml:space="preserve"> </w:t>
            </w:r>
            <w:r w:rsidRPr="0051091F">
              <w:rPr>
                <w:rFonts w:asciiTheme="majorBidi" w:eastAsia="Times New Roman" w:hAnsiTheme="majorBidi" w:cstheme="majorBidi"/>
              </w:rPr>
              <w:t>t</w:t>
            </w:r>
            <w:r w:rsidRPr="0051091F">
              <w:rPr>
                <w:rFonts w:asciiTheme="majorBidi" w:eastAsia="Times New Roman" w:hAnsiTheme="majorBidi" w:cstheme="majorBidi"/>
                <w:spacing w:val="1"/>
              </w:rPr>
              <w:t>op</w:t>
            </w:r>
            <w:r w:rsidRPr="0051091F">
              <w:rPr>
                <w:rFonts w:asciiTheme="majorBidi" w:eastAsia="Times New Roman" w:hAnsiTheme="majorBidi" w:cstheme="majorBidi"/>
              </w:rPr>
              <w:t>ic</w:t>
            </w:r>
            <w:r w:rsidRPr="0051091F">
              <w:rPr>
                <w:rFonts w:asciiTheme="majorBidi" w:eastAsia="Times New Roman" w:hAnsiTheme="majorBidi" w:cstheme="majorBidi"/>
                <w:spacing w:val="-1"/>
              </w:rPr>
              <w:t>s</w:t>
            </w:r>
            <w:r w:rsidRPr="0051091F">
              <w:rPr>
                <w:rFonts w:asciiTheme="majorBidi" w:eastAsia="Times New Roman" w:hAnsiTheme="majorBidi" w:cstheme="majorBidi"/>
              </w:rPr>
              <w:t>.</w:t>
            </w:r>
          </w:p>
        </w:tc>
        <w:tc>
          <w:tcPr>
            <w:tcW w:w="1440" w:type="dxa"/>
          </w:tcPr>
          <w:p w14:paraId="3258AEA8" w14:textId="77777777" w:rsidR="00A05084" w:rsidRPr="00FE0BCA" w:rsidRDefault="00A05084" w:rsidP="00A05084">
            <w:pPr>
              <w:spacing w:before="3" w:line="140" w:lineRule="exact"/>
              <w:rPr>
                <w:rFonts w:asciiTheme="majorBidi" w:hAnsiTheme="majorBidi" w:cstheme="majorBidi"/>
                <w:sz w:val="14"/>
                <w:szCs w:val="14"/>
              </w:rPr>
            </w:pPr>
          </w:p>
          <w:p w14:paraId="36C78468" w14:textId="0F3133A8" w:rsidR="00A05084" w:rsidRPr="00FE0BCA" w:rsidRDefault="00A05084" w:rsidP="00A05084">
            <w:pPr>
              <w:jc w:val="lowKashida"/>
              <w:rPr>
                <w:rFonts w:asciiTheme="majorBidi" w:hAnsiTheme="majorBidi" w:cstheme="majorBidi"/>
                <w:b/>
                <w:bCs/>
              </w:rPr>
            </w:pPr>
            <w:r w:rsidRPr="00FE0BCA">
              <w:rPr>
                <w:rFonts w:asciiTheme="majorBidi" w:eastAsia="Times New Roman" w:hAnsiTheme="majorBidi" w:cstheme="majorBidi"/>
              </w:rPr>
              <w:t>B</w:t>
            </w:r>
            <w:r w:rsidRPr="00FE0BCA">
              <w:rPr>
                <w:rFonts w:asciiTheme="majorBidi" w:eastAsia="Times New Roman" w:hAnsiTheme="majorBidi" w:cstheme="majorBidi"/>
                <w:spacing w:val="1"/>
              </w:rPr>
              <w:t>1</w:t>
            </w:r>
            <w:r w:rsidRPr="00FE0BCA">
              <w:rPr>
                <w:rFonts w:asciiTheme="majorBidi" w:eastAsia="Times New Roman" w:hAnsiTheme="majorBidi" w:cstheme="majorBidi"/>
              </w:rPr>
              <w:t>,</w:t>
            </w:r>
            <w:r w:rsidRPr="00FE0BCA">
              <w:rPr>
                <w:rFonts w:asciiTheme="majorBidi" w:eastAsia="Times New Roman" w:hAnsiTheme="majorBidi" w:cstheme="majorBidi"/>
                <w:spacing w:val="-3"/>
              </w:rPr>
              <w:t xml:space="preserve"> </w:t>
            </w:r>
            <w:r w:rsidRPr="00FE0BCA">
              <w:rPr>
                <w:rFonts w:asciiTheme="majorBidi" w:eastAsia="Times New Roman" w:hAnsiTheme="majorBidi" w:cstheme="majorBidi"/>
              </w:rPr>
              <w:t>B</w:t>
            </w:r>
            <w:r w:rsidRPr="00FE0BCA">
              <w:rPr>
                <w:rFonts w:asciiTheme="majorBidi" w:eastAsia="Times New Roman" w:hAnsiTheme="majorBidi" w:cstheme="majorBidi"/>
                <w:spacing w:val="1"/>
              </w:rPr>
              <w:t>3</w:t>
            </w:r>
            <w:r w:rsidRPr="00FE0BCA">
              <w:rPr>
                <w:rFonts w:asciiTheme="majorBidi" w:eastAsia="Times New Roman" w:hAnsiTheme="majorBidi" w:cstheme="majorBidi"/>
              </w:rPr>
              <w:t>,</w:t>
            </w:r>
            <w:r w:rsidRPr="00FE0BCA">
              <w:rPr>
                <w:rFonts w:asciiTheme="majorBidi" w:eastAsia="Times New Roman" w:hAnsiTheme="majorBidi" w:cstheme="majorBidi"/>
                <w:spacing w:val="-3"/>
              </w:rPr>
              <w:t xml:space="preserve"> </w:t>
            </w:r>
            <w:r w:rsidRPr="00FE0BCA">
              <w:rPr>
                <w:rFonts w:asciiTheme="majorBidi" w:eastAsia="Times New Roman" w:hAnsiTheme="majorBidi" w:cstheme="majorBidi"/>
              </w:rPr>
              <w:t>C</w:t>
            </w:r>
            <w:r w:rsidRPr="00FE0BCA">
              <w:rPr>
                <w:rFonts w:asciiTheme="majorBidi" w:eastAsia="Times New Roman" w:hAnsiTheme="majorBidi" w:cstheme="majorBidi"/>
                <w:spacing w:val="1"/>
              </w:rPr>
              <w:t>1</w:t>
            </w:r>
            <w:r w:rsidRPr="00FE0BCA">
              <w:rPr>
                <w:rFonts w:asciiTheme="majorBidi" w:eastAsia="Times New Roman" w:hAnsiTheme="majorBidi" w:cstheme="majorBidi"/>
              </w:rPr>
              <w:t>,</w:t>
            </w:r>
            <w:r w:rsidRPr="00FE0BCA">
              <w:rPr>
                <w:rFonts w:asciiTheme="majorBidi" w:eastAsia="Times New Roman" w:hAnsiTheme="majorBidi" w:cstheme="majorBidi"/>
                <w:spacing w:val="-4"/>
              </w:rPr>
              <w:t xml:space="preserve"> </w:t>
            </w:r>
            <w:r w:rsidRPr="00FE0BCA">
              <w:rPr>
                <w:rFonts w:asciiTheme="majorBidi" w:eastAsia="Times New Roman" w:hAnsiTheme="majorBidi" w:cstheme="majorBidi"/>
              </w:rPr>
              <w:t>C2</w:t>
            </w:r>
          </w:p>
        </w:tc>
        <w:tc>
          <w:tcPr>
            <w:tcW w:w="1615" w:type="dxa"/>
          </w:tcPr>
          <w:p w14:paraId="6D977897" w14:textId="77777777" w:rsidR="00A05084" w:rsidRPr="00FE0BCA" w:rsidRDefault="00A05084" w:rsidP="00A05084">
            <w:pPr>
              <w:spacing w:before="3" w:line="140" w:lineRule="exact"/>
              <w:rPr>
                <w:rFonts w:asciiTheme="majorBidi" w:hAnsiTheme="majorBidi" w:cstheme="majorBidi"/>
                <w:sz w:val="14"/>
                <w:szCs w:val="14"/>
              </w:rPr>
            </w:pPr>
          </w:p>
          <w:p w14:paraId="1F2F49D9" w14:textId="66FA1A69" w:rsidR="00A05084" w:rsidRPr="00FE0BCA" w:rsidRDefault="00A05084" w:rsidP="00A05084">
            <w:pPr>
              <w:jc w:val="lowKashida"/>
              <w:rPr>
                <w:rFonts w:asciiTheme="majorBidi" w:hAnsiTheme="majorBidi" w:cstheme="majorBidi"/>
                <w:b/>
                <w:bCs/>
              </w:rPr>
            </w:pPr>
            <w:r w:rsidRPr="00FE0BCA">
              <w:rPr>
                <w:rFonts w:asciiTheme="majorBidi" w:eastAsia="Times New Roman" w:hAnsiTheme="majorBidi" w:cstheme="majorBidi"/>
              </w:rPr>
              <w:t>F</w:t>
            </w:r>
            <w:r w:rsidRPr="00FE0BCA">
              <w:rPr>
                <w:rFonts w:asciiTheme="majorBidi" w:eastAsia="Times New Roman" w:hAnsiTheme="majorBidi" w:cstheme="majorBidi"/>
                <w:spacing w:val="1"/>
              </w:rPr>
              <w:t>o</w:t>
            </w:r>
            <w:r w:rsidRPr="00FE0BCA">
              <w:rPr>
                <w:rFonts w:asciiTheme="majorBidi" w:eastAsia="Times New Roman" w:hAnsiTheme="majorBidi" w:cstheme="majorBidi"/>
              </w:rPr>
              <w:t>rmati</w:t>
            </w:r>
            <w:r w:rsidRPr="00FE0BCA">
              <w:rPr>
                <w:rFonts w:asciiTheme="majorBidi" w:eastAsia="Times New Roman" w:hAnsiTheme="majorBidi" w:cstheme="majorBidi"/>
                <w:spacing w:val="1"/>
              </w:rPr>
              <w:t>v</w:t>
            </w:r>
            <w:r w:rsidRPr="00FE0BCA">
              <w:rPr>
                <w:rFonts w:asciiTheme="majorBidi" w:eastAsia="Times New Roman" w:hAnsiTheme="majorBidi" w:cstheme="majorBidi"/>
              </w:rPr>
              <w:t>e</w:t>
            </w:r>
          </w:p>
        </w:tc>
      </w:tr>
      <w:tr w:rsidR="00B921C7" w:rsidRPr="00FE0BCA" w14:paraId="11EFE88B" w14:textId="77777777" w:rsidTr="00563918">
        <w:trPr>
          <w:trHeight w:val="1016"/>
        </w:trPr>
        <w:tc>
          <w:tcPr>
            <w:tcW w:w="1795" w:type="dxa"/>
          </w:tcPr>
          <w:p w14:paraId="799D5D3E" w14:textId="77777777" w:rsidR="00B921C7" w:rsidRPr="00FE0BCA" w:rsidRDefault="00B921C7" w:rsidP="00B921C7">
            <w:pPr>
              <w:spacing w:before="2" w:line="140" w:lineRule="exact"/>
              <w:rPr>
                <w:rFonts w:asciiTheme="majorBidi" w:hAnsiTheme="majorBidi" w:cstheme="majorBidi"/>
                <w:sz w:val="14"/>
                <w:szCs w:val="14"/>
              </w:rPr>
            </w:pPr>
          </w:p>
          <w:p w14:paraId="0F6BECAD" w14:textId="250F00D9" w:rsidR="00B921C7" w:rsidRPr="00FE0BCA" w:rsidRDefault="00B921C7" w:rsidP="00B921C7">
            <w:pPr>
              <w:spacing w:line="251" w:lineRule="exact"/>
              <w:ind w:right="74"/>
              <w:rPr>
                <w:rFonts w:asciiTheme="majorBidi" w:eastAsia="Times New Roman" w:hAnsiTheme="majorBidi" w:cstheme="majorBidi"/>
              </w:rPr>
            </w:pPr>
            <w:r w:rsidRPr="00FE0BCA">
              <w:rPr>
                <w:rFonts w:asciiTheme="majorBidi" w:eastAsia="Times New Roman" w:hAnsiTheme="majorBidi" w:cstheme="majorBidi"/>
              </w:rPr>
              <w:t>Case</w:t>
            </w:r>
            <w:r w:rsidRPr="00FE0BCA">
              <w:rPr>
                <w:rFonts w:asciiTheme="majorBidi" w:eastAsia="Times New Roman" w:hAnsiTheme="majorBidi" w:cstheme="majorBidi"/>
                <w:spacing w:val="-4"/>
              </w:rPr>
              <w:t xml:space="preserve"> </w:t>
            </w:r>
            <w:r w:rsidRPr="00FE0BCA">
              <w:rPr>
                <w:rFonts w:asciiTheme="majorBidi" w:eastAsia="Times New Roman" w:hAnsiTheme="majorBidi" w:cstheme="majorBidi"/>
              </w:rPr>
              <w:t>St</w:t>
            </w:r>
            <w:r w:rsidRPr="00FE0BCA">
              <w:rPr>
                <w:rFonts w:asciiTheme="majorBidi" w:eastAsia="Times New Roman" w:hAnsiTheme="majorBidi" w:cstheme="majorBidi"/>
                <w:spacing w:val="1"/>
              </w:rPr>
              <w:t>ud</w:t>
            </w:r>
            <w:r w:rsidRPr="00FE0BCA">
              <w:rPr>
                <w:rFonts w:asciiTheme="majorBidi" w:eastAsia="Times New Roman" w:hAnsiTheme="majorBidi" w:cstheme="majorBidi"/>
              </w:rPr>
              <w:t>ies</w:t>
            </w:r>
          </w:p>
        </w:tc>
        <w:tc>
          <w:tcPr>
            <w:tcW w:w="4500" w:type="dxa"/>
          </w:tcPr>
          <w:p w14:paraId="4BA038E8" w14:textId="77777777" w:rsidR="00B921C7" w:rsidRPr="0051091F" w:rsidRDefault="00B921C7" w:rsidP="005A6426">
            <w:pPr>
              <w:spacing w:line="249" w:lineRule="exact"/>
              <w:ind w:left="102" w:right="-20"/>
              <w:jc w:val="both"/>
              <w:rPr>
                <w:rFonts w:asciiTheme="majorBidi" w:eastAsia="Times New Roman" w:hAnsiTheme="majorBidi" w:cstheme="majorBidi"/>
              </w:rPr>
            </w:pPr>
            <w:r w:rsidRPr="0051091F">
              <w:rPr>
                <w:rFonts w:asciiTheme="majorBidi" w:eastAsia="Times New Roman" w:hAnsiTheme="majorBidi" w:cstheme="majorBidi"/>
              </w:rPr>
              <w:t>Differe</w:t>
            </w:r>
            <w:r w:rsidRPr="0051091F">
              <w:rPr>
                <w:rFonts w:asciiTheme="majorBidi" w:eastAsia="Times New Roman" w:hAnsiTheme="majorBidi" w:cstheme="majorBidi"/>
                <w:spacing w:val="1"/>
              </w:rPr>
              <w:t>n</w:t>
            </w:r>
            <w:r w:rsidRPr="0051091F">
              <w:rPr>
                <w:rFonts w:asciiTheme="majorBidi" w:eastAsia="Times New Roman" w:hAnsiTheme="majorBidi" w:cstheme="majorBidi"/>
              </w:rPr>
              <w:t>t</w:t>
            </w:r>
            <w:r w:rsidRPr="0051091F">
              <w:rPr>
                <w:rFonts w:asciiTheme="majorBidi" w:eastAsia="Times New Roman" w:hAnsiTheme="majorBidi" w:cstheme="majorBidi"/>
                <w:spacing w:val="27"/>
              </w:rPr>
              <w:t xml:space="preserve"> </w:t>
            </w:r>
            <w:r w:rsidRPr="0051091F">
              <w:rPr>
                <w:rFonts w:asciiTheme="majorBidi" w:eastAsia="Times New Roman" w:hAnsiTheme="majorBidi" w:cstheme="majorBidi"/>
              </w:rPr>
              <w:t>se</w:t>
            </w:r>
            <w:r w:rsidRPr="0051091F">
              <w:rPr>
                <w:rFonts w:asciiTheme="majorBidi" w:eastAsia="Times New Roman" w:hAnsiTheme="majorBidi" w:cstheme="majorBidi"/>
                <w:spacing w:val="1"/>
              </w:rPr>
              <w:t>cu</w:t>
            </w:r>
            <w:r w:rsidRPr="0051091F">
              <w:rPr>
                <w:rFonts w:asciiTheme="majorBidi" w:eastAsia="Times New Roman" w:hAnsiTheme="majorBidi" w:cstheme="majorBidi"/>
              </w:rPr>
              <w:t>ri</w:t>
            </w:r>
            <w:r w:rsidRPr="0051091F">
              <w:rPr>
                <w:rFonts w:asciiTheme="majorBidi" w:eastAsia="Times New Roman" w:hAnsiTheme="majorBidi" w:cstheme="majorBidi"/>
                <w:spacing w:val="-1"/>
              </w:rPr>
              <w:t>t</w:t>
            </w:r>
            <w:r w:rsidRPr="0051091F">
              <w:rPr>
                <w:rFonts w:asciiTheme="majorBidi" w:eastAsia="Times New Roman" w:hAnsiTheme="majorBidi" w:cstheme="majorBidi"/>
              </w:rPr>
              <w:t>y</w:t>
            </w:r>
            <w:r w:rsidRPr="0051091F">
              <w:rPr>
                <w:rFonts w:asciiTheme="majorBidi" w:eastAsia="Times New Roman" w:hAnsiTheme="majorBidi" w:cstheme="majorBidi"/>
                <w:spacing w:val="29"/>
              </w:rPr>
              <w:t xml:space="preserve"> </w:t>
            </w:r>
            <w:r w:rsidRPr="0051091F">
              <w:rPr>
                <w:rFonts w:asciiTheme="majorBidi" w:eastAsia="Times New Roman" w:hAnsiTheme="majorBidi" w:cstheme="majorBidi"/>
                <w:spacing w:val="1"/>
              </w:rPr>
              <w:t>p</w:t>
            </w:r>
            <w:r w:rsidRPr="0051091F">
              <w:rPr>
                <w:rFonts w:asciiTheme="majorBidi" w:eastAsia="Times New Roman" w:hAnsiTheme="majorBidi" w:cstheme="majorBidi"/>
              </w:rPr>
              <w:t>r</w:t>
            </w:r>
            <w:r w:rsidRPr="0051091F">
              <w:rPr>
                <w:rFonts w:asciiTheme="majorBidi" w:eastAsia="Times New Roman" w:hAnsiTheme="majorBidi" w:cstheme="majorBidi"/>
                <w:spacing w:val="1"/>
              </w:rPr>
              <w:t>o</w:t>
            </w:r>
            <w:r w:rsidRPr="0051091F">
              <w:rPr>
                <w:rFonts w:asciiTheme="majorBidi" w:eastAsia="Times New Roman" w:hAnsiTheme="majorBidi" w:cstheme="majorBidi"/>
              </w:rPr>
              <w:t>ject</w:t>
            </w:r>
            <w:r w:rsidRPr="0051091F">
              <w:rPr>
                <w:rFonts w:asciiTheme="majorBidi" w:eastAsia="Times New Roman" w:hAnsiTheme="majorBidi" w:cstheme="majorBidi"/>
                <w:spacing w:val="28"/>
              </w:rPr>
              <w:t xml:space="preserve"> </w:t>
            </w:r>
            <w:r w:rsidRPr="0051091F">
              <w:rPr>
                <w:rFonts w:asciiTheme="majorBidi" w:eastAsia="Times New Roman" w:hAnsiTheme="majorBidi" w:cstheme="majorBidi"/>
              </w:rPr>
              <w:t>cas</w:t>
            </w:r>
            <w:r w:rsidRPr="0051091F">
              <w:rPr>
                <w:rFonts w:asciiTheme="majorBidi" w:eastAsia="Times New Roman" w:hAnsiTheme="majorBidi" w:cstheme="majorBidi"/>
                <w:spacing w:val="1"/>
              </w:rPr>
              <w:t>e</w:t>
            </w:r>
            <w:r w:rsidRPr="0051091F">
              <w:rPr>
                <w:rFonts w:asciiTheme="majorBidi" w:eastAsia="Times New Roman" w:hAnsiTheme="majorBidi" w:cstheme="majorBidi"/>
              </w:rPr>
              <w:t>s</w:t>
            </w:r>
            <w:r w:rsidRPr="0051091F">
              <w:rPr>
                <w:rFonts w:asciiTheme="majorBidi" w:eastAsia="Times New Roman" w:hAnsiTheme="majorBidi" w:cstheme="majorBidi"/>
                <w:spacing w:val="30"/>
              </w:rPr>
              <w:t xml:space="preserve"> </w:t>
            </w:r>
            <w:r w:rsidRPr="0051091F">
              <w:rPr>
                <w:rFonts w:asciiTheme="majorBidi" w:eastAsia="Times New Roman" w:hAnsiTheme="majorBidi" w:cstheme="majorBidi"/>
              </w:rPr>
              <w:t>a</w:t>
            </w:r>
            <w:r w:rsidRPr="0051091F">
              <w:rPr>
                <w:rFonts w:asciiTheme="majorBidi" w:eastAsia="Times New Roman" w:hAnsiTheme="majorBidi" w:cstheme="majorBidi"/>
                <w:spacing w:val="1"/>
              </w:rPr>
              <w:t>r</w:t>
            </w:r>
            <w:r w:rsidRPr="0051091F">
              <w:rPr>
                <w:rFonts w:asciiTheme="majorBidi" w:eastAsia="Times New Roman" w:hAnsiTheme="majorBidi" w:cstheme="majorBidi"/>
              </w:rPr>
              <w:t>e</w:t>
            </w:r>
          </w:p>
          <w:p w14:paraId="3A6364F1" w14:textId="4E9B33CC" w:rsidR="00B921C7" w:rsidRPr="0051091F" w:rsidRDefault="00B921C7" w:rsidP="005A6426">
            <w:pPr>
              <w:spacing w:line="251" w:lineRule="exact"/>
              <w:ind w:left="102" w:right="-20"/>
              <w:jc w:val="both"/>
              <w:rPr>
                <w:rFonts w:asciiTheme="majorBidi" w:eastAsia="Times New Roman" w:hAnsiTheme="majorBidi" w:cstheme="majorBidi"/>
              </w:rPr>
            </w:pPr>
            <w:proofErr w:type="gramStart"/>
            <w:r w:rsidRPr="0051091F">
              <w:rPr>
                <w:rFonts w:asciiTheme="majorBidi" w:eastAsia="Times New Roman" w:hAnsiTheme="majorBidi" w:cstheme="majorBidi"/>
              </w:rPr>
              <w:t>analyzed</w:t>
            </w:r>
            <w:proofErr w:type="gramEnd"/>
            <w:r w:rsidRPr="0051091F">
              <w:rPr>
                <w:rFonts w:asciiTheme="majorBidi" w:eastAsia="Times New Roman" w:hAnsiTheme="majorBidi" w:cstheme="majorBidi"/>
                <w:spacing w:val="-7"/>
              </w:rPr>
              <w:t xml:space="preserve"> </w:t>
            </w:r>
            <w:r w:rsidRPr="0051091F">
              <w:rPr>
                <w:rFonts w:asciiTheme="majorBidi" w:eastAsia="Times New Roman" w:hAnsiTheme="majorBidi" w:cstheme="majorBidi"/>
              </w:rPr>
              <w:t>a</w:t>
            </w:r>
            <w:r w:rsidRPr="0051091F">
              <w:rPr>
                <w:rFonts w:asciiTheme="majorBidi" w:eastAsia="Times New Roman" w:hAnsiTheme="majorBidi" w:cstheme="majorBidi"/>
                <w:spacing w:val="1"/>
              </w:rPr>
              <w:t>n</w:t>
            </w:r>
            <w:r w:rsidRPr="0051091F">
              <w:rPr>
                <w:rFonts w:asciiTheme="majorBidi" w:eastAsia="Times New Roman" w:hAnsiTheme="majorBidi" w:cstheme="majorBidi"/>
              </w:rPr>
              <w:t>d</w:t>
            </w:r>
            <w:r w:rsidRPr="0051091F">
              <w:rPr>
                <w:rFonts w:asciiTheme="majorBidi" w:eastAsia="Times New Roman" w:hAnsiTheme="majorBidi" w:cstheme="majorBidi"/>
                <w:spacing w:val="-3"/>
              </w:rPr>
              <w:t xml:space="preserve"> </w:t>
            </w:r>
            <w:r w:rsidRPr="0051091F">
              <w:rPr>
                <w:rFonts w:asciiTheme="majorBidi" w:eastAsia="Times New Roman" w:hAnsiTheme="majorBidi" w:cstheme="majorBidi"/>
              </w:rPr>
              <w:t>st</w:t>
            </w:r>
            <w:r w:rsidRPr="0051091F">
              <w:rPr>
                <w:rFonts w:asciiTheme="majorBidi" w:eastAsia="Times New Roman" w:hAnsiTheme="majorBidi" w:cstheme="majorBidi"/>
                <w:spacing w:val="1"/>
              </w:rPr>
              <w:t>ud</w:t>
            </w:r>
            <w:r w:rsidRPr="0051091F">
              <w:rPr>
                <w:rFonts w:asciiTheme="majorBidi" w:eastAsia="Times New Roman" w:hAnsiTheme="majorBidi" w:cstheme="majorBidi"/>
              </w:rPr>
              <w:t>ie</w:t>
            </w:r>
            <w:r w:rsidRPr="0051091F">
              <w:rPr>
                <w:rFonts w:asciiTheme="majorBidi" w:eastAsia="Times New Roman" w:hAnsiTheme="majorBidi" w:cstheme="majorBidi"/>
                <w:spacing w:val="1"/>
              </w:rPr>
              <w:t>d</w:t>
            </w:r>
            <w:r w:rsidRPr="0051091F">
              <w:rPr>
                <w:rFonts w:asciiTheme="majorBidi" w:eastAsia="Times New Roman" w:hAnsiTheme="majorBidi" w:cstheme="majorBidi"/>
              </w:rPr>
              <w:t>.</w:t>
            </w:r>
          </w:p>
        </w:tc>
        <w:tc>
          <w:tcPr>
            <w:tcW w:w="1440" w:type="dxa"/>
          </w:tcPr>
          <w:p w14:paraId="12243EF4" w14:textId="33CB8EC4" w:rsidR="00B921C7" w:rsidRPr="00FE0BCA" w:rsidRDefault="00B921C7" w:rsidP="00B921C7">
            <w:pPr>
              <w:rPr>
                <w:rFonts w:asciiTheme="majorBidi" w:hAnsiTheme="majorBidi" w:cstheme="majorBidi"/>
              </w:rPr>
            </w:pPr>
            <w:r w:rsidRPr="00FE0BCA">
              <w:rPr>
                <w:rFonts w:asciiTheme="majorBidi" w:hAnsiTheme="majorBidi" w:cstheme="majorBidi"/>
              </w:rPr>
              <w:t>B1, D4</w:t>
            </w:r>
          </w:p>
        </w:tc>
        <w:tc>
          <w:tcPr>
            <w:tcW w:w="1615" w:type="dxa"/>
          </w:tcPr>
          <w:p w14:paraId="138FE279" w14:textId="21EE3FC8" w:rsidR="00B921C7" w:rsidRPr="00FE0BCA" w:rsidRDefault="00B921C7" w:rsidP="00B921C7">
            <w:pPr>
              <w:rPr>
                <w:rFonts w:asciiTheme="majorBidi" w:hAnsiTheme="majorBidi" w:cstheme="majorBidi"/>
              </w:rPr>
            </w:pPr>
            <w:r w:rsidRPr="00FE0BCA">
              <w:rPr>
                <w:rFonts w:asciiTheme="majorBidi" w:hAnsiTheme="majorBidi" w:cstheme="majorBidi"/>
              </w:rPr>
              <w:t>Formative</w:t>
            </w:r>
          </w:p>
        </w:tc>
      </w:tr>
      <w:tr w:rsidR="00B921C7" w:rsidRPr="00FE0BCA" w14:paraId="4D6A0DD8" w14:textId="77777777" w:rsidTr="00563918">
        <w:tc>
          <w:tcPr>
            <w:tcW w:w="1795" w:type="dxa"/>
          </w:tcPr>
          <w:p w14:paraId="0E98DD54" w14:textId="23D41B2B" w:rsidR="00B921C7" w:rsidRPr="00FE0BCA" w:rsidRDefault="00B921C7" w:rsidP="00B921C7">
            <w:pPr>
              <w:jc w:val="lowKashida"/>
              <w:rPr>
                <w:rFonts w:asciiTheme="majorBidi" w:hAnsiTheme="majorBidi" w:cstheme="majorBidi"/>
                <w:b/>
                <w:bCs/>
              </w:rPr>
            </w:pPr>
            <w:r w:rsidRPr="00FE0BCA">
              <w:rPr>
                <w:rFonts w:asciiTheme="majorBidi" w:eastAsia="Times New Roman" w:hAnsiTheme="majorBidi" w:cstheme="majorBidi"/>
                <w:b/>
                <w:bCs/>
              </w:rPr>
              <w:t>O</w:t>
            </w:r>
            <w:r w:rsidRPr="00FE0BCA">
              <w:rPr>
                <w:rFonts w:asciiTheme="majorBidi" w:eastAsia="Times New Roman" w:hAnsiTheme="majorBidi" w:cstheme="majorBidi"/>
                <w:b/>
                <w:bCs/>
                <w:spacing w:val="1"/>
              </w:rPr>
              <w:t>v</w:t>
            </w:r>
            <w:r w:rsidRPr="00FE0BCA">
              <w:rPr>
                <w:rFonts w:asciiTheme="majorBidi" w:eastAsia="Times New Roman" w:hAnsiTheme="majorBidi" w:cstheme="majorBidi"/>
                <w:b/>
                <w:bCs/>
              </w:rPr>
              <w:t>er</w:t>
            </w:r>
            <w:r w:rsidRPr="00FE0BCA">
              <w:rPr>
                <w:rFonts w:asciiTheme="majorBidi" w:eastAsia="Times New Roman" w:hAnsiTheme="majorBidi" w:cstheme="majorBidi"/>
                <w:b/>
                <w:bCs/>
                <w:spacing w:val="1"/>
              </w:rPr>
              <w:t>a</w:t>
            </w:r>
            <w:r w:rsidRPr="00FE0BCA">
              <w:rPr>
                <w:rFonts w:asciiTheme="majorBidi" w:eastAsia="Times New Roman" w:hAnsiTheme="majorBidi" w:cstheme="majorBidi"/>
                <w:b/>
                <w:bCs/>
              </w:rPr>
              <w:t>ll</w:t>
            </w:r>
          </w:p>
        </w:tc>
        <w:tc>
          <w:tcPr>
            <w:tcW w:w="4500" w:type="dxa"/>
          </w:tcPr>
          <w:p w14:paraId="196FA008" w14:textId="77777777" w:rsidR="00B921C7" w:rsidRPr="00FE0BCA" w:rsidRDefault="00B921C7" w:rsidP="00B921C7">
            <w:pPr>
              <w:jc w:val="lowKashida"/>
              <w:rPr>
                <w:rFonts w:asciiTheme="majorBidi" w:hAnsiTheme="majorBidi" w:cstheme="majorBidi"/>
                <w:b/>
                <w:bCs/>
              </w:rPr>
            </w:pPr>
          </w:p>
        </w:tc>
        <w:tc>
          <w:tcPr>
            <w:tcW w:w="1440" w:type="dxa"/>
          </w:tcPr>
          <w:p w14:paraId="6A5B1571" w14:textId="77777777" w:rsidR="00B921C7" w:rsidRPr="00FE0BCA" w:rsidRDefault="00B921C7" w:rsidP="00B921C7">
            <w:pPr>
              <w:jc w:val="lowKashida"/>
              <w:rPr>
                <w:rFonts w:asciiTheme="majorBidi" w:hAnsiTheme="majorBidi" w:cstheme="majorBidi"/>
                <w:b/>
                <w:bCs/>
              </w:rPr>
            </w:pPr>
          </w:p>
        </w:tc>
        <w:tc>
          <w:tcPr>
            <w:tcW w:w="1615" w:type="dxa"/>
          </w:tcPr>
          <w:p w14:paraId="43527547" w14:textId="1B22FF1D" w:rsidR="00B921C7" w:rsidRPr="00FE0BCA" w:rsidRDefault="00B921C7" w:rsidP="00B921C7">
            <w:pPr>
              <w:jc w:val="lowKashida"/>
              <w:rPr>
                <w:rFonts w:asciiTheme="majorBidi" w:hAnsiTheme="majorBidi" w:cstheme="majorBidi"/>
                <w:b/>
                <w:bCs/>
              </w:rPr>
            </w:pPr>
            <w:r w:rsidRPr="00FE0BCA">
              <w:rPr>
                <w:rFonts w:asciiTheme="majorBidi" w:eastAsia="Times New Roman" w:hAnsiTheme="majorBidi" w:cstheme="majorBidi"/>
                <w:b/>
                <w:bCs/>
                <w:spacing w:val="1"/>
              </w:rPr>
              <w:t>100</w:t>
            </w:r>
            <w:r w:rsidRPr="00FE0BCA">
              <w:rPr>
                <w:rFonts w:asciiTheme="majorBidi" w:eastAsia="Times New Roman" w:hAnsiTheme="majorBidi" w:cstheme="majorBidi"/>
                <w:b/>
                <w:bCs/>
              </w:rPr>
              <w:t>%</w:t>
            </w:r>
          </w:p>
        </w:tc>
      </w:tr>
    </w:tbl>
    <w:p w14:paraId="7CB196DB" w14:textId="77777777" w:rsidR="003A6C5C" w:rsidRDefault="003A6C5C" w:rsidP="003A6C5C">
      <w:pPr>
        <w:jc w:val="lowKashida"/>
        <w:rPr>
          <w:rFonts w:asciiTheme="majorBidi" w:hAnsiTheme="majorBidi" w:cstheme="majorBidi"/>
          <w:b/>
          <w:bCs/>
        </w:rPr>
      </w:pPr>
    </w:p>
    <w:p w14:paraId="7B6F5BCC" w14:textId="77777777" w:rsidR="00BE2208" w:rsidRPr="00FE0BCA" w:rsidRDefault="00BE2208" w:rsidP="003A6C5C">
      <w:pPr>
        <w:jc w:val="lowKashida"/>
        <w:rPr>
          <w:rFonts w:asciiTheme="majorBidi" w:hAnsiTheme="majorBidi" w:cstheme="majorBidi"/>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FE0BCA" w14:paraId="34F07E5D" w14:textId="77777777"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3F54F50" w14:textId="77777777" w:rsidR="001778BF" w:rsidRPr="00FE0BCA" w:rsidRDefault="001778BF" w:rsidP="001778BF">
            <w:pPr>
              <w:widowControl w:val="0"/>
              <w:autoSpaceDE w:val="0"/>
              <w:autoSpaceDN w:val="0"/>
              <w:adjustRightInd w:val="0"/>
              <w:spacing w:after="0" w:line="240" w:lineRule="auto"/>
              <w:rPr>
                <w:rFonts w:asciiTheme="majorBidi" w:hAnsiTheme="majorBidi" w:cstheme="majorBidi"/>
                <w:b/>
                <w:bCs/>
                <w:spacing w:val="1"/>
                <w:sz w:val="24"/>
                <w:szCs w:val="24"/>
              </w:rPr>
            </w:pPr>
            <w:r w:rsidRPr="00FE0BCA">
              <w:rPr>
                <w:rFonts w:asciiTheme="majorBidi" w:hAnsiTheme="majorBidi" w:cstheme="majorBidi"/>
                <w:b/>
                <w:bCs/>
                <w:spacing w:val="1"/>
                <w:sz w:val="24"/>
                <w:szCs w:val="24"/>
              </w:rPr>
              <w:t>Admissions</w:t>
            </w:r>
          </w:p>
        </w:tc>
      </w:tr>
      <w:tr w:rsidR="001778BF" w:rsidRPr="00FE0BCA" w14:paraId="75E39804" w14:textId="77777777"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7BCF4676" w14:textId="77777777" w:rsidR="001778BF" w:rsidRPr="00FE0BCA"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FE0BCA">
              <w:rPr>
                <w:rFonts w:asciiTheme="majorBidi" w:hAnsiTheme="majorBidi" w:cstheme="majorBidi"/>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59CF0444" w14:textId="08215C71" w:rsidR="001778BF" w:rsidRPr="00FE0BCA" w:rsidRDefault="0051091F">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5</w:t>
            </w:r>
          </w:p>
        </w:tc>
      </w:tr>
      <w:tr w:rsidR="001778BF" w:rsidRPr="00FE0BCA" w14:paraId="106C9100" w14:textId="77777777"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14:paraId="374BC033" w14:textId="77777777" w:rsidR="001778BF" w:rsidRPr="00FE0BCA" w:rsidRDefault="001778BF">
            <w:pPr>
              <w:pStyle w:val="ListParagraph"/>
              <w:widowControl w:val="0"/>
              <w:autoSpaceDE w:val="0"/>
              <w:autoSpaceDN w:val="0"/>
              <w:adjustRightInd w:val="0"/>
              <w:spacing w:after="0" w:line="240" w:lineRule="auto"/>
              <w:ind w:left="0"/>
              <w:rPr>
                <w:rFonts w:asciiTheme="majorBidi" w:hAnsiTheme="majorBidi" w:cstheme="majorBidi"/>
                <w:b/>
                <w:bCs/>
                <w:spacing w:val="1"/>
                <w:sz w:val="24"/>
                <w:szCs w:val="24"/>
              </w:rPr>
            </w:pPr>
            <w:r w:rsidRPr="00FE0BCA">
              <w:rPr>
                <w:rFonts w:asciiTheme="majorBidi" w:hAnsiTheme="majorBidi" w:cstheme="majorBidi"/>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14:paraId="701929FC" w14:textId="176219A8" w:rsidR="001778BF" w:rsidRPr="00FE0BCA" w:rsidRDefault="0051091F">
            <w:pPr>
              <w:pStyle w:val="ListParagraph"/>
              <w:widowControl w:val="0"/>
              <w:autoSpaceDE w:val="0"/>
              <w:autoSpaceDN w:val="0"/>
              <w:adjustRightInd w:val="0"/>
              <w:spacing w:after="0" w:line="227" w:lineRule="exact"/>
              <w:ind w:left="0"/>
              <w:rPr>
                <w:rFonts w:asciiTheme="majorBidi" w:hAnsiTheme="majorBidi" w:cstheme="majorBidi"/>
                <w:b/>
                <w:bCs/>
                <w:spacing w:val="1"/>
                <w:sz w:val="24"/>
                <w:szCs w:val="24"/>
              </w:rPr>
            </w:pPr>
            <w:r>
              <w:rPr>
                <w:rFonts w:asciiTheme="majorBidi" w:hAnsiTheme="majorBidi" w:cstheme="majorBidi"/>
                <w:b/>
                <w:bCs/>
                <w:spacing w:val="1"/>
                <w:sz w:val="24"/>
                <w:szCs w:val="24"/>
              </w:rPr>
              <w:t>20</w:t>
            </w:r>
          </w:p>
        </w:tc>
      </w:tr>
    </w:tbl>
    <w:p w14:paraId="37020427" w14:textId="77777777" w:rsidR="00690294" w:rsidRPr="00FE0BCA" w:rsidRDefault="00690294" w:rsidP="00690294">
      <w:pPr>
        <w:rPr>
          <w:rFonts w:asciiTheme="majorBidi" w:hAnsiTheme="majorBidi" w:cstheme="majorBidi"/>
        </w:rPr>
      </w:pPr>
      <w:bookmarkStart w:id="0" w:name="_GoBack"/>
      <w:bookmarkEnd w:id="0"/>
    </w:p>
    <w:tbl>
      <w:tblPr>
        <w:tblW w:w="0" w:type="auto"/>
        <w:jc w:val="center"/>
        <w:tblCellMar>
          <w:left w:w="0" w:type="dxa"/>
          <w:right w:w="0" w:type="dxa"/>
        </w:tblCellMar>
        <w:tblLook w:val="04A0" w:firstRow="1" w:lastRow="0" w:firstColumn="1" w:lastColumn="0" w:noHBand="0" w:noVBand="1"/>
      </w:tblPr>
      <w:tblGrid>
        <w:gridCol w:w="8996"/>
      </w:tblGrid>
      <w:tr w:rsidR="00690294" w:rsidRPr="00FE0BCA" w14:paraId="5EADA4D7" w14:textId="77777777" w:rsidTr="00690294">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636617D8" w14:textId="77777777" w:rsidR="00690294" w:rsidRPr="00FE0BCA" w:rsidRDefault="00690294" w:rsidP="00690294">
            <w:pPr>
              <w:pStyle w:val="ListParagraph"/>
              <w:widowControl w:val="0"/>
              <w:autoSpaceDE w:val="0"/>
              <w:autoSpaceDN w:val="0"/>
              <w:adjustRightInd w:val="0"/>
              <w:spacing w:after="0" w:line="240" w:lineRule="auto"/>
              <w:ind w:left="0"/>
              <w:rPr>
                <w:rFonts w:asciiTheme="majorBidi" w:hAnsiTheme="majorBidi" w:cstheme="majorBidi"/>
                <w:b/>
                <w:bCs/>
              </w:rPr>
            </w:pPr>
            <w:r w:rsidRPr="00FE0BCA">
              <w:rPr>
                <w:rFonts w:asciiTheme="majorBidi" w:hAnsiTheme="majorBidi" w:cstheme="majorBidi"/>
                <w:b/>
                <w:bCs/>
                <w:sz w:val="12"/>
                <w:szCs w:val="12"/>
              </w:rPr>
              <w:br/>
            </w:r>
            <w:r w:rsidRPr="00FE0BCA">
              <w:rPr>
                <w:rFonts w:asciiTheme="majorBidi" w:hAnsiTheme="majorBidi" w:cstheme="majorBidi"/>
                <w:b/>
                <w:bCs/>
                <w:spacing w:val="1"/>
                <w:sz w:val="24"/>
                <w:szCs w:val="24"/>
              </w:rPr>
              <w:t xml:space="preserve">Ahlia University values academic integrity. Therefore, all students must understand the meaning and consequences of cheating, plagiarism and other academic offences under the Code of Student Conduct and Disciplinary Procedures (see </w:t>
            </w:r>
            <w:hyperlink r:id="rId12" w:history="1">
              <w:r w:rsidRPr="00FE0BCA">
                <w:rPr>
                  <w:rFonts w:asciiTheme="majorBidi" w:hAnsiTheme="majorBidi" w:cstheme="majorBidi"/>
                  <w:spacing w:val="1"/>
                  <w:sz w:val="24"/>
                  <w:szCs w:val="24"/>
                </w:rPr>
                <w:t>www.ahlia.edu.bh/integrity</w:t>
              </w:r>
            </w:hyperlink>
            <w:r w:rsidRPr="00FE0BCA">
              <w:rPr>
                <w:rFonts w:asciiTheme="majorBidi" w:hAnsiTheme="majorBidi" w:cstheme="majorBidi"/>
                <w:b/>
                <w:bCs/>
                <w:spacing w:val="1"/>
                <w:sz w:val="24"/>
                <w:szCs w:val="24"/>
              </w:rPr>
              <w:t xml:space="preserve"> for more information).</w:t>
            </w:r>
          </w:p>
        </w:tc>
      </w:tr>
    </w:tbl>
    <w:p w14:paraId="4699B11C" w14:textId="77777777" w:rsidR="00C05CD2" w:rsidRPr="00FE0BCA" w:rsidRDefault="00C05CD2" w:rsidP="00177303">
      <w:pPr>
        <w:rPr>
          <w:rFonts w:asciiTheme="majorBidi" w:hAnsiTheme="majorBidi" w:cstheme="majorBidi"/>
          <w:sz w:val="24"/>
          <w:szCs w:val="24"/>
        </w:rPr>
      </w:pPr>
    </w:p>
    <w:sectPr w:rsidR="00C05CD2" w:rsidRPr="00FE0BC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1CB3" w14:textId="77777777" w:rsidR="004B574D" w:rsidRDefault="004B574D" w:rsidP="002775CC">
      <w:pPr>
        <w:spacing w:after="0" w:line="240" w:lineRule="auto"/>
      </w:pPr>
      <w:r>
        <w:separator/>
      </w:r>
    </w:p>
  </w:endnote>
  <w:endnote w:type="continuationSeparator" w:id="0">
    <w:p w14:paraId="64F9CC90" w14:textId="77777777" w:rsidR="004B574D" w:rsidRDefault="004B574D"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F1E98" w14:textId="358F7FBB" w:rsidR="002775CC" w:rsidRPr="002775CC" w:rsidRDefault="002775CC" w:rsidP="002775CC">
    <w:pPr>
      <w:spacing w:after="0"/>
      <w:rPr>
        <w:rFonts w:ascii="Verdana" w:hAnsi="Verdana" w:cstheme="minorHAnsi"/>
        <w:sz w:val="16"/>
        <w:szCs w:val="16"/>
      </w:rPr>
    </w:pPr>
    <w:r>
      <w:rPr>
        <w:rFonts w:ascii="Verdana" w:hAnsi="Verdana" w:cstheme="minorHAnsi"/>
        <w:sz w:val="16"/>
        <w:szCs w:val="16"/>
      </w:rPr>
      <w:t xml:space="preserve">   </w:t>
    </w:r>
    <w:r>
      <w:rPr>
        <w:rFonts w:ascii="Verdana" w:hAnsi="Verdana" w:cs="Times New Roman"/>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86FDB" w14:textId="77777777" w:rsidR="004B574D" w:rsidRDefault="004B574D" w:rsidP="002775CC">
      <w:pPr>
        <w:spacing w:after="0" w:line="240" w:lineRule="auto"/>
      </w:pPr>
      <w:r>
        <w:separator/>
      </w:r>
    </w:p>
  </w:footnote>
  <w:footnote w:type="continuationSeparator" w:id="0">
    <w:p w14:paraId="286B5EDE" w14:textId="77777777" w:rsidR="004B574D" w:rsidRDefault="004B574D"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B54670"/>
    <w:multiLevelType w:val="multilevel"/>
    <w:tmpl w:val="BDBA2FD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4A"/>
    <w:rsid w:val="00011AE3"/>
    <w:rsid w:val="00051A00"/>
    <w:rsid w:val="000835F2"/>
    <w:rsid w:val="001246D1"/>
    <w:rsid w:val="00157852"/>
    <w:rsid w:val="00166E79"/>
    <w:rsid w:val="00177303"/>
    <w:rsid w:val="001778BF"/>
    <w:rsid w:val="001A181D"/>
    <w:rsid w:val="001F5607"/>
    <w:rsid w:val="00217A3C"/>
    <w:rsid w:val="00223593"/>
    <w:rsid w:val="00233EE4"/>
    <w:rsid w:val="002775CC"/>
    <w:rsid w:val="00280D43"/>
    <w:rsid w:val="002A7FD8"/>
    <w:rsid w:val="002E62D3"/>
    <w:rsid w:val="003163EF"/>
    <w:rsid w:val="0034356E"/>
    <w:rsid w:val="00360EFF"/>
    <w:rsid w:val="00366C86"/>
    <w:rsid w:val="00377ED2"/>
    <w:rsid w:val="003A6C5C"/>
    <w:rsid w:val="003D3FAC"/>
    <w:rsid w:val="004274FE"/>
    <w:rsid w:val="0044442E"/>
    <w:rsid w:val="004444AE"/>
    <w:rsid w:val="00496F69"/>
    <w:rsid w:val="004A789C"/>
    <w:rsid w:val="004B574D"/>
    <w:rsid w:val="0051091F"/>
    <w:rsid w:val="00532B50"/>
    <w:rsid w:val="00563918"/>
    <w:rsid w:val="00571929"/>
    <w:rsid w:val="005A6426"/>
    <w:rsid w:val="005D5641"/>
    <w:rsid w:val="00602762"/>
    <w:rsid w:val="006138D8"/>
    <w:rsid w:val="00666D60"/>
    <w:rsid w:val="00690294"/>
    <w:rsid w:val="00753108"/>
    <w:rsid w:val="0078694F"/>
    <w:rsid w:val="007A04E1"/>
    <w:rsid w:val="007C1D0E"/>
    <w:rsid w:val="007C7790"/>
    <w:rsid w:val="007D3C1E"/>
    <w:rsid w:val="00803F8B"/>
    <w:rsid w:val="0080574A"/>
    <w:rsid w:val="00817AA4"/>
    <w:rsid w:val="00842BEE"/>
    <w:rsid w:val="00855227"/>
    <w:rsid w:val="0094317A"/>
    <w:rsid w:val="009B282B"/>
    <w:rsid w:val="009C7424"/>
    <w:rsid w:val="00A05084"/>
    <w:rsid w:val="00A41521"/>
    <w:rsid w:val="00A80A0C"/>
    <w:rsid w:val="00A87B12"/>
    <w:rsid w:val="00AC3DFE"/>
    <w:rsid w:val="00AD6B47"/>
    <w:rsid w:val="00B07B24"/>
    <w:rsid w:val="00B47105"/>
    <w:rsid w:val="00B769E5"/>
    <w:rsid w:val="00B921C7"/>
    <w:rsid w:val="00BB7D2A"/>
    <w:rsid w:val="00BE2208"/>
    <w:rsid w:val="00C05CD2"/>
    <w:rsid w:val="00C40828"/>
    <w:rsid w:val="00C92AFB"/>
    <w:rsid w:val="00D23BD9"/>
    <w:rsid w:val="00D32557"/>
    <w:rsid w:val="00DB7FCD"/>
    <w:rsid w:val="00DC5142"/>
    <w:rsid w:val="00E02B2A"/>
    <w:rsid w:val="00E05A02"/>
    <w:rsid w:val="00E759A3"/>
    <w:rsid w:val="00E94FC4"/>
    <w:rsid w:val="00F02758"/>
    <w:rsid w:val="00F40E1F"/>
    <w:rsid w:val="00F6584A"/>
    <w:rsid w:val="00FB1FB8"/>
    <w:rsid w:val="00FE0BCA"/>
    <w:rsid w:val="00FF74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D7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690294"/>
    <w:rPr>
      <w:color w:val="0563C1"/>
      <w:u w:val="single"/>
    </w:rPr>
  </w:style>
  <w:style w:type="character" w:customStyle="1" w:styleId="UnresolvedMention">
    <w:name w:val="Unresolved Mention"/>
    <w:basedOn w:val="DefaultParagraphFont"/>
    <w:uiPriority w:val="99"/>
    <w:semiHidden/>
    <w:unhideWhenUsed/>
    <w:rsid w:val="009C742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character" w:styleId="Hyperlink">
    <w:name w:val="Hyperlink"/>
    <w:basedOn w:val="DefaultParagraphFont"/>
    <w:uiPriority w:val="99"/>
    <w:unhideWhenUsed/>
    <w:rsid w:val="00690294"/>
    <w:rPr>
      <w:color w:val="0563C1"/>
      <w:u w:val="single"/>
    </w:rPr>
  </w:style>
  <w:style w:type="character" w:customStyle="1" w:styleId="UnresolvedMention">
    <w:name w:val="Unresolved Mention"/>
    <w:basedOn w:val="DefaultParagraphFont"/>
    <w:uiPriority w:val="99"/>
    <w:semiHidden/>
    <w:unhideWhenUsed/>
    <w:rsid w:val="009C74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7843">
      <w:bodyDiv w:val="1"/>
      <w:marLeft w:val="0"/>
      <w:marRight w:val="0"/>
      <w:marTop w:val="0"/>
      <w:marBottom w:val="0"/>
      <w:divBdr>
        <w:top w:val="none" w:sz="0" w:space="0" w:color="auto"/>
        <w:left w:val="none" w:sz="0" w:space="0" w:color="auto"/>
        <w:bottom w:val="none" w:sz="0" w:space="0" w:color="auto"/>
        <w:right w:val="none" w:sz="0" w:space="0" w:color="auto"/>
      </w:divBdr>
    </w:div>
    <w:div w:id="1038553282">
      <w:bodyDiv w:val="1"/>
      <w:marLeft w:val="0"/>
      <w:marRight w:val="0"/>
      <w:marTop w:val="0"/>
      <w:marBottom w:val="0"/>
      <w:divBdr>
        <w:top w:val="none" w:sz="0" w:space="0" w:color="auto"/>
        <w:left w:val="none" w:sz="0" w:space="0" w:color="auto"/>
        <w:bottom w:val="none" w:sz="0" w:space="0" w:color="auto"/>
        <w:right w:val="none" w:sz="0" w:space="0" w:color="auto"/>
      </w:divBdr>
    </w:div>
    <w:div w:id="1353342084">
      <w:bodyDiv w:val="1"/>
      <w:marLeft w:val="0"/>
      <w:marRight w:val="0"/>
      <w:marTop w:val="0"/>
      <w:marBottom w:val="0"/>
      <w:divBdr>
        <w:top w:val="none" w:sz="0" w:space="0" w:color="auto"/>
        <w:left w:val="none" w:sz="0" w:space="0" w:color="auto"/>
        <w:bottom w:val="none" w:sz="0" w:space="0" w:color="auto"/>
        <w:right w:val="none" w:sz="0" w:space="0" w:color="auto"/>
      </w:divBdr>
    </w:div>
    <w:div w:id="1388529338">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 w:id="19068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lia.edu.bh/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92017"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8B8A5-F44E-4D3C-B3A8-75DA58EC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6</Pages>
  <Words>1375</Words>
  <Characters>7838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42</cp:revision>
  <cp:lastPrinted>2018-07-19T10:06:00Z</cp:lastPrinted>
  <dcterms:created xsi:type="dcterms:W3CDTF">2018-11-04T21:26:00Z</dcterms:created>
  <dcterms:modified xsi:type="dcterms:W3CDTF">2019-07-09T17:36:00Z</dcterms:modified>
</cp:coreProperties>
</file>